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 xml:space="preserve">Daugavpilī, 2016.gada </w:t>
      </w:r>
      <w:r w:rsidR="00D57E9D">
        <w:rPr>
          <w:rFonts w:eastAsia="Times New Roman"/>
          <w:bCs/>
          <w:lang w:eastAsia="ar-SA"/>
        </w:rPr>
        <w:t>30</w:t>
      </w:r>
      <w:r w:rsidR="009B5949">
        <w:rPr>
          <w:rFonts w:eastAsia="Times New Roman"/>
          <w:bCs/>
          <w:lang w:eastAsia="ar-SA"/>
        </w:rPr>
        <w:t>.</w:t>
      </w:r>
      <w:r w:rsidR="00D57E9D">
        <w:rPr>
          <w:rFonts w:eastAsia="Times New Roman"/>
          <w:bCs/>
          <w:lang w:eastAsia="ar-SA"/>
        </w:rPr>
        <w:t>nov</w:t>
      </w:r>
      <w:r w:rsidR="002A078B">
        <w:rPr>
          <w:rFonts w:eastAsia="Times New Roman"/>
          <w:bCs/>
          <w:lang w:eastAsia="ar-SA"/>
        </w:rPr>
        <w:t>embrī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638EF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2A078B" w:rsidRDefault="00D57E9D" w:rsidP="002A078B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Daugavpils BJSS Ziemassvētku peldēšanas turnīra</w:t>
      </w:r>
      <w:r w:rsidRPr="00E47D6C">
        <w:rPr>
          <w:rFonts w:eastAsia="Times New Roman"/>
          <w:b/>
          <w:bCs/>
        </w:rPr>
        <w:t xml:space="preserve"> </w:t>
      </w:r>
      <w:r w:rsidR="002A078B" w:rsidRPr="00E47D6C">
        <w:rPr>
          <w:rFonts w:eastAsia="Times New Roman"/>
          <w:b/>
          <w:bCs/>
        </w:rPr>
        <w:t>apbalvojumu izgatavošana</w:t>
      </w:r>
    </w:p>
    <w:p w:rsidR="001638EF" w:rsidRPr="00CF1BEC" w:rsidRDefault="001638EF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2A078B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Kontaktpersona – Aleksejs </w:t>
            </w:r>
            <w:proofErr w:type="spellStart"/>
            <w:r>
              <w:rPr>
                <w:rFonts w:eastAsia="Times New Roman"/>
                <w:lang w:eastAsia="en-US"/>
              </w:rPr>
              <w:t>Bojarovs</w:t>
            </w:r>
            <w:proofErr w:type="spellEnd"/>
            <w:r w:rsidR="00A02666">
              <w:rPr>
                <w:rFonts w:eastAsia="Times New Roman"/>
                <w:lang w:eastAsia="en-US"/>
              </w:rPr>
              <w:t>, tālr. 65425346, mob.29</w:t>
            </w:r>
            <w:r>
              <w:rPr>
                <w:rFonts w:eastAsia="Times New Roman"/>
                <w:lang w:eastAsia="en-US"/>
              </w:rPr>
              <w:t>949326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Pr="0084024C">
              <w:rPr>
                <w:rFonts w:eastAsia="Times New Roman"/>
                <w:color w:val="0070C0"/>
                <w:lang w:eastAsia="en-US"/>
              </w:rPr>
              <w:t>bjssdirektors@inbox.lv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D57E9D" w:rsidRPr="00CF1BEC" w:rsidRDefault="001A0389" w:rsidP="00D57E9D">
      <w:pPr>
        <w:suppressAutoHyphens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D57E9D" w:rsidRPr="00D57E9D">
        <w:rPr>
          <w:rFonts w:eastAsia="Times New Roman"/>
          <w:bCs/>
          <w:lang w:eastAsia="en-US"/>
        </w:rPr>
        <w:t>Daugavpils BJSS Ziemassvētku peldēšanas turnīra</w:t>
      </w:r>
      <w:r w:rsidR="00D57E9D" w:rsidRPr="00D57E9D">
        <w:rPr>
          <w:rFonts w:eastAsia="Times New Roman"/>
          <w:bCs/>
        </w:rPr>
        <w:t xml:space="preserve"> </w:t>
      </w:r>
      <w:r w:rsidR="00D57E9D">
        <w:rPr>
          <w:rFonts w:eastAsia="Times New Roman"/>
          <w:bCs/>
        </w:rPr>
        <w:t xml:space="preserve">apbalvojumu </w:t>
      </w:r>
      <w:r w:rsidR="00D57E9D" w:rsidRPr="00D57E9D">
        <w:rPr>
          <w:rFonts w:eastAsia="Times New Roman"/>
          <w:bCs/>
        </w:rPr>
        <w:t>izgatavošana</w:t>
      </w:r>
      <w:r w:rsidR="00D57E9D">
        <w:rPr>
          <w:rFonts w:eastAsia="Times New Roman"/>
          <w:bCs/>
        </w:rPr>
        <w:t>;</w:t>
      </w:r>
    </w:p>
    <w:p w:rsidR="00A02666" w:rsidRDefault="001A0389" w:rsidP="00D57E9D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066E">
        <w:rPr>
          <w:rFonts w:eastAsia="Times New Roman"/>
          <w:bCs/>
          <w:lang w:eastAsia="en-US"/>
        </w:rPr>
        <w:t>līdz EU</w:t>
      </w:r>
      <w:r w:rsidR="009B5949">
        <w:rPr>
          <w:rFonts w:eastAsia="Times New Roman"/>
          <w:bCs/>
          <w:lang w:eastAsia="en-US"/>
        </w:rPr>
        <w:t xml:space="preserve">R </w:t>
      </w:r>
      <w:r w:rsidR="00D57E9D">
        <w:rPr>
          <w:rFonts w:eastAsia="Times New Roman"/>
          <w:bCs/>
          <w:lang w:eastAsia="en-US"/>
        </w:rPr>
        <w:t>11</w:t>
      </w:r>
      <w:r w:rsidR="002A078B">
        <w:rPr>
          <w:rFonts w:eastAsia="Times New Roman"/>
          <w:bCs/>
          <w:lang w:eastAsia="en-US"/>
        </w:rPr>
        <w:t>5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 xml:space="preserve">2016.gada </w:t>
      </w:r>
      <w:r w:rsidR="00D57E9D">
        <w:rPr>
          <w:rFonts w:eastAsia="Times New Roman"/>
          <w:bCs/>
          <w:lang w:eastAsia="en-US"/>
        </w:rPr>
        <w:t>23</w:t>
      </w:r>
      <w:r w:rsidR="00021100">
        <w:rPr>
          <w:rFonts w:eastAsia="Times New Roman"/>
          <w:bCs/>
          <w:lang w:eastAsia="en-US"/>
        </w:rPr>
        <w:t>.</w:t>
      </w:r>
      <w:r w:rsidR="00D57E9D">
        <w:rPr>
          <w:rFonts w:eastAsia="Times New Roman"/>
          <w:bCs/>
          <w:lang w:eastAsia="en-US"/>
        </w:rPr>
        <w:t>decem</w:t>
      </w:r>
      <w:r w:rsidR="002A078B">
        <w:rPr>
          <w:rFonts w:eastAsia="Times New Roman"/>
          <w:bCs/>
          <w:lang w:eastAsia="en-US"/>
        </w:rPr>
        <w:t>bris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 xml:space="preserve">2016.gada </w:t>
      </w:r>
      <w:r w:rsidR="002A078B">
        <w:rPr>
          <w:rFonts w:eastAsia="Times New Roman"/>
          <w:b/>
          <w:bCs/>
          <w:lang w:eastAsia="en-US"/>
        </w:rPr>
        <w:t>2</w:t>
      </w:r>
      <w:r w:rsidR="00021100">
        <w:rPr>
          <w:rFonts w:eastAsia="Times New Roman"/>
          <w:b/>
          <w:bCs/>
          <w:lang w:eastAsia="en-US"/>
        </w:rPr>
        <w:t>.</w:t>
      </w:r>
      <w:r w:rsidR="00D57E9D">
        <w:rPr>
          <w:rFonts w:eastAsia="Times New Roman"/>
          <w:b/>
          <w:bCs/>
          <w:lang w:eastAsia="en-US"/>
        </w:rPr>
        <w:t>dec</w:t>
      </w:r>
      <w:r w:rsidR="002A078B">
        <w:rPr>
          <w:rFonts w:eastAsia="Times New Roman"/>
          <w:b/>
          <w:bCs/>
          <w:lang w:eastAsia="en-US"/>
        </w:rPr>
        <w:t>embrim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Pr="00CF1BEC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1638EF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t xml:space="preserve">                                       </w:t>
      </w:r>
      <w:r w:rsidR="000729D6">
        <w:t xml:space="preserve"> </w:t>
      </w:r>
      <w:r>
        <w:t xml:space="preserve">                   </w:t>
      </w:r>
    </w:p>
    <w:p w:rsidR="00D94404" w:rsidRDefault="001638EF" w:rsidP="00D94404">
      <w:pPr>
        <w:pStyle w:val="ListParagraph"/>
        <w:ind w:firstLine="720"/>
        <w:jc w:val="center"/>
      </w:pPr>
      <w:r>
        <w:lastRenderedPageBreak/>
        <w:t xml:space="preserve">                                                     </w:t>
      </w:r>
      <w:r w:rsidR="00D94404">
        <w:t xml:space="preserve">                                                </w:t>
      </w:r>
      <w:r w:rsidR="00D94404" w:rsidRPr="001638EF">
        <w:rPr>
          <w:b/>
        </w:rPr>
        <w:t>1</w:t>
      </w:r>
      <w:r w:rsidR="00D94404">
        <w:t>.</w:t>
      </w:r>
      <w:r w:rsidR="00D94404" w:rsidRPr="001638EF">
        <w:rPr>
          <w:b/>
        </w:rPr>
        <w:t>pielikums</w:t>
      </w:r>
    </w:p>
    <w:p w:rsidR="00D94404" w:rsidRDefault="00D94404" w:rsidP="00D94404"/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 xml:space="preserve">2016.gada </w:t>
      </w:r>
      <w:r w:rsidR="00D57E9D">
        <w:rPr>
          <w:rFonts w:eastAsia="Times New Roman"/>
          <w:bCs/>
          <w:color w:val="000000"/>
          <w:lang w:eastAsia="en-GB"/>
        </w:rPr>
        <w:t>23</w:t>
      </w:r>
      <w:r w:rsidR="002A078B">
        <w:rPr>
          <w:rFonts w:eastAsia="Times New Roman"/>
          <w:bCs/>
          <w:color w:val="000000"/>
          <w:lang w:eastAsia="en-GB"/>
        </w:rPr>
        <w:t>.</w:t>
      </w:r>
      <w:r w:rsidR="00D57E9D">
        <w:rPr>
          <w:rFonts w:eastAsia="Times New Roman"/>
          <w:bCs/>
          <w:color w:val="000000"/>
          <w:lang w:eastAsia="en-GB"/>
        </w:rPr>
        <w:t>decem</w:t>
      </w:r>
      <w:r w:rsidR="002A078B">
        <w:rPr>
          <w:rFonts w:eastAsia="Times New Roman"/>
          <w:bCs/>
          <w:color w:val="000000"/>
          <w:lang w:eastAsia="en-GB"/>
        </w:rPr>
        <w:t>bris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480"/>
        <w:gridCol w:w="3907"/>
        <w:gridCol w:w="1632"/>
      </w:tblGrid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07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r>
              <w:rPr>
                <w:b/>
              </w:rPr>
              <w:t>Medaļa</w:t>
            </w:r>
          </w:p>
        </w:tc>
        <w:tc>
          <w:tcPr>
            <w:tcW w:w="3907" w:type="dxa"/>
          </w:tcPr>
          <w:p w:rsidR="00021100" w:rsidRDefault="00021100" w:rsidP="008A2F86">
            <w:pPr>
              <w:jc w:val="both"/>
            </w:pPr>
          </w:p>
        </w:tc>
        <w:tc>
          <w:tcPr>
            <w:tcW w:w="1632" w:type="dxa"/>
          </w:tcPr>
          <w:p w:rsidR="00021100" w:rsidRDefault="00021100" w:rsidP="008A2F86">
            <w:pPr>
              <w:jc w:val="both"/>
            </w:pPr>
          </w:p>
        </w:tc>
      </w:tr>
      <w:tr w:rsidR="002A078B" w:rsidTr="002D1DAB">
        <w:tc>
          <w:tcPr>
            <w:tcW w:w="943" w:type="dxa"/>
          </w:tcPr>
          <w:p w:rsidR="002A078B" w:rsidRDefault="002A078B" w:rsidP="001638EF">
            <w:pPr>
              <w:jc w:val="both"/>
            </w:pPr>
            <w:r>
              <w:t>1.1.</w:t>
            </w:r>
          </w:p>
        </w:tc>
        <w:tc>
          <w:tcPr>
            <w:tcW w:w="3480" w:type="dxa"/>
            <w:vAlign w:val="center"/>
          </w:tcPr>
          <w:p w:rsidR="002A078B" w:rsidRDefault="007B4A15" w:rsidP="00A63F23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4060F5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90.65pt;margin-top:53.15pt;width:36.45pt;height:68.55pt;z-index:-251653120;mso-position-horizontal-relative:text;mso-position-vertical-relative:text">
                  <v:imagedata r:id="rId10" o:title=""/>
                </v:shape>
                <o:OLEObject Type="Embed" ProgID="PBrush" ShapeID="_x0000_s1035" DrawAspect="Content" ObjectID="_1542011976" r:id="rId11"/>
              </w:pict>
            </w:r>
            <w:r w:rsidR="002A078B">
              <w:t>Medaļa metāla štancēta ar peldēšanas motīvu, komplektā  ar Latvijas karoga krāsas  lenti</w:t>
            </w:r>
          </w:p>
          <w:p w:rsidR="002A078B" w:rsidRDefault="007B4A15" w:rsidP="00A63F23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6A19EF86">
                <v:shape id="_x0000_s1036" type="#_x0000_t75" style="position:absolute;margin-left:.35pt;margin-top:13.1pt;width:86.5pt;height:34.85pt;z-index:-251650048">
                  <v:imagedata r:id="rId12" o:title=""/>
                </v:shape>
                <o:OLEObject Type="Embed" ProgID="PBrush" ShapeID="_x0000_s1036" DrawAspect="Content" ObjectID="_1542011977" r:id="rId13"/>
              </w:pict>
            </w:r>
          </w:p>
          <w:p w:rsidR="002A078B" w:rsidRDefault="002A078B" w:rsidP="00A63F23"/>
          <w:p w:rsidR="002A078B" w:rsidRDefault="002A078B" w:rsidP="00A63F23"/>
          <w:p w:rsidR="002A078B" w:rsidRDefault="002A078B" w:rsidP="00A63F23"/>
          <w:p w:rsidR="002A078B" w:rsidRPr="00B779DD" w:rsidRDefault="002A078B" w:rsidP="00A63F23"/>
        </w:tc>
        <w:tc>
          <w:tcPr>
            <w:tcW w:w="3907" w:type="dxa"/>
          </w:tcPr>
          <w:p w:rsidR="002A078B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>Metāla štancēta medaļa, d50mm, ar peldēšanas motīvu un krāsainu PVC uzlīmi reversā, saskaņā ar pasūtītāja tekstu un logo, t.sk. maketēšana. Komplektā ar 11 mm platu Latvijas karoga krāsa lentu.</w:t>
            </w:r>
          </w:p>
          <w:p w:rsidR="002A078B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2A078B" w:rsidRPr="00B83926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2A078B" w:rsidRDefault="002A078B" w:rsidP="00A63F23">
            <w:pPr>
              <w:rPr>
                <w:rFonts w:eastAsia="Times New Roman"/>
                <w:lang w:eastAsia="ar-SA"/>
              </w:rPr>
            </w:pPr>
          </w:p>
          <w:p w:rsidR="002A078B" w:rsidRPr="007E61AE" w:rsidRDefault="002A078B" w:rsidP="00A63F23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632" w:type="dxa"/>
          </w:tcPr>
          <w:p w:rsidR="002A078B" w:rsidRDefault="00D57E9D" w:rsidP="00D57E9D">
            <w:pPr>
              <w:jc w:val="center"/>
            </w:pPr>
            <w:r>
              <w:t>54</w:t>
            </w:r>
            <w:r w:rsidR="002A078B">
              <w:t xml:space="preserve"> gab.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BB6F93" w:rsidRDefault="00BB6F93" w:rsidP="00D94404"/>
    <w:p w:rsidR="00BB6F93" w:rsidRDefault="00BB6F93" w:rsidP="00D94404"/>
    <w:p w:rsidR="00BB6F93" w:rsidRDefault="00BB6F93" w:rsidP="00D94404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BB6F93" w:rsidRDefault="00BB6F93" w:rsidP="00D94404"/>
    <w:p w:rsidR="00BB6F93" w:rsidRDefault="00BB6F93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2A078B" w:rsidRDefault="002A078B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763752" w:rsidRPr="00CF1BEC" w:rsidRDefault="009C0406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2016.gada ____._______________,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BB6F93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Default="00763752" w:rsidP="002A078B">
      <w:pPr>
        <w:tabs>
          <w:tab w:val="left" w:pos="-114"/>
          <w:tab w:val="left" w:pos="-57"/>
        </w:tabs>
        <w:suppressAutoHyphens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D57E9D" w:rsidRPr="00D57E9D">
        <w:rPr>
          <w:rFonts w:eastAsia="Times New Roman"/>
          <w:bCs/>
          <w:lang w:eastAsia="en-US"/>
        </w:rPr>
        <w:t>Daugavpils BJSS Ziemassvētku peldēšanas turnīra</w:t>
      </w:r>
      <w:r w:rsidR="002A078B">
        <w:rPr>
          <w:rFonts w:eastAsia="Times New Roman"/>
          <w:b/>
          <w:bCs/>
          <w:lang w:eastAsia="en-US"/>
        </w:rPr>
        <w:t xml:space="preserve"> </w:t>
      </w:r>
      <w:r w:rsidR="002A078B">
        <w:rPr>
          <w:rFonts w:eastAsia="Times New Roman"/>
          <w:lang w:eastAsia="ar-SA"/>
        </w:rPr>
        <w:t>a</w:t>
      </w:r>
      <w:r w:rsidR="00021100" w:rsidRPr="002A078B">
        <w:rPr>
          <w:rFonts w:eastAsia="Times New Roman"/>
          <w:lang w:eastAsia="ar-SA"/>
        </w:rPr>
        <w:t>pbalvojum</w:t>
      </w:r>
      <w:r w:rsidR="00B5550B" w:rsidRPr="002A078B">
        <w:rPr>
          <w:rFonts w:eastAsia="Times New Roman"/>
          <w:lang w:eastAsia="ar-SA"/>
        </w:rPr>
        <w:t>us</w:t>
      </w:r>
      <w:r w:rsidR="002B594E" w:rsidRPr="002A078B">
        <w:rPr>
          <w:rFonts w:eastAsia="Times New Roman"/>
          <w:lang w:eastAsia="ar-SA"/>
        </w:rPr>
        <w:t xml:space="preserve"> par</w:t>
      </w:r>
      <w:r w:rsidRPr="002A078B">
        <w:rPr>
          <w:rFonts w:eastAsia="Times New Roman"/>
          <w:lang w:eastAsia="ar-SA"/>
        </w:rPr>
        <w:t xml:space="preserve"> šādu cenu</w:t>
      </w:r>
      <w:r w:rsidRPr="00B35CEE">
        <w:rPr>
          <w:rFonts w:eastAsia="Times New Roman"/>
          <w:b/>
          <w:lang w:eastAsia="ar-SA"/>
        </w:rPr>
        <w:t>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2A078B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Pretendents,</w:t>
            </w:r>
          </w:p>
          <w:p w:rsidR="002A078B" w:rsidRPr="00211B41" w:rsidRDefault="002A078B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807"/>
        <w:gridCol w:w="2703"/>
        <w:gridCol w:w="3686"/>
        <w:gridCol w:w="1417"/>
        <w:gridCol w:w="1349"/>
      </w:tblGrid>
      <w:tr w:rsidR="002A078B" w:rsidRPr="00B35CEE" w:rsidTr="002A078B">
        <w:tc>
          <w:tcPr>
            <w:tcW w:w="807" w:type="dxa"/>
            <w:vAlign w:val="center"/>
          </w:tcPr>
          <w:p w:rsidR="002A078B" w:rsidRPr="00B35CEE" w:rsidRDefault="002A078B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2703" w:type="dxa"/>
            <w:vAlign w:val="center"/>
          </w:tcPr>
          <w:p w:rsidR="002A078B" w:rsidRPr="00B35CEE" w:rsidRDefault="002A078B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686" w:type="dxa"/>
            <w:vAlign w:val="center"/>
          </w:tcPr>
          <w:p w:rsidR="002A078B" w:rsidRPr="00B35CEE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417" w:type="dxa"/>
          </w:tcPr>
          <w:p w:rsidR="002A078B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349" w:type="dxa"/>
          </w:tcPr>
          <w:p w:rsidR="002A078B" w:rsidRPr="00B35CEE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2A078B" w:rsidRPr="007C3227" w:rsidTr="002A078B">
        <w:tc>
          <w:tcPr>
            <w:tcW w:w="807" w:type="dxa"/>
          </w:tcPr>
          <w:p w:rsidR="002A078B" w:rsidRDefault="002A078B" w:rsidP="00A63F23">
            <w:pPr>
              <w:jc w:val="both"/>
            </w:pPr>
            <w:r>
              <w:t>1.1.</w:t>
            </w:r>
          </w:p>
        </w:tc>
        <w:tc>
          <w:tcPr>
            <w:tcW w:w="2703" w:type="dxa"/>
            <w:vAlign w:val="center"/>
          </w:tcPr>
          <w:p w:rsidR="002A078B" w:rsidRDefault="007B4A15" w:rsidP="00A63F23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023C3C43">
                <v:shape id="_x0000_s1039" type="#_x0000_t75" style="position:absolute;margin-left:90.65pt;margin-top:53.15pt;width:36.45pt;height:68.55pt;z-index:-251644928;mso-position-horizontal-relative:text;mso-position-vertical-relative:text">
                  <v:imagedata r:id="rId10" o:title=""/>
                </v:shape>
                <o:OLEObject Type="Embed" ProgID="PBrush" ShapeID="_x0000_s1039" DrawAspect="Content" ObjectID="_1542011978" r:id="rId14"/>
              </w:pict>
            </w:r>
            <w:r w:rsidR="002A078B">
              <w:t>Medaļa metāla štancēta ar peldēšanas motīvu, komplektā  ar Latvijas karoga krāsas  lenti</w:t>
            </w:r>
          </w:p>
          <w:p w:rsidR="002A078B" w:rsidRDefault="007B4A15" w:rsidP="00A63F23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5BE07AAE">
                <v:shape id="_x0000_s1040" type="#_x0000_t75" style="position:absolute;margin-left:.35pt;margin-top:13.1pt;width:86.5pt;height:34.85pt;z-index:-251643904">
                  <v:imagedata r:id="rId12" o:title=""/>
                </v:shape>
                <o:OLEObject Type="Embed" ProgID="PBrush" ShapeID="_x0000_s1040" DrawAspect="Content" ObjectID="_1542011979" r:id="rId15"/>
              </w:pict>
            </w:r>
          </w:p>
          <w:p w:rsidR="002A078B" w:rsidRDefault="002A078B" w:rsidP="00A63F23"/>
          <w:p w:rsidR="002A078B" w:rsidRDefault="002A078B" w:rsidP="00A63F23"/>
          <w:p w:rsidR="002A078B" w:rsidRDefault="002A078B" w:rsidP="00A63F23"/>
          <w:p w:rsidR="002A078B" w:rsidRPr="00B779DD" w:rsidRDefault="002A078B" w:rsidP="00A63F23"/>
        </w:tc>
        <w:tc>
          <w:tcPr>
            <w:tcW w:w="3686" w:type="dxa"/>
          </w:tcPr>
          <w:p w:rsidR="002A078B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>Metāla štancēta medaļa, d50mm, ar peldēšanas motīvu un krāsainu PVC uzlīmi reversā, saskaņā ar pasūtītāja tekstu un logo, t.sk. maketēšana. Komplektā ar 11 mm platu Latvijas karoga krāsa lentu.</w:t>
            </w:r>
          </w:p>
          <w:p w:rsidR="002A078B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2A078B" w:rsidRPr="00B83926" w:rsidRDefault="002A078B" w:rsidP="00A63F23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2A078B" w:rsidRDefault="002A078B" w:rsidP="00A63F23">
            <w:pPr>
              <w:rPr>
                <w:rFonts w:eastAsia="Times New Roman"/>
                <w:lang w:eastAsia="ar-SA"/>
              </w:rPr>
            </w:pPr>
          </w:p>
          <w:p w:rsidR="002A078B" w:rsidRPr="007E61AE" w:rsidRDefault="002A078B" w:rsidP="00A63F23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417" w:type="dxa"/>
          </w:tcPr>
          <w:p w:rsidR="002A078B" w:rsidRDefault="00D57E9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54 gab.</w:t>
            </w:r>
          </w:p>
        </w:tc>
        <w:tc>
          <w:tcPr>
            <w:tcW w:w="1349" w:type="dxa"/>
          </w:tcPr>
          <w:p w:rsidR="002A078B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2A078B" w:rsidRPr="007C3227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2A078B" w:rsidRPr="00B35CEE" w:rsidTr="002A078B">
        <w:tc>
          <w:tcPr>
            <w:tcW w:w="807" w:type="dxa"/>
            <w:vAlign w:val="center"/>
          </w:tcPr>
          <w:p w:rsidR="002A078B" w:rsidRPr="00B35CEE" w:rsidRDefault="002A078B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2703" w:type="dxa"/>
            <w:vAlign w:val="center"/>
          </w:tcPr>
          <w:p w:rsidR="002A078B" w:rsidRPr="00B35CEE" w:rsidRDefault="002A078B" w:rsidP="00A856EF">
            <w:pPr>
              <w:pStyle w:val="NormalWeb"/>
              <w:rPr>
                <w:b/>
              </w:rPr>
            </w:pPr>
          </w:p>
        </w:tc>
        <w:tc>
          <w:tcPr>
            <w:tcW w:w="3686" w:type="dxa"/>
            <w:vAlign w:val="center"/>
          </w:tcPr>
          <w:p w:rsidR="002A078B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  <w:p w:rsidR="002A078B" w:rsidRPr="00B35CEE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</w:tcPr>
          <w:p w:rsidR="002A078B" w:rsidRPr="00B35CEE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349" w:type="dxa"/>
          </w:tcPr>
          <w:p w:rsidR="002A078B" w:rsidRPr="00B35CEE" w:rsidRDefault="002A078B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BB6F93" w:rsidRDefault="00BB6F93" w:rsidP="00BB6F93">
      <w:bookmarkStart w:id="2" w:name="_GoBack"/>
      <w:bookmarkEnd w:id="2"/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2A078B" w:rsidRDefault="00BB6F93" w:rsidP="00E0337E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A15" w:rsidRDefault="007B4A15" w:rsidP="00B46840">
      <w:r>
        <w:separator/>
      </w:r>
    </w:p>
  </w:endnote>
  <w:endnote w:type="continuationSeparator" w:id="0">
    <w:p w:rsidR="007B4A15" w:rsidRDefault="007B4A15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00000000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A15" w:rsidRDefault="007B4A15" w:rsidP="00B46840">
      <w:r>
        <w:separator/>
      </w:r>
    </w:p>
  </w:footnote>
  <w:footnote w:type="continuationSeparator" w:id="0">
    <w:p w:rsidR="007B4A15" w:rsidRDefault="007B4A15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42070"/>
    <w:rsid w:val="000729D6"/>
    <w:rsid w:val="000A3350"/>
    <w:rsid w:val="000B0AE8"/>
    <w:rsid w:val="000E066E"/>
    <w:rsid w:val="000F5930"/>
    <w:rsid w:val="00112826"/>
    <w:rsid w:val="001143E1"/>
    <w:rsid w:val="001638EF"/>
    <w:rsid w:val="00166BFD"/>
    <w:rsid w:val="001A0389"/>
    <w:rsid w:val="00233F93"/>
    <w:rsid w:val="002455FF"/>
    <w:rsid w:val="00290D7C"/>
    <w:rsid w:val="002A078B"/>
    <w:rsid w:val="002B2824"/>
    <w:rsid w:val="002B3BA9"/>
    <w:rsid w:val="002B594E"/>
    <w:rsid w:val="002C11B5"/>
    <w:rsid w:val="00371F4F"/>
    <w:rsid w:val="003B48A9"/>
    <w:rsid w:val="003E1B46"/>
    <w:rsid w:val="003F213D"/>
    <w:rsid w:val="00431D86"/>
    <w:rsid w:val="004A325E"/>
    <w:rsid w:val="004C2D2D"/>
    <w:rsid w:val="004E4720"/>
    <w:rsid w:val="00540E72"/>
    <w:rsid w:val="00636F05"/>
    <w:rsid w:val="006E216F"/>
    <w:rsid w:val="0070155E"/>
    <w:rsid w:val="00706737"/>
    <w:rsid w:val="00712885"/>
    <w:rsid w:val="00727C3B"/>
    <w:rsid w:val="00763752"/>
    <w:rsid w:val="007A0D9D"/>
    <w:rsid w:val="007A67A1"/>
    <w:rsid w:val="007A7B96"/>
    <w:rsid w:val="007B4A15"/>
    <w:rsid w:val="007B4FA4"/>
    <w:rsid w:val="007C3227"/>
    <w:rsid w:val="007E724F"/>
    <w:rsid w:val="007F6B8F"/>
    <w:rsid w:val="00833B3D"/>
    <w:rsid w:val="0084024C"/>
    <w:rsid w:val="00841860"/>
    <w:rsid w:val="008671B6"/>
    <w:rsid w:val="008B7743"/>
    <w:rsid w:val="008C6DC8"/>
    <w:rsid w:val="008E4FCD"/>
    <w:rsid w:val="008E7C41"/>
    <w:rsid w:val="0092163D"/>
    <w:rsid w:val="00945D34"/>
    <w:rsid w:val="00957DE9"/>
    <w:rsid w:val="00961330"/>
    <w:rsid w:val="0096566C"/>
    <w:rsid w:val="009B5949"/>
    <w:rsid w:val="009C0406"/>
    <w:rsid w:val="009E7E33"/>
    <w:rsid w:val="009F3ED2"/>
    <w:rsid w:val="00A02666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C41094"/>
    <w:rsid w:val="00C62424"/>
    <w:rsid w:val="00CD64D2"/>
    <w:rsid w:val="00CE2CF3"/>
    <w:rsid w:val="00CF1BEC"/>
    <w:rsid w:val="00D23CDB"/>
    <w:rsid w:val="00D30901"/>
    <w:rsid w:val="00D57E9D"/>
    <w:rsid w:val="00D6550A"/>
    <w:rsid w:val="00D662FF"/>
    <w:rsid w:val="00D94404"/>
    <w:rsid w:val="00DD2C92"/>
    <w:rsid w:val="00E020F2"/>
    <w:rsid w:val="00E0337E"/>
    <w:rsid w:val="00E833EB"/>
    <w:rsid w:val="00EC4F57"/>
    <w:rsid w:val="00F57553"/>
    <w:rsid w:val="00F84C5E"/>
    <w:rsid w:val="00FD4297"/>
    <w:rsid w:val="00FF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22F7F-46EF-48BB-9B31-43949AF61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4</Pages>
  <Words>2458</Words>
  <Characters>1402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54</cp:revision>
  <cp:lastPrinted>2016-03-15T13:58:00Z</cp:lastPrinted>
  <dcterms:created xsi:type="dcterms:W3CDTF">2016-02-29T10:21:00Z</dcterms:created>
  <dcterms:modified xsi:type="dcterms:W3CDTF">2016-11-30T09:53:00Z</dcterms:modified>
</cp:coreProperties>
</file>