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4797B234"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B0308A">
        <w:t>7</w:t>
      </w:r>
      <w:r w:rsidRPr="004528AC">
        <w:t xml:space="preserve">.gada </w:t>
      </w:r>
      <w:r w:rsidR="00447400">
        <w:t>25</w:t>
      </w:r>
      <w:r w:rsidR="00182DD3" w:rsidRPr="006A6F10">
        <w:t>.</w:t>
      </w:r>
      <w:r w:rsidR="00BE24AB">
        <w:t>janvāra</w:t>
      </w:r>
      <w:r w:rsidRPr="007A38F3">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56713DCD" w14:textId="77777777" w:rsidR="00C66300" w:rsidRDefault="00C66300" w:rsidP="00C66300">
      <w:pPr>
        <w:pStyle w:val="a0"/>
        <w:suppressLineNumbers w:val="0"/>
        <w:rPr>
          <w:sz w:val="32"/>
          <w:szCs w:val="32"/>
        </w:rPr>
      </w:pPr>
      <w:r>
        <w:rPr>
          <w:sz w:val="32"/>
          <w:szCs w:val="32"/>
        </w:rPr>
        <w:t>ATKLĀTAM KONKURSAM</w:t>
      </w:r>
    </w:p>
    <w:p w14:paraId="5539D36F" w14:textId="77777777" w:rsidR="004E705E" w:rsidRPr="004528AC" w:rsidRDefault="004E705E">
      <w:pPr>
        <w:jc w:val="center"/>
        <w:rPr>
          <w:b/>
          <w:bCs/>
          <w:sz w:val="28"/>
          <w:szCs w:val="28"/>
        </w:rPr>
      </w:pPr>
    </w:p>
    <w:p w14:paraId="26711E85" w14:textId="52BA9672" w:rsidR="004E705E" w:rsidRPr="00E503D3" w:rsidRDefault="007B6CC6">
      <w:pPr>
        <w:jc w:val="center"/>
        <w:rPr>
          <w:rFonts w:ascii="Times New Roman Bold" w:hAnsi="Times New Roman Bold"/>
          <w:b/>
          <w:caps/>
          <w:sz w:val="40"/>
          <w:szCs w:val="40"/>
        </w:rPr>
      </w:pPr>
      <w:r w:rsidRPr="007B6CC6">
        <w:rPr>
          <w:rFonts w:ascii="Times New Roman Bold" w:hAnsi="Times New Roman Bold"/>
          <w:b/>
          <w:bCs/>
          <w:caps/>
          <w:sz w:val="40"/>
          <w:szCs w:val="40"/>
          <w:lang w:eastAsia="en-US"/>
        </w:rPr>
        <w:t xml:space="preserve">Daugavpils pilsētas </w:t>
      </w:r>
      <w:r>
        <w:rPr>
          <w:rFonts w:ascii="Times New Roman Bold" w:hAnsi="Times New Roman Bold"/>
          <w:b/>
          <w:bCs/>
          <w:caps/>
          <w:sz w:val="40"/>
          <w:szCs w:val="40"/>
          <w:lang w:eastAsia="en-US"/>
        </w:rPr>
        <w:br/>
      </w:r>
      <w:r w:rsidRPr="007B6CC6">
        <w:rPr>
          <w:rFonts w:ascii="Times New Roman Bold" w:hAnsi="Times New Roman Bold"/>
          <w:b/>
          <w:bCs/>
          <w:caps/>
          <w:sz w:val="40"/>
          <w:szCs w:val="40"/>
          <w:lang w:eastAsia="en-US"/>
        </w:rPr>
        <w:t>pašvaldības ielu pārbūve</w:t>
      </w:r>
    </w:p>
    <w:p w14:paraId="5CAC9BF2" w14:textId="77777777" w:rsidR="004E705E" w:rsidRDefault="004E705E">
      <w:pPr>
        <w:pStyle w:val="a0"/>
        <w:suppressLineNumbers w:val="0"/>
        <w:rPr>
          <w:b w:val="0"/>
          <w:bCs w:val="0"/>
          <w:sz w:val="28"/>
          <w:szCs w:val="28"/>
        </w:rPr>
      </w:pPr>
    </w:p>
    <w:p w14:paraId="64E785A1" w14:textId="083F3720"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7B6CC6">
        <w:rPr>
          <w:b w:val="0"/>
          <w:bCs w:val="0"/>
          <w:sz w:val="28"/>
          <w:szCs w:val="28"/>
        </w:rPr>
        <w:t>2017/9</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Default="004E705E" w:rsidP="00BE09E9">
      <w:pPr>
        <w:tabs>
          <w:tab w:val="left" w:pos="3510"/>
        </w:tabs>
      </w:pPr>
    </w:p>
    <w:p w14:paraId="4BF841BC" w14:textId="77777777" w:rsidR="00727D22" w:rsidRDefault="00727D22" w:rsidP="00BE09E9">
      <w:pPr>
        <w:tabs>
          <w:tab w:val="left" w:pos="3510"/>
        </w:tabs>
      </w:pPr>
    </w:p>
    <w:p w14:paraId="0DFE998C" w14:textId="77777777" w:rsidR="00727D22" w:rsidRDefault="00727D22" w:rsidP="00BE09E9">
      <w:pPr>
        <w:tabs>
          <w:tab w:val="left" w:pos="3510"/>
        </w:tabs>
      </w:pPr>
    </w:p>
    <w:p w14:paraId="7B5557F0" w14:textId="77777777" w:rsidR="00727D22" w:rsidRDefault="00727D22" w:rsidP="00BE09E9">
      <w:pPr>
        <w:tabs>
          <w:tab w:val="left" w:pos="3510"/>
        </w:tabs>
      </w:pPr>
    </w:p>
    <w:p w14:paraId="141B885A" w14:textId="77777777" w:rsidR="00727D22" w:rsidRDefault="00727D22" w:rsidP="00BE09E9">
      <w:pPr>
        <w:tabs>
          <w:tab w:val="left" w:pos="3510"/>
        </w:tabs>
      </w:pPr>
    </w:p>
    <w:p w14:paraId="7F4AA967" w14:textId="77777777" w:rsidR="00727D22" w:rsidRDefault="00727D22" w:rsidP="00BE09E9">
      <w:pPr>
        <w:tabs>
          <w:tab w:val="left" w:pos="3510"/>
        </w:tabs>
      </w:pPr>
    </w:p>
    <w:p w14:paraId="6E51C3E9" w14:textId="77777777" w:rsidR="00727D22" w:rsidRPr="004528AC" w:rsidRDefault="00727D22"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4F7423D2" w:rsidR="004E705E" w:rsidRDefault="004E705E" w:rsidP="00BE09E9">
      <w:pPr>
        <w:tabs>
          <w:tab w:val="left" w:pos="3510"/>
        </w:tabs>
        <w:jc w:val="center"/>
        <w:rPr>
          <w:b/>
          <w:bCs/>
          <w:sz w:val="28"/>
          <w:szCs w:val="28"/>
        </w:rPr>
      </w:pPr>
      <w:r w:rsidRPr="004528AC">
        <w:rPr>
          <w:b/>
          <w:bCs/>
          <w:sz w:val="28"/>
          <w:szCs w:val="28"/>
        </w:rPr>
        <w:t>Daugavpils, 201</w:t>
      </w:r>
      <w:r w:rsidR="001A14B4">
        <w:rPr>
          <w:b/>
          <w:bCs/>
          <w:sz w:val="28"/>
          <w:szCs w:val="28"/>
        </w:rPr>
        <w:t>7</w:t>
      </w:r>
    </w:p>
    <w:p w14:paraId="70303851" w14:textId="77777777" w:rsidR="00B83666" w:rsidRDefault="00B83666" w:rsidP="00BE09E9">
      <w:pPr>
        <w:tabs>
          <w:tab w:val="left" w:pos="3510"/>
        </w:tabs>
        <w:jc w:val="center"/>
        <w:rPr>
          <w:b/>
          <w:bCs/>
          <w:sz w:val="28"/>
          <w:szCs w:val="28"/>
        </w:rPr>
      </w:pPr>
    </w:p>
    <w:p w14:paraId="6DAAF38A" w14:textId="6F2B9E84" w:rsidR="00C66300" w:rsidRPr="0031192C" w:rsidRDefault="002B071D" w:rsidP="00E503D3">
      <w:pPr>
        <w:suppressAutoHyphens w:val="0"/>
        <w:jc w:val="center"/>
        <w:rPr>
          <w:b/>
          <w:sz w:val="23"/>
          <w:szCs w:val="23"/>
        </w:rPr>
      </w:pPr>
      <w:r>
        <w:rPr>
          <w:b/>
          <w:bCs/>
          <w:sz w:val="28"/>
          <w:szCs w:val="28"/>
        </w:rPr>
        <w:br w:type="page"/>
      </w: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00C66300" w:rsidRPr="0031192C">
        <w:rPr>
          <w:b/>
          <w:sz w:val="23"/>
          <w:szCs w:val="23"/>
        </w:rPr>
        <w:lastRenderedPageBreak/>
        <w:t>I. Vispārīgā informācija</w:t>
      </w:r>
    </w:p>
    <w:p w14:paraId="667C9DC7" w14:textId="62284035" w:rsidR="008652F1" w:rsidRDefault="0061331B" w:rsidP="006430E3">
      <w:pPr>
        <w:pStyle w:val="StyleStyle2Justified"/>
        <w:numPr>
          <w:ilvl w:val="0"/>
          <w:numId w:val="6"/>
        </w:numPr>
        <w:rPr>
          <w:sz w:val="23"/>
          <w:szCs w:val="23"/>
        </w:rPr>
      </w:pPr>
      <w:r w:rsidRPr="0031192C">
        <w:rPr>
          <w:sz w:val="23"/>
          <w:szCs w:val="23"/>
        </w:rPr>
        <w:t>Atklāta konkursa</w:t>
      </w:r>
      <w:r w:rsidR="00C66300" w:rsidRPr="0031192C">
        <w:rPr>
          <w:sz w:val="23"/>
          <w:szCs w:val="23"/>
        </w:rPr>
        <w:t xml:space="preserve"> identifikācijas numurs</w:t>
      </w:r>
      <w:bookmarkEnd w:id="0"/>
      <w:bookmarkEnd w:id="1"/>
      <w:bookmarkEnd w:id="2"/>
      <w:bookmarkEnd w:id="3"/>
      <w:bookmarkEnd w:id="4"/>
      <w:bookmarkEnd w:id="5"/>
      <w:bookmarkEnd w:id="6"/>
      <w:bookmarkEnd w:id="7"/>
      <w:bookmarkEnd w:id="8"/>
      <w:r w:rsidR="00C66300" w:rsidRPr="0031192C">
        <w:rPr>
          <w:sz w:val="23"/>
          <w:szCs w:val="23"/>
        </w:rPr>
        <w:t xml:space="preserve">: DPD </w:t>
      </w:r>
      <w:r w:rsidR="007B6CC6">
        <w:rPr>
          <w:sz w:val="23"/>
          <w:szCs w:val="23"/>
        </w:rPr>
        <w:t>2017/9</w:t>
      </w:r>
      <w:r w:rsidR="00511A47" w:rsidRPr="0031192C">
        <w:rPr>
          <w:sz w:val="23"/>
          <w:szCs w:val="23"/>
        </w:rPr>
        <w:t xml:space="preserve">. </w:t>
      </w:r>
    </w:p>
    <w:p w14:paraId="484AF9D2" w14:textId="2BC2C7BC" w:rsidR="00F90684" w:rsidRPr="0031192C" w:rsidRDefault="00566A73" w:rsidP="006430E3">
      <w:pPr>
        <w:pStyle w:val="StyleStyle2Justified"/>
        <w:numPr>
          <w:ilvl w:val="0"/>
          <w:numId w:val="6"/>
        </w:numPr>
        <w:rPr>
          <w:sz w:val="23"/>
          <w:szCs w:val="23"/>
        </w:rPr>
      </w:pPr>
      <w:r>
        <w:rPr>
          <w:sz w:val="23"/>
          <w:szCs w:val="23"/>
        </w:rPr>
        <w:t>Iepirkuma procedūra</w:t>
      </w:r>
      <w:r w:rsidR="00511A47" w:rsidRPr="0031192C">
        <w:rPr>
          <w:sz w:val="23"/>
          <w:szCs w:val="23"/>
        </w:rPr>
        <w:t xml:space="preserve"> – Atklāts konkurss</w:t>
      </w:r>
      <w:r w:rsidR="006D34BB">
        <w:rPr>
          <w:sz w:val="23"/>
          <w:szCs w:val="23"/>
        </w:rPr>
        <w:t xml:space="preserve"> zem ES līmeņa</w:t>
      </w:r>
      <w:r w:rsidR="00511A47" w:rsidRPr="0031192C">
        <w:rPr>
          <w:sz w:val="23"/>
          <w:szCs w:val="23"/>
        </w:rPr>
        <w:t>.</w:t>
      </w:r>
    </w:p>
    <w:p w14:paraId="2EA40BD5" w14:textId="5F35DB1B" w:rsidR="00F90684" w:rsidRPr="0031192C" w:rsidRDefault="00C66300" w:rsidP="006430E3">
      <w:pPr>
        <w:pStyle w:val="StyleStyle2Justified"/>
        <w:numPr>
          <w:ilvl w:val="0"/>
          <w:numId w:val="6"/>
        </w:numPr>
        <w:rPr>
          <w:sz w:val="23"/>
          <w:szCs w:val="23"/>
        </w:rPr>
      </w:pPr>
      <w:r w:rsidRPr="0031192C">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31192C"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31192C" w:rsidRDefault="00F90684" w:rsidP="00772C41">
            <w:pPr>
              <w:rPr>
                <w:b/>
                <w:sz w:val="23"/>
                <w:szCs w:val="23"/>
              </w:rPr>
            </w:pPr>
            <w:r w:rsidRPr="0031192C">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31192C" w:rsidRDefault="00F90684" w:rsidP="00D87F12">
            <w:pPr>
              <w:rPr>
                <w:b/>
                <w:sz w:val="23"/>
                <w:szCs w:val="23"/>
              </w:rPr>
            </w:pPr>
            <w:r w:rsidRPr="0031192C">
              <w:rPr>
                <w:b/>
                <w:sz w:val="23"/>
                <w:szCs w:val="23"/>
              </w:rPr>
              <w:t>Daugavpils pilsētas dome</w:t>
            </w:r>
            <w:r w:rsidR="00D87F12" w:rsidRPr="0031192C">
              <w:rPr>
                <w:sz w:val="23"/>
                <w:szCs w:val="23"/>
                <w:lang w:eastAsia="en-US"/>
              </w:rPr>
              <w:t xml:space="preserve"> </w:t>
            </w:r>
          </w:p>
        </w:tc>
      </w:tr>
      <w:tr w:rsidR="00F90684" w:rsidRPr="0031192C"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31192C" w:rsidRDefault="00F90684" w:rsidP="00772C41">
            <w:pPr>
              <w:rPr>
                <w:sz w:val="23"/>
                <w:szCs w:val="23"/>
              </w:rPr>
            </w:pPr>
            <w:r w:rsidRPr="0031192C">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31192C" w:rsidRDefault="00F90684" w:rsidP="00772C41">
            <w:pPr>
              <w:rPr>
                <w:sz w:val="23"/>
                <w:szCs w:val="23"/>
              </w:rPr>
            </w:pPr>
            <w:r w:rsidRPr="0031192C">
              <w:rPr>
                <w:sz w:val="23"/>
                <w:szCs w:val="23"/>
              </w:rPr>
              <w:t>90000077325</w:t>
            </w:r>
          </w:p>
        </w:tc>
      </w:tr>
      <w:tr w:rsidR="00F90684" w:rsidRPr="0031192C"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31192C" w:rsidRDefault="00F90684" w:rsidP="00772C41">
            <w:pPr>
              <w:rPr>
                <w:sz w:val="23"/>
                <w:szCs w:val="23"/>
              </w:rPr>
            </w:pPr>
            <w:r w:rsidRPr="0031192C">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31192C" w:rsidRDefault="00F90684" w:rsidP="00772C41">
            <w:pPr>
              <w:rPr>
                <w:sz w:val="23"/>
                <w:szCs w:val="23"/>
              </w:rPr>
            </w:pPr>
            <w:r w:rsidRPr="0031192C">
              <w:rPr>
                <w:sz w:val="23"/>
                <w:szCs w:val="23"/>
              </w:rPr>
              <w:t>Krišjāņa Valdemāra iela 1, Daugavpils, LV-5401</w:t>
            </w:r>
          </w:p>
        </w:tc>
      </w:tr>
      <w:tr w:rsidR="00F90684" w:rsidRPr="0031192C"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31192C" w:rsidRDefault="00F90684" w:rsidP="00772C41">
            <w:pPr>
              <w:rPr>
                <w:sz w:val="23"/>
                <w:szCs w:val="23"/>
              </w:rPr>
            </w:pPr>
            <w:r w:rsidRPr="0031192C">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31192C" w:rsidRDefault="00F90684" w:rsidP="00772C41">
            <w:pPr>
              <w:rPr>
                <w:sz w:val="23"/>
                <w:szCs w:val="23"/>
              </w:rPr>
            </w:pPr>
            <w:r w:rsidRPr="0031192C">
              <w:rPr>
                <w:sz w:val="23"/>
                <w:szCs w:val="23"/>
              </w:rPr>
              <w:t>654 04338, 654 21941</w:t>
            </w:r>
          </w:p>
        </w:tc>
      </w:tr>
      <w:tr w:rsidR="00F90684" w:rsidRPr="0031192C"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31192C" w:rsidRDefault="00F90684" w:rsidP="00772C41">
            <w:pPr>
              <w:rPr>
                <w:sz w:val="23"/>
                <w:szCs w:val="23"/>
              </w:rPr>
            </w:pPr>
            <w:r w:rsidRPr="0031192C">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31192C" w:rsidRDefault="00754B08" w:rsidP="00772C41">
            <w:pPr>
              <w:rPr>
                <w:sz w:val="23"/>
                <w:szCs w:val="23"/>
              </w:rPr>
            </w:pPr>
            <w:hyperlink r:id="rId8" w:history="1">
              <w:r w:rsidR="00F90684" w:rsidRPr="0031192C">
                <w:rPr>
                  <w:rStyle w:val="Hyperlink"/>
                  <w:sz w:val="23"/>
                  <w:szCs w:val="23"/>
                </w:rPr>
                <w:t>info@daugavpils.lv</w:t>
              </w:r>
            </w:hyperlink>
          </w:p>
        </w:tc>
      </w:tr>
      <w:tr w:rsidR="00F90684" w:rsidRPr="0031192C"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31192C" w:rsidRDefault="00F90684" w:rsidP="00772C41">
            <w:pPr>
              <w:rPr>
                <w:sz w:val="23"/>
                <w:szCs w:val="23"/>
              </w:rPr>
            </w:pPr>
            <w:r w:rsidRPr="0031192C">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31192C" w:rsidRDefault="00F90684" w:rsidP="00772C41">
            <w:pPr>
              <w:rPr>
                <w:b/>
                <w:sz w:val="23"/>
                <w:szCs w:val="23"/>
              </w:rPr>
            </w:pPr>
            <w:r w:rsidRPr="0031192C">
              <w:rPr>
                <w:b/>
                <w:sz w:val="23"/>
                <w:szCs w:val="23"/>
              </w:rPr>
              <w:t>Daugavpils pilsētas domes Centralizēto iepirkumu nodaļa</w:t>
            </w:r>
            <w:r w:rsidR="00342696" w:rsidRPr="0031192C">
              <w:rPr>
                <w:b/>
                <w:sz w:val="23"/>
                <w:szCs w:val="23"/>
              </w:rPr>
              <w:t xml:space="preserve"> (308.kab).</w:t>
            </w:r>
          </w:p>
        </w:tc>
      </w:tr>
      <w:tr w:rsidR="00F90684" w:rsidRPr="0031192C"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31192C" w:rsidRDefault="00F90684" w:rsidP="00772C41">
            <w:pPr>
              <w:rPr>
                <w:sz w:val="23"/>
                <w:szCs w:val="23"/>
              </w:rPr>
            </w:pPr>
            <w:r w:rsidRPr="0031192C">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31192C" w:rsidRDefault="00F90684" w:rsidP="00772C41">
            <w:pPr>
              <w:rPr>
                <w:sz w:val="23"/>
                <w:szCs w:val="23"/>
              </w:rPr>
            </w:pPr>
            <w:r w:rsidRPr="0031192C">
              <w:rPr>
                <w:sz w:val="23"/>
                <w:szCs w:val="23"/>
              </w:rPr>
              <w:t>Jurijs Bārtuls (juridiskajos jautājumos)</w:t>
            </w:r>
          </w:p>
        </w:tc>
      </w:tr>
      <w:tr w:rsidR="00F90684" w:rsidRPr="0031192C"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31192C" w:rsidRDefault="00F90684" w:rsidP="00772C41">
            <w:pPr>
              <w:rPr>
                <w:sz w:val="23"/>
                <w:szCs w:val="23"/>
              </w:rPr>
            </w:pPr>
            <w:r w:rsidRPr="0031192C">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49E28AD2" w:rsidR="00F90684" w:rsidRPr="0031192C" w:rsidRDefault="00F90684" w:rsidP="005946BD">
            <w:pPr>
              <w:rPr>
                <w:sz w:val="23"/>
                <w:szCs w:val="23"/>
              </w:rPr>
            </w:pPr>
            <w:r w:rsidRPr="0031192C">
              <w:rPr>
                <w:sz w:val="23"/>
                <w:szCs w:val="23"/>
              </w:rPr>
              <w:t>654 043</w:t>
            </w:r>
            <w:r w:rsidR="005946BD" w:rsidRPr="0031192C">
              <w:rPr>
                <w:sz w:val="23"/>
                <w:szCs w:val="23"/>
              </w:rPr>
              <w:t>29</w:t>
            </w:r>
          </w:p>
        </w:tc>
      </w:tr>
      <w:tr w:rsidR="00F90684" w:rsidRPr="0031192C"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31192C" w:rsidRDefault="00F90684" w:rsidP="00772C41">
            <w:pPr>
              <w:rPr>
                <w:sz w:val="23"/>
                <w:szCs w:val="23"/>
              </w:rPr>
            </w:pPr>
            <w:r w:rsidRPr="0031192C">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31192C" w:rsidRDefault="00F90684" w:rsidP="00772C41">
            <w:pPr>
              <w:rPr>
                <w:sz w:val="23"/>
                <w:szCs w:val="23"/>
              </w:rPr>
            </w:pPr>
            <w:r w:rsidRPr="0031192C">
              <w:rPr>
                <w:sz w:val="23"/>
                <w:szCs w:val="23"/>
              </w:rPr>
              <w:t>654 21941</w:t>
            </w:r>
          </w:p>
        </w:tc>
      </w:tr>
      <w:tr w:rsidR="00F90684" w:rsidRPr="0031192C"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31192C" w:rsidRDefault="00F90684" w:rsidP="00772C41">
            <w:pPr>
              <w:rPr>
                <w:sz w:val="23"/>
                <w:szCs w:val="23"/>
              </w:rPr>
            </w:pPr>
            <w:r w:rsidRPr="0031192C">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31192C" w:rsidRDefault="00754B08" w:rsidP="00772C41">
            <w:pPr>
              <w:rPr>
                <w:sz w:val="23"/>
                <w:szCs w:val="23"/>
              </w:rPr>
            </w:pPr>
            <w:hyperlink r:id="rId9" w:history="1">
              <w:r w:rsidR="00F90684" w:rsidRPr="0031192C">
                <w:rPr>
                  <w:rStyle w:val="Hyperlink"/>
                  <w:sz w:val="23"/>
                  <w:szCs w:val="23"/>
                </w:rPr>
                <w:t>jurijs.bartuls@daugavpils.lv</w:t>
              </w:r>
            </w:hyperlink>
          </w:p>
        </w:tc>
      </w:tr>
      <w:tr w:rsidR="0053450A" w:rsidRPr="0031192C" w14:paraId="5E4ADB65" w14:textId="77777777" w:rsidTr="00772C41">
        <w:tc>
          <w:tcPr>
            <w:tcW w:w="2880" w:type="dxa"/>
            <w:tcBorders>
              <w:top w:val="single" w:sz="4" w:space="0" w:color="auto"/>
              <w:left w:val="single" w:sz="4" w:space="0" w:color="auto"/>
              <w:bottom w:val="single" w:sz="4" w:space="0" w:color="auto"/>
              <w:right w:val="single" w:sz="4" w:space="0" w:color="auto"/>
            </w:tcBorders>
          </w:tcPr>
          <w:p w14:paraId="1015094B" w14:textId="047A3081" w:rsidR="0053450A" w:rsidRPr="0031192C" w:rsidRDefault="0053450A" w:rsidP="00772C41">
            <w:pPr>
              <w:rPr>
                <w:sz w:val="23"/>
                <w:szCs w:val="23"/>
              </w:rPr>
            </w:pPr>
            <w:r w:rsidRPr="0031192C">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2122CBC" w14:textId="7F051B9A" w:rsidR="0053450A" w:rsidRDefault="0053450A" w:rsidP="00772C41">
            <w:r>
              <w:t>Artūrs Džeriņš (tehniskajos jautājumos)</w:t>
            </w:r>
          </w:p>
        </w:tc>
      </w:tr>
      <w:tr w:rsidR="0053450A" w:rsidRPr="0031192C" w14:paraId="5B83A404" w14:textId="77777777" w:rsidTr="00772C41">
        <w:tc>
          <w:tcPr>
            <w:tcW w:w="2880" w:type="dxa"/>
            <w:tcBorders>
              <w:top w:val="single" w:sz="4" w:space="0" w:color="auto"/>
              <w:left w:val="single" w:sz="4" w:space="0" w:color="auto"/>
              <w:bottom w:val="single" w:sz="4" w:space="0" w:color="auto"/>
              <w:right w:val="single" w:sz="4" w:space="0" w:color="auto"/>
            </w:tcBorders>
          </w:tcPr>
          <w:p w14:paraId="4C938EF5" w14:textId="0BDEDD95" w:rsidR="0053450A" w:rsidRPr="0031192C" w:rsidRDefault="0053450A" w:rsidP="00772C41">
            <w:pPr>
              <w:rPr>
                <w:sz w:val="23"/>
                <w:szCs w:val="23"/>
              </w:rPr>
            </w:pPr>
            <w:r w:rsidRPr="0031192C">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3E035FA" w14:textId="6D2100B7" w:rsidR="0053450A" w:rsidRPr="00967B33" w:rsidRDefault="00ED357F" w:rsidP="00772C41">
            <w:pPr>
              <w:rPr>
                <w:sz w:val="23"/>
                <w:szCs w:val="23"/>
              </w:rPr>
            </w:pPr>
            <w:r w:rsidRPr="00967B33">
              <w:rPr>
                <w:bCs/>
                <w:sz w:val="23"/>
                <w:szCs w:val="23"/>
                <w:lang w:eastAsia="en-US"/>
              </w:rPr>
              <w:t xml:space="preserve">654 76323, </w:t>
            </w:r>
            <w:r w:rsidR="00967B33" w:rsidRPr="00967B33">
              <w:rPr>
                <w:bCs/>
                <w:sz w:val="23"/>
                <w:szCs w:val="23"/>
                <w:lang w:eastAsia="en-US"/>
              </w:rPr>
              <w:t>28356815</w:t>
            </w:r>
          </w:p>
        </w:tc>
      </w:tr>
      <w:tr w:rsidR="00F90684" w:rsidRPr="0031192C"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9F8C7CD" w:rsidR="00F90684" w:rsidRPr="0031192C" w:rsidRDefault="00D40985" w:rsidP="00772C41">
            <w:pPr>
              <w:rPr>
                <w:sz w:val="23"/>
                <w:szCs w:val="23"/>
              </w:rPr>
            </w:pPr>
            <w:r w:rsidRPr="0031192C">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31192C" w:rsidRDefault="00F90684" w:rsidP="00772C41">
            <w:pPr>
              <w:rPr>
                <w:sz w:val="23"/>
                <w:szCs w:val="23"/>
              </w:rPr>
            </w:pPr>
            <w:r w:rsidRPr="0031192C">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31192C" w:rsidRDefault="00F90684" w:rsidP="00772C41">
            <w:pPr>
              <w:rPr>
                <w:sz w:val="23"/>
                <w:szCs w:val="23"/>
              </w:rPr>
            </w:pPr>
            <w:r w:rsidRPr="0031192C">
              <w:rPr>
                <w:sz w:val="23"/>
                <w:szCs w:val="23"/>
              </w:rPr>
              <w:t>08.00  – 12.00, 13.00  – 18.00</w:t>
            </w:r>
          </w:p>
        </w:tc>
      </w:tr>
      <w:tr w:rsidR="00F90684" w:rsidRPr="0031192C" w14:paraId="6D5FA38F" w14:textId="77777777" w:rsidTr="00772C41">
        <w:tc>
          <w:tcPr>
            <w:tcW w:w="2880" w:type="dxa"/>
            <w:vMerge/>
            <w:tcBorders>
              <w:left w:val="single" w:sz="4" w:space="0" w:color="auto"/>
              <w:right w:val="single" w:sz="4" w:space="0" w:color="auto"/>
            </w:tcBorders>
          </w:tcPr>
          <w:p w14:paraId="251778C1"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31192C" w:rsidRDefault="00F90684" w:rsidP="00772C41">
            <w:pPr>
              <w:rPr>
                <w:sz w:val="23"/>
                <w:szCs w:val="23"/>
              </w:rPr>
            </w:pPr>
            <w:r w:rsidRPr="0031192C">
              <w:rPr>
                <w:sz w:val="23"/>
                <w:szCs w:val="23"/>
              </w:rPr>
              <w:t>Otrdiena</w:t>
            </w:r>
          </w:p>
          <w:p w14:paraId="25FA9E53" w14:textId="77777777" w:rsidR="00F90684" w:rsidRPr="0031192C" w:rsidRDefault="00F90684" w:rsidP="00772C41">
            <w:pPr>
              <w:rPr>
                <w:sz w:val="23"/>
                <w:szCs w:val="23"/>
              </w:rPr>
            </w:pPr>
            <w:r w:rsidRPr="0031192C">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31192C" w:rsidRDefault="00F90684" w:rsidP="00772C41">
            <w:pPr>
              <w:rPr>
                <w:sz w:val="23"/>
                <w:szCs w:val="23"/>
              </w:rPr>
            </w:pPr>
            <w:r w:rsidRPr="0031192C">
              <w:rPr>
                <w:sz w:val="23"/>
                <w:szCs w:val="23"/>
              </w:rPr>
              <w:t>08.00  – 12.00, 13.00 – 17.00</w:t>
            </w:r>
          </w:p>
        </w:tc>
      </w:tr>
      <w:tr w:rsidR="00F90684" w:rsidRPr="0031192C"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31192C" w:rsidRDefault="00F90684" w:rsidP="00772C41">
            <w:pPr>
              <w:rPr>
                <w:sz w:val="23"/>
                <w:szCs w:val="23"/>
              </w:rPr>
            </w:pPr>
            <w:r w:rsidRPr="0031192C">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31192C" w:rsidRDefault="00F90684" w:rsidP="00772C41">
            <w:pPr>
              <w:rPr>
                <w:sz w:val="23"/>
                <w:szCs w:val="23"/>
              </w:rPr>
            </w:pPr>
            <w:r w:rsidRPr="0031192C">
              <w:rPr>
                <w:sz w:val="23"/>
                <w:szCs w:val="23"/>
              </w:rPr>
              <w:t>08.00 – 12.00, 13.00 – 16.00</w:t>
            </w:r>
          </w:p>
        </w:tc>
      </w:tr>
    </w:tbl>
    <w:p w14:paraId="70ADA7FC" w14:textId="7BACBF85" w:rsidR="00F90684" w:rsidRPr="0031192C" w:rsidRDefault="0016764C" w:rsidP="006430E3">
      <w:pPr>
        <w:pStyle w:val="StyleStyle2Justified"/>
        <w:numPr>
          <w:ilvl w:val="0"/>
          <w:numId w:val="6"/>
        </w:numPr>
        <w:spacing w:before="120" w:after="0"/>
        <w:ind w:left="357" w:hanging="357"/>
        <w:rPr>
          <w:b/>
          <w:color w:val="000000" w:themeColor="text1"/>
          <w:sz w:val="23"/>
          <w:szCs w:val="23"/>
        </w:rPr>
      </w:pPr>
      <w:r w:rsidRPr="0031192C">
        <w:rPr>
          <w:b/>
          <w:bCs/>
          <w:color w:val="000000" w:themeColor="text1"/>
          <w:sz w:val="23"/>
          <w:szCs w:val="23"/>
        </w:rPr>
        <w:t>Pasūtītājs, kura labā tiek veikts konkurss un l</w:t>
      </w:r>
      <w:r w:rsidR="00EB7C73" w:rsidRPr="0031192C">
        <w:rPr>
          <w:b/>
          <w:bCs/>
          <w:color w:val="000000" w:themeColor="text1"/>
          <w:sz w:val="23"/>
          <w:szCs w:val="23"/>
        </w:rPr>
        <w:t>īguma slēdzējs:</w:t>
      </w:r>
      <w:r w:rsidR="00EB7C73" w:rsidRPr="0031192C">
        <w:rPr>
          <w:bCs/>
          <w:color w:val="000000" w:themeColor="text1"/>
          <w:sz w:val="23"/>
          <w:szCs w:val="23"/>
        </w:rPr>
        <w:t xml:space="preserve"> </w:t>
      </w:r>
      <w:r w:rsidR="00EB7C73" w:rsidRPr="0031192C">
        <w:rPr>
          <w:bCs/>
          <w:color w:val="000000" w:themeColor="text1"/>
          <w:sz w:val="23"/>
          <w:szCs w:val="23"/>
          <w:lang w:eastAsia="ar-SA"/>
        </w:rPr>
        <w:t xml:space="preserve">Daugavpils pilsētas pašvaldības iestāde „Komunālās saimniecības pārvalde”, </w:t>
      </w:r>
      <w:r w:rsidR="0060018B">
        <w:rPr>
          <w:bCs/>
          <w:color w:val="000000" w:themeColor="text1"/>
          <w:sz w:val="23"/>
          <w:szCs w:val="23"/>
          <w:lang w:eastAsia="ar-SA"/>
        </w:rPr>
        <w:t>r</w:t>
      </w:r>
      <w:r w:rsidR="008652F1">
        <w:rPr>
          <w:bCs/>
          <w:color w:val="000000" w:themeColor="text1"/>
          <w:sz w:val="23"/>
          <w:szCs w:val="23"/>
          <w:lang w:eastAsia="ar-SA"/>
        </w:rPr>
        <w:t>eģ.Nr.90009547852, j</w:t>
      </w:r>
      <w:r w:rsidR="00EB7C73" w:rsidRPr="0031192C">
        <w:rPr>
          <w:bCs/>
          <w:color w:val="000000" w:themeColor="text1"/>
          <w:sz w:val="23"/>
          <w:szCs w:val="23"/>
          <w:lang w:eastAsia="ar-SA"/>
        </w:rPr>
        <w:t>uridiskā adrese: Sau</w:t>
      </w:r>
      <w:r w:rsidR="00697878">
        <w:rPr>
          <w:bCs/>
          <w:color w:val="000000" w:themeColor="text1"/>
          <w:sz w:val="23"/>
          <w:szCs w:val="23"/>
          <w:lang w:eastAsia="ar-SA"/>
        </w:rPr>
        <w:t>les iela 5A, Daugavpils, LV-5401.</w:t>
      </w:r>
    </w:p>
    <w:p w14:paraId="0EDCC35A" w14:textId="77777777" w:rsidR="00E76C08" w:rsidRPr="0031192C" w:rsidRDefault="00C66300" w:rsidP="006430E3">
      <w:pPr>
        <w:pStyle w:val="StyleStyle2Justified"/>
        <w:numPr>
          <w:ilvl w:val="0"/>
          <w:numId w:val="6"/>
        </w:numPr>
        <w:spacing w:before="120" w:after="0"/>
        <w:rPr>
          <w:sz w:val="23"/>
          <w:szCs w:val="23"/>
        </w:rPr>
      </w:pPr>
      <w:r w:rsidRPr="0031192C">
        <w:rPr>
          <w:b/>
          <w:sz w:val="23"/>
          <w:szCs w:val="23"/>
        </w:rPr>
        <w:t>Piedāvājuma iesniegšanas un atvēršanas vieta, datums, laiks un kārtība</w:t>
      </w:r>
      <w:bookmarkEnd w:id="9"/>
      <w:r w:rsidRPr="0031192C">
        <w:rPr>
          <w:b/>
          <w:sz w:val="23"/>
          <w:szCs w:val="23"/>
        </w:rPr>
        <w:t>:</w:t>
      </w:r>
    </w:p>
    <w:p w14:paraId="7111B808" w14:textId="797654AF" w:rsidR="00E76C08" w:rsidRPr="0031192C" w:rsidRDefault="00C66300" w:rsidP="006430E3">
      <w:pPr>
        <w:pStyle w:val="StyleStyle2Justified"/>
        <w:numPr>
          <w:ilvl w:val="1"/>
          <w:numId w:val="6"/>
        </w:numPr>
        <w:spacing w:before="120" w:after="0"/>
        <w:rPr>
          <w:sz w:val="23"/>
          <w:szCs w:val="23"/>
        </w:rPr>
      </w:pPr>
      <w:r w:rsidRPr="0031192C">
        <w:rPr>
          <w:sz w:val="23"/>
          <w:szCs w:val="23"/>
        </w:rPr>
        <w:t xml:space="preserve">Pretendenti piedāvājumus var iesniegt līdz </w:t>
      </w:r>
      <w:r w:rsidRPr="0031192C">
        <w:rPr>
          <w:b/>
          <w:sz w:val="23"/>
          <w:szCs w:val="23"/>
        </w:rPr>
        <w:t>201</w:t>
      </w:r>
      <w:r w:rsidR="00875B31">
        <w:rPr>
          <w:b/>
          <w:sz w:val="23"/>
          <w:szCs w:val="23"/>
        </w:rPr>
        <w:t>7</w:t>
      </w:r>
      <w:r w:rsidRPr="0031192C">
        <w:rPr>
          <w:b/>
          <w:sz w:val="23"/>
          <w:szCs w:val="23"/>
        </w:rPr>
        <w:t xml:space="preserve">.gada </w:t>
      </w:r>
      <w:r w:rsidR="00754B08">
        <w:rPr>
          <w:b/>
          <w:sz w:val="23"/>
          <w:szCs w:val="23"/>
        </w:rPr>
        <w:t>2</w:t>
      </w:r>
      <w:r w:rsidR="007836B6" w:rsidRPr="00D66F0D">
        <w:rPr>
          <w:b/>
          <w:sz w:val="23"/>
          <w:szCs w:val="23"/>
        </w:rPr>
        <w:t>.</w:t>
      </w:r>
      <w:r w:rsidR="00E564A0">
        <w:rPr>
          <w:b/>
          <w:sz w:val="23"/>
          <w:szCs w:val="23"/>
        </w:rPr>
        <w:t>martam</w:t>
      </w:r>
      <w:r w:rsidRPr="0031192C">
        <w:rPr>
          <w:b/>
          <w:sz w:val="23"/>
          <w:szCs w:val="23"/>
        </w:rPr>
        <w:t>, plkst.10.00</w:t>
      </w:r>
      <w:r w:rsidRPr="0031192C">
        <w:rPr>
          <w:sz w:val="23"/>
          <w:szCs w:val="23"/>
        </w:rPr>
        <w:t xml:space="preserve">, Daugavpils pilsētas domes, Krišjāņa Valdemāra ielā 1, Daugavpilī, </w:t>
      </w:r>
      <w:r w:rsidR="00E76C08" w:rsidRPr="0031192C">
        <w:rPr>
          <w:sz w:val="23"/>
          <w:szCs w:val="23"/>
        </w:rPr>
        <w:t>308</w:t>
      </w:r>
      <w:r w:rsidR="00620608" w:rsidRPr="0031192C">
        <w:rPr>
          <w:sz w:val="23"/>
          <w:szCs w:val="23"/>
        </w:rPr>
        <w:t>.kabinetā (3</w:t>
      </w:r>
      <w:r w:rsidRPr="0031192C">
        <w:rPr>
          <w:sz w:val="23"/>
          <w:szCs w:val="23"/>
        </w:rPr>
        <w:t>.stāvs).</w:t>
      </w:r>
    </w:p>
    <w:p w14:paraId="3DE873EB" w14:textId="5A7FBBA0" w:rsidR="009C144C" w:rsidRPr="0031192C" w:rsidRDefault="00C66300" w:rsidP="006430E3">
      <w:pPr>
        <w:pStyle w:val="StyleStyle2Justified"/>
        <w:numPr>
          <w:ilvl w:val="1"/>
          <w:numId w:val="6"/>
        </w:numPr>
        <w:spacing w:before="120" w:after="0"/>
        <w:rPr>
          <w:sz w:val="23"/>
          <w:szCs w:val="23"/>
        </w:rPr>
      </w:pPr>
      <w:r w:rsidRPr="0031192C">
        <w:rPr>
          <w:sz w:val="23"/>
          <w:szCs w:val="23"/>
        </w:rPr>
        <w:t>Saņemot piedāvājumu</w:t>
      </w:r>
      <w:r w:rsidR="0060018B">
        <w:rPr>
          <w:sz w:val="23"/>
          <w:szCs w:val="23"/>
        </w:rPr>
        <w:t xml:space="preserve">, </w:t>
      </w:r>
      <w:r w:rsidRPr="0031192C">
        <w:rPr>
          <w:sz w:val="23"/>
          <w:szCs w:val="23"/>
        </w:rPr>
        <w:t>Daugavpils pilsētas domes</w:t>
      </w:r>
      <w:r w:rsidR="00E76C08" w:rsidRPr="0031192C">
        <w:rPr>
          <w:sz w:val="23"/>
          <w:szCs w:val="23"/>
        </w:rPr>
        <w:t xml:space="preserve"> </w:t>
      </w:r>
      <w:r w:rsidR="009C144C" w:rsidRPr="0031192C">
        <w:rPr>
          <w:sz w:val="23"/>
          <w:szCs w:val="23"/>
        </w:rPr>
        <w:t>Centralizēto iepirkumu nodaļas</w:t>
      </w:r>
      <w:r w:rsidRPr="0031192C">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r w:rsidR="0093799E" w:rsidRPr="0031192C">
        <w:rPr>
          <w:sz w:val="23"/>
          <w:szCs w:val="23"/>
        </w:rPr>
        <w:t xml:space="preserve"> vai parakstās par piedāvājuma saņemšanu</w:t>
      </w:r>
      <w:r w:rsidRPr="0031192C">
        <w:rPr>
          <w:sz w:val="23"/>
          <w:szCs w:val="23"/>
        </w:rPr>
        <w:t>.</w:t>
      </w:r>
    </w:p>
    <w:p w14:paraId="0FBE1579" w14:textId="4A1BA86F" w:rsidR="009C144C"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personīgi vai atsūtot pa pastu. Viens pretendents var iesniegt tikai vienu piedāvājumu.</w:t>
      </w:r>
      <w:r w:rsidR="00254BE1" w:rsidRPr="0031192C">
        <w:rPr>
          <w:sz w:val="23"/>
          <w:szCs w:val="23"/>
        </w:rPr>
        <w:t xml:space="preserve"> Piedāvājuma varianti nav pieļaujami.</w:t>
      </w:r>
      <w:r w:rsidRPr="0031192C">
        <w:rPr>
          <w:sz w:val="23"/>
          <w:szCs w:val="23"/>
        </w:rPr>
        <w:t xml:space="preserve"> Pasta sūtījumam jābūt nogādātam </w:t>
      </w:r>
      <w:r w:rsidR="00C243DD">
        <w:rPr>
          <w:sz w:val="23"/>
          <w:szCs w:val="23"/>
        </w:rPr>
        <w:t>5</w:t>
      </w:r>
      <w:r w:rsidR="009C144C" w:rsidRPr="0031192C">
        <w:rPr>
          <w:sz w:val="23"/>
          <w:szCs w:val="23"/>
        </w:rPr>
        <w:t xml:space="preserve">.1. </w:t>
      </w:r>
      <w:r w:rsidRPr="0031192C">
        <w:rPr>
          <w:sz w:val="23"/>
          <w:szCs w:val="23"/>
        </w:rPr>
        <w:t>punktā noteiktajā vietā un termiņā.</w:t>
      </w:r>
    </w:p>
    <w:p w14:paraId="32E5AFEC" w14:textId="645C0F98" w:rsidR="009C144C" w:rsidRPr="0031192C" w:rsidRDefault="00C66300" w:rsidP="006430E3">
      <w:pPr>
        <w:pStyle w:val="StyleStyle2Justified"/>
        <w:numPr>
          <w:ilvl w:val="1"/>
          <w:numId w:val="6"/>
        </w:numPr>
        <w:spacing w:before="120" w:after="0"/>
        <w:rPr>
          <w:sz w:val="23"/>
          <w:szCs w:val="23"/>
        </w:rPr>
      </w:pPr>
      <w:r w:rsidRPr="0031192C">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w:t>
      </w:r>
      <w:r w:rsidR="00875B31">
        <w:rPr>
          <w:sz w:val="23"/>
          <w:szCs w:val="23"/>
        </w:rPr>
        <w:t>rkumu likum</w:t>
      </w:r>
      <w:r w:rsidRPr="0031192C">
        <w:rPr>
          <w:sz w:val="23"/>
          <w:szCs w:val="23"/>
        </w:rPr>
        <w:t>ā noteiktajos gadījumos un kārtībā.</w:t>
      </w:r>
    </w:p>
    <w:p w14:paraId="5C74632B" w14:textId="49E83ACA" w:rsidR="009C144C" w:rsidRPr="0031192C" w:rsidRDefault="00C66300" w:rsidP="006430E3">
      <w:pPr>
        <w:pStyle w:val="StyleStyle2Justified"/>
        <w:numPr>
          <w:ilvl w:val="1"/>
          <w:numId w:val="6"/>
        </w:numPr>
        <w:spacing w:before="120" w:after="0"/>
        <w:rPr>
          <w:sz w:val="23"/>
          <w:szCs w:val="23"/>
        </w:rPr>
      </w:pPr>
      <w:r w:rsidRPr="0031192C">
        <w:rPr>
          <w:sz w:val="23"/>
          <w:szCs w:val="23"/>
        </w:rPr>
        <w:t xml:space="preserve">Ja viens pretendents iesniedz vairākus piedāvājumus, vai piedāvājums iesniegts pēc norādītā piedāvājumu iesniegšanas termiņa beigām, vai </w:t>
      </w:r>
      <w:r w:rsidR="00620608" w:rsidRPr="0031192C">
        <w:rPr>
          <w:sz w:val="23"/>
          <w:szCs w:val="23"/>
        </w:rPr>
        <w:t xml:space="preserve">tas </w:t>
      </w:r>
      <w:r w:rsidRPr="0031192C">
        <w:rPr>
          <w:sz w:val="23"/>
          <w:szCs w:val="23"/>
        </w:rPr>
        <w:t>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1F167133" w:rsidR="00466424" w:rsidRPr="0031192C" w:rsidRDefault="00C66300" w:rsidP="006430E3">
      <w:pPr>
        <w:pStyle w:val="StyleStyle2Justified"/>
        <w:numPr>
          <w:ilvl w:val="1"/>
          <w:numId w:val="6"/>
        </w:numPr>
        <w:spacing w:before="120" w:after="0"/>
        <w:rPr>
          <w:sz w:val="23"/>
          <w:szCs w:val="23"/>
        </w:rPr>
      </w:pPr>
      <w:r w:rsidRPr="0031192C">
        <w:rPr>
          <w:sz w:val="23"/>
          <w:szCs w:val="23"/>
        </w:rPr>
        <w:lastRenderedPageBreak/>
        <w:t xml:space="preserve">Piedāvājumi tiks atvērti </w:t>
      </w:r>
      <w:r w:rsidRPr="00D66F0D">
        <w:rPr>
          <w:b/>
          <w:sz w:val="23"/>
          <w:szCs w:val="23"/>
        </w:rPr>
        <w:t>201</w:t>
      </w:r>
      <w:r w:rsidR="00E00C50">
        <w:rPr>
          <w:b/>
          <w:sz w:val="23"/>
          <w:szCs w:val="23"/>
        </w:rPr>
        <w:t>7</w:t>
      </w:r>
      <w:r w:rsidRPr="00D66F0D">
        <w:rPr>
          <w:b/>
          <w:sz w:val="23"/>
          <w:szCs w:val="23"/>
        </w:rPr>
        <w:t xml:space="preserve">.gada </w:t>
      </w:r>
      <w:r w:rsidR="00754B08">
        <w:rPr>
          <w:b/>
          <w:sz w:val="23"/>
          <w:szCs w:val="23"/>
        </w:rPr>
        <w:t>2</w:t>
      </w:r>
      <w:r w:rsidR="00E564A0">
        <w:rPr>
          <w:b/>
          <w:sz w:val="23"/>
          <w:szCs w:val="23"/>
        </w:rPr>
        <w:t>.martā</w:t>
      </w:r>
      <w:r w:rsidRPr="00D66F0D">
        <w:rPr>
          <w:b/>
          <w:sz w:val="23"/>
          <w:szCs w:val="23"/>
        </w:rPr>
        <w:t>, plkst.10.00</w:t>
      </w:r>
      <w:r w:rsidRPr="0031192C">
        <w:rPr>
          <w:sz w:val="23"/>
          <w:szCs w:val="23"/>
        </w:rPr>
        <w:t xml:space="preserve">, Daugavpils pilsētas domē, Kr.Valdemāra ielā 1, Daugavpilī, </w:t>
      </w:r>
      <w:r w:rsidR="009C144C" w:rsidRPr="0031192C">
        <w:rPr>
          <w:sz w:val="23"/>
          <w:szCs w:val="23"/>
        </w:rPr>
        <w:t>3</w:t>
      </w:r>
      <w:r w:rsidRPr="0031192C">
        <w:rPr>
          <w:sz w:val="23"/>
          <w:szCs w:val="23"/>
        </w:rPr>
        <w:t xml:space="preserve">.stāvā, </w:t>
      </w:r>
      <w:r w:rsidR="009C144C" w:rsidRPr="0031192C">
        <w:rPr>
          <w:sz w:val="23"/>
          <w:szCs w:val="23"/>
        </w:rPr>
        <w:t>306.kabinetā</w:t>
      </w:r>
      <w:r w:rsidRPr="0031192C">
        <w:rPr>
          <w:sz w:val="23"/>
          <w:szCs w:val="23"/>
        </w:rPr>
        <w:t>.</w:t>
      </w:r>
    </w:p>
    <w:p w14:paraId="43E68A5F"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Piedāvājumu atvēršana ir atklāta. Piedāvājumu atvēršanai pasūtītājs rīko sanāksmi.</w:t>
      </w:r>
    </w:p>
    <w:p w14:paraId="0D1AF397" w14:textId="77777777" w:rsidR="00E95E00" w:rsidRDefault="00C66300" w:rsidP="00E95E00">
      <w:pPr>
        <w:pStyle w:val="StyleStyle2Justified"/>
        <w:numPr>
          <w:ilvl w:val="1"/>
          <w:numId w:val="6"/>
        </w:numPr>
        <w:spacing w:before="120" w:after="0"/>
        <w:rPr>
          <w:sz w:val="23"/>
          <w:szCs w:val="23"/>
        </w:rPr>
      </w:pPr>
      <w:r w:rsidRPr="0031192C">
        <w:rPr>
          <w:sz w:val="23"/>
          <w:szCs w:val="23"/>
        </w:rPr>
        <w:t xml:space="preserve">Komisija atver iesniegtos piedāvājumus tūlīt pēc piedāvājumu iesniegšanas termiņa beigām. </w:t>
      </w:r>
    </w:p>
    <w:p w14:paraId="20639C94" w14:textId="5DFFA67E" w:rsidR="00466424" w:rsidRPr="00E95E00" w:rsidRDefault="00C66300" w:rsidP="00E95E00">
      <w:pPr>
        <w:pStyle w:val="StyleStyle2Justified"/>
        <w:numPr>
          <w:ilvl w:val="1"/>
          <w:numId w:val="6"/>
        </w:numPr>
        <w:spacing w:before="120" w:after="0"/>
        <w:rPr>
          <w:sz w:val="23"/>
          <w:szCs w:val="23"/>
        </w:rPr>
      </w:pPr>
      <w:r w:rsidRPr="00E95E00">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5F3C945B" w14:textId="77777777" w:rsidR="00C00086" w:rsidRPr="008B7B03" w:rsidRDefault="00C00086" w:rsidP="00C00086">
      <w:pPr>
        <w:numPr>
          <w:ilvl w:val="0"/>
          <w:numId w:val="6"/>
        </w:numPr>
        <w:suppressAutoHyphens w:val="0"/>
        <w:spacing w:before="120" w:after="120"/>
        <w:ind w:left="357" w:hanging="357"/>
        <w:jc w:val="both"/>
        <w:rPr>
          <w:b/>
          <w:sz w:val="23"/>
          <w:szCs w:val="23"/>
        </w:rPr>
      </w:pPr>
      <w:r w:rsidRPr="008B7B03">
        <w:rPr>
          <w:b/>
          <w:color w:val="000000"/>
          <w:sz w:val="23"/>
          <w:szCs w:val="23"/>
        </w:rPr>
        <w:t xml:space="preserve">Piedāvājuma nodrošinājums un tā veids: </w:t>
      </w:r>
    </w:p>
    <w:p w14:paraId="3214623E" w14:textId="5B30D198" w:rsidR="00C00086" w:rsidRPr="006A24B4" w:rsidRDefault="00C00086" w:rsidP="00384306">
      <w:pPr>
        <w:numPr>
          <w:ilvl w:val="1"/>
          <w:numId w:val="6"/>
        </w:numPr>
        <w:tabs>
          <w:tab w:val="left" w:pos="851"/>
        </w:tabs>
        <w:suppressAutoHyphens w:val="0"/>
        <w:spacing w:after="120"/>
        <w:jc w:val="both"/>
        <w:rPr>
          <w:b/>
          <w:sz w:val="23"/>
          <w:szCs w:val="23"/>
        </w:rPr>
      </w:pPr>
      <w:r w:rsidRPr="008B7B03">
        <w:rPr>
          <w:sz w:val="23"/>
          <w:szCs w:val="23"/>
        </w:rPr>
        <w:t>Pretendents iesniedz piedāvājuma nodrošinājumu</w:t>
      </w:r>
      <w:r>
        <w:rPr>
          <w:sz w:val="23"/>
          <w:szCs w:val="23"/>
        </w:rPr>
        <w:t xml:space="preserve"> šādā apmērā:</w:t>
      </w:r>
    </w:p>
    <w:p w14:paraId="5309AFAD" w14:textId="2C02323F" w:rsidR="00C00086" w:rsidRPr="006A24B4" w:rsidRDefault="00C00086" w:rsidP="00384306">
      <w:pPr>
        <w:numPr>
          <w:ilvl w:val="2"/>
          <w:numId w:val="6"/>
        </w:numPr>
        <w:tabs>
          <w:tab w:val="left" w:pos="851"/>
        </w:tabs>
        <w:suppressAutoHyphens w:val="0"/>
        <w:spacing w:after="120"/>
        <w:ind w:left="1701" w:hanging="708"/>
        <w:jc w:val="both"/>
        <w:rPr>
          <w:b/>
          <w:sz w:val="23"/>
          <w:szCs w:val="23"/>
        </w:rPr>
      </w:pPr>
      <w:r>
        <w:rPr>
          <w:sz w:val="23"/>
          <w:szCs w:val="23"/>
        </w:rPr>
        <w:t xml:space="preserve">konkursa 1.DAĻĀ – </w:t>
      </w:r>
      <w:r w:rsidRPr="008B7B03">
        <w:rPr>
          <w:b/>
          <w:color w:val="000000"/>
          <w:sz w:val="23"/>
          <w:szCs w:val="23"/>
        </w:rPr>
        <w:t xml:space="preserve">EUR </w:t>
      </w:r>
      <w:r w:rsidR="00935410">
        <w:rPr>
          <w:b/>
          <w:color w:val="000000"/>
          <w:sz w:val="23"/>
          <w:szCs w:val="23"/>
        </w:rPr>
        <w:t>450</w:t>
      </w:r>
      <w:r w:rsidR="008D79CE">
        <w:rPr>
          <w:b/>
          <w:color w:val="000000"/>
          <w:sz w:val="23"/>
          <w:szCs w:val="23"/>
        </w:rPr>
        <w:t>,00</w:t>
      </w:r>
      <w:r w:rsidRPr="008B7B03">
        <w:rPr>
          <w:color w:val="000000"/>
          <w:sz w:val="23"/>
          <w:szCs w:val="23"/>
        </w:rPr>
        <w:t xml:space="preserve"> apmērā;</w:t>
      </w:r>
    </w:p>
    <w:p w14:paraId="35A560CE" w14:textId="30D5BD01" w:rsidR="00C00086" w:rsidRPr="00384306" w:rsidRDefault="00C00086" w:rsidP="00384306">
      <w:pPr>
        <w:numPr>
          <w:ilvl w:val="2"/>
          <w:numId w:val="6"/>
        </w:numPr>
        <w:tabs>
          <w:tab w:val="left" w:pos="851"/>
        </w:tabs>
        <w:suppressAutoHyphens w:val="0"/>
        <w:spacing w:after="120"/>
        <w:ind w:left="1701" w:hanging="708"/>
        <w:jc w:val="both"/>
        <w:rPr>
          <w:b/>
          <w:sz w:val="23"/>
          <w:szCs w:val="23"/>
        </w:rPr>
      </w:pPr>
      <w:r>
        <w:rPr>
          <w:color w:val="000000"/>
          <w:sz w:val="23"/>
          <w:szCs w:val="23"/>
        </w:rPr>
        <w:t xml:space="preserve">konkursa 2.DAĻĀ – </w:t>
      </w:r>
      <w:r>
        <w:rPr>
          <w:b/>
          <w:color w:val="000000"/>
          <w:sz w:val="23"/>
          <w:szCs w:val="23"/>
        </w:rPr>
        <w:t xml:space="preserve">EUR </w:t>
      </w:r>
      <w:r w:rsidR="00935410">
        <w:rPr>
          <w:b/>
          <w:color w:val="000000"/>
          <w:sz w:val="23"/>
          <w:szCs w:val="23"/>
        </w:rPr>
        <w:t>1300</w:t>
      </w:r>
      <w:r w:rsidR="008D79CE">
        <w:rPr>
          <w:b/>
          <w:color w:val="000000"/>
          <w:sz w:val="23"/>
          <w:szCs w:val="23"/>
        </w:rPr>
        <w:t>,00</w:t>
      </w:r>
      <w:r w:rsidR="00384306">
        <w:rPr>
          <w:color w:val="000000"/>
          <w:sz w:val="23"/>
          <w:szCs w:val="23"/>
        </w:rPr>
        <w:t xml:space="preserve"> apmērā;</w:t>
      </w:r>
    </w:p>
    <w:p w14:paraId="1DE13157" w14:textId="43822150" w:rsidR="00384306" w:rsidRPr="00384306" w:rsidRDefault="00384306" w:rsidP="00384306">
      <w:pPr>
        <w:numPr>
          <w:ilvl w:val="2"/>
          <w:numId w:val="6"/>
        </w:numPr>
        <w:tabs>
          <w:tab w:val="left" w:pos="851"/>
        </w:tabs>
        <w:suppressAutoHyphens w:val="0"/>
        <w:spacing w:after="120"/>
        <w:ind w:left="1701" w:hanging="708"/>
        <w:jc w:val="both"/>
        <w:rPr>
          <w:b/>
          <w:sz w:val="23"/>
          <w:szCs w:val="23"/>
        </w:rPr>
      </w:pPr>
      <w:r>
        <w:rPr>
          <w:color w:val="000000"/>
          <w:sz w:val="23"/>
          <w:szCs w:val="23"/>
        </w:rPr>
        <w:t xml:space="preserve">konkursa 3.DAĻĀ – </w:t>
      </w:r>
      <w:r w:rsidRPr="00384306">
        <w:rPr>
          <w:b/>
          <w:color w:val="000000"/>
          <w:sz w:val="23"/>
          <w:szCs w:val="23"/>
        </w:rPr>
        <w:t xml:space="preserve">EUR </w:t>
      </w:r>
      <w:r w:rsidR="004813C1">
        <w:rPr>
          <w:b/>
          <w:color w:val="000000"/>
          <w:sz w:val="23"/>
          <w:szCs w:val="23"/>
        </w:rPr>
        <w:t>1000</w:t>
      </w:r>
      <w:r w:rsidR="008D79CE">
        <w:rPr>
          <w:b/>
          <w:color w:val="000000"/>
          <w:sz w:val="23"/>
          <w:szCs w:val="23"/>
        </w:rPr>
        <w:t>,00</w:t>
      </w:r>
      <w:r>
        <w:rPr>
          <w:color w:val="000000"/>
          <w:sz w:val="23"/>
          <w:szCs w:val="23"/>
        </w:rPr>
        <w:t xml:space="preserve"> apmērā;</w:t>
      </w:r>
    </w:p>
    <w:p w14:paraId="11BD0863" w14:textId="2212DFEB" w:rsidR="00BE7402" w:rsidRDefault="00384306" w:rsidP="00BE7402">
      <w:pPr>
        <w:numPr>
          <w:ilvl w:val="2"/>
          <w:numId w:val="6"/>
        </w:numPr>
        <w:tabs>
          <w:tab w:val="left" w:pos="851"/>
        </w:tabs>
        <w:suppressAutoHyphens w:val="0"/>
        <w:spacing w:after="120"/>
        <w:ind w:left="1701" w:hanging="708"/>
        <w:jc w:val="both"/>
        <w:rPr>
          <w:b/>
          <w:sz w:val="23"/>
          <w:szCs w:val="23"/>
        </w:rPr>
      </w:pPr>
      <w:r>
        <w:rPr>
          <w:color w:val="000000"/>
          <w:sz w:val="23"/>
          <w:szCs w:val="23"/>
        </w:rPr>
        <w:t xml:space="preserve">konkursa 4.DAĻĀ – </w:t>
      </w:r>
      <w:r w:rsidRPr="00384306">
        <w:rPr>
          <w:b/>
          <w:color w:val="000000"/>
          <w:sz w:val="23"/>
          <w:szCs w:val="23"/>
        </w:rPr>
        <w:t xml:space="preserve">EUR </w:t>
      </w:r>
      <w:r w:rsidR="004813C1">
        <w:rPr>
          <w:b/>
          <w:color w:val="000000"/>
          <w:sz w:val="23"/>
          <w:szCs w:val="23"/>
        </w:rPr>
        <w:t>500</w:t>
      </w:r>
      <w:r w:rsidR="008D79CE">
        <w:rPr>
          <w:b/>
          <w:color w:val="000000"/>
          <w:sz w:val="23"/>
          <w:szCs w:val="23"/>
        </w:rPr>
        <w:t>,00</w:t>
      </w:r>
      <w:r w:rsidR="00482ABD">
        <w:rPr>
          <w:color w:val="000000"/>
          <w:sz w:val="23"/>
          <w:szCs w:val="23"/>
        </w:rPr>
        <w:t xml:space="preserve"> apmērā;</w:t>
      </w:r>
    </w:p>
    <w:p w14:paraId="74B09647" w14:textId="78D4CEBC" w:rsidR="00BE7402" w:rsidRPr="00C30D9A" w:rsidRDefault="00BE7402" w:rsidP="00BE7402">
      <w:pPr>
        <w:numPr>
          <w:ilvl w:val="2"/>
          <w:numId w:val="6"/>
        </w:numPr>
        <w:tabs>
          <w:tab w:val="left" w:pos="851"/>
        </w:tabs>
        <w:suppressAutoHyphens w:val="0"/>
        <w:spacing w:after="120"/>
        <w:ind w:left="1701" w:hanging="708"/>
        <w:jc w:val="both"/>
        <w:rPr>
          <w:sz w:val="23"/>
          <w:szCs w:val="23"/>
        </w:rPr>
      </w:pPr>
      <w:r w:rsidRPr="00BE7402">
        <w:rPr>
          <w:sz w:val="23"/>
          <w:szCs w:val="23"/>
        </w:rPr>
        <w:t xml:space="preserve">konkursa </w:t>
      </w:r>
      <w:r>
        <w:rPr>
          <w:sz w:val="23"/>
          <w:szCs w:val="23"/>
        </w:rPr>
        <w:t>5</w:t>
      </w:r>
      <w:r w:rsidRPr="00BE7402">
        <w:rPr>
          <w:sz w:val="23"/>
          <w:szCs w:val="23"/>
        </w:rPr>
        <w:t>.DAĻĀ</w:t>
      </w:r>
      <w:r>
        <w:rPr>
          <w:sz w:val="23"/>
          <w:szCs w:val="23"/>
        </w:rPr>
        <w:t xml:space="preserve"> – </w:t>
      </w:r>
      <w:r w:rsidR="004813C1">
        <w:rPr>
          <w:b/>
          <w:sz w:val="23"/>
          <w:szCs w:val="23"/>
        </w:rPr>
        <w:t>EUR 1400</w:t>
      </w:r>
      <w:r w:rsidRPr="00BE7402">
        <w:rPr>
          <w:b/>
          <w:sz w:val="23"/>
          <w:szCs w:val="23"/>
        </w:rPr>
        <w:t xml:space="preserve">,00 </w:t>
      </w:r>
      <w:r w:rsidRPr="00C30D9A">
        <w:rPr>
          <w:sz w:val="23"/>
          <w:szCs w:val="23"/>
        </w:rPr>
        <w:t>apmērā;</w:t>
      </w:r>
    </w:p>
    <w:p w14:paraId="3883801A" w14:textId="04BBCFA0" w:rsidR="00C30D9A" w:rsidRDefault="00BE7402" w:rsidP="00C30D9A">
      <w:pPr>
        <w:numPr>
          <w:ilvl w:val="2"/>
          <w:numId w:val="6"/>
        </w:numPr>
        <w:tabs>
          <w:tab w:val="left" w:pos="851"/>
        </w:tabs>
        <w:suppressAutoHyphens w:val="0"/>
        <w:spacing w:after="120"/>
        <w:ind w:left="1701" w:hanging="708"/>
        <w:jc w:val="both"/>
        <w:rPr>
          <w:b/>
          <w:sz w:val="23"/>
          <w:szCs w:val="23"/>
        </w:rPr>
      </w:pPr>
      <w:r w:rsidRPr="00BE7402">
        <w:rPr>
          <w:sz w:val="23"/>
          <w:szCs w:val="23"/>
        </w:rPr>
        <w:t>konkursa 6.DAĻĀ</w:t>
      </w:r>
      <w:r>
        <w:rPr>
          <w:b/>
          <w:sz w:val="23"/>
          <w:szCs w:val="23"/>
        </w:rPr>
        <w:t xml:space="preserve"> </w:t>
      </w:r>
      <w:r w:rsidRPr="00BE7402">
        <w:rPr>
          <w:sz w:val="23"/>
          <w:szCs w:val="23"/>
        </w:rPr>
        <w:t>–</w:t>
      </w:r>
      <w:r>
        <w:rPr>
          <w:b/>
          <w:sz w:val="23"/>
          <w:szCs w:val="23"/>
        </w:rPr>
        <w:t xml:space="preserve"> EUR </w:t>
      </w:r>
      <w:r w:rsidR="008236B2">
        <w:rPr>
          <w:b/>
          <w:sz w:val="23"/>
          <w:szCs w:val="23"/>
        </w:rPr>
        <w:t>2000</w:t>
      </w:r>
      <w:r>
        <w:rPr>
          <w:b/>
          <w:sz w:val="23"/>
          <w:szCs w:val="23"/>
        </w:rPr>
        <w:t xml:space="preserve">,00 </w:t>
      </w:r>
      <w:r w:rsidRPr="00C30D9A">
        <w:rPr>
          <w:sz w:val="23"/>
          <w:szCs w:val="23"/>
        </w:rPr>
        <w:t>apmērā;</w:t>
      </w:r>
    </w:p>
    <w:p w14:paraId="0724BC06" w14:textId="3BA66C03" w:rsidR="000879A8" w:rsidRDefault="00C30D9A" w:rsidP="000879A8">
      <w:pPr>
        <w:numPr>
          <w:ilvl w:val="2"/>
          <w:numId w:val="6"/>
        </w:numPr>
        <w:tabs>
          <w:tab w:val="left" w:pos="851"/>
        </w:tabs>
        <w:suppressAutoHyphens w:val="0"/>
        <w:spacing w:after="120"/>
        <w:ind w:left="1701" w:hanging="708"/>
        <w:jc w:val="both"/>
        <w:rPr>
          <w:b/>
          <w:sz w:val="23"/>
          <w:szCs w:val="23"/>
        </w:rPr>
      </w:pPr>
      <w:r w:rsidRPr="00C30D9A">
        <w:rPr>
          <w:color w:val="000000"/>
          <w:sz w:val="23"/>
          <w:szCs w:val="23"/>
        </w:rPr>
        <w:t xml:space="preserve">konkursa </w:t>
      </w:r>
      <w:r>
        <w:rPr>
          <w:color w:val="000000"/>
          <w:sz w:val="23"/>
          <w:szCs w:val="23"/>
        </w:rPr>
        <w:t>7</w:t>
      </w:r>
      <w:r w:rsidRPr="00C30D9A">
        <w:rPr>
          <w:color w:val="000000"/>
          <w:sz w:val="23"/>
          <w:szCs w:val="23"/>
        </w:rPr>
        <w:t xml:space="preserve">.DAĻĀ – </w:t>
      </w:r>
      <w:r w:rsidRPr="000879A8">
        <w:rPr>
          <w:b/>
          <w:color w:val="000000"/>
          <w:sz w:val="23"/>
          <w:szCs w:val="23"/>
        </w:rPr>
        <w:t xml:space="preserve">EUR </w:t>
      </w:r>
      <w:r w:rsidR="008236B2">
        <w:rPr>
          <w:b/>
          <w:color w:val="000000"/>
          <w:sz w:val="23"/>
          <w:szCs w:val="23"/>
        </w:rPr>
        <w:t>1000</w:t>
      </w:r>
      <w:r w:rsidRPr="000879A8">
        <w:rPr>
          <w:b/>
          <w:color w:val="000000"/>
          <w:sz w:val="23"/>
          <w:szCs w:val="23"/>
        </w:rPr>
        <w:t>,00</w:t>
      </w:r>
      <w:r w:rsidRPr="00C30D9A">
        <w:rPr>
          <w:color w:val="000000"/>
          <w:sz w:val="23"/>
          <w:szCs w:val="23"/>
        </w:rPr>
        <w:t xml:space="preserve"> apmērā</w:t>
      </w:r>
      <w:r w:rsidR="00BE7402" w:rsidRPr="00C30D9A">
        <w:rPr>
          <w:color w:val="000000"/>
          <w:sz w:val="23"/>
          <w:szCs w:val="23"/>
        </w:rPr>
        <w:t>;</w:t>
      </w:r>
    </w:p>
    <w:p w14:paraId="6951601F" w14:textId="2E15F6C2" w:rsidR="000879A8" w:rsidRDefault="00C30D9A" w:rsidP="000879A8">
      <w:pPr>
        <w:numPr>
          <w:ilvl w:val="2"/>
          <w:numId w:val="6"/>
        </w:numPr>
        <w:tabs>
          <w:tab w:val="left" w:pos="851"/>
        </w:tabs>
        <w:suppressAutoHyphens w:val="0"/>
        <w:spacing w:after="120"/>
        <w:ind w:left="1701" w:hanging="708"/>
        <w:jc w:val="both"/>
        <w:rPr>
          <w:b/>
          <w:sz w:val="23"/>
          <w:szCs w:val="23"/>
        </w:rPr>
      </w:pPr>
      <w:r w:rsidRPr="000879A8">
        <w:rPr>
          <w:sz w:val="23"/>
          <w:szCs w:val="23"/>
        </w:rPr>
        <w:t xml:space="preserve">konkursa </w:t>
      </w:r>
      <w:r w:rsidR="000879A8">
        <w:rPr>
          <w:sz w:val="23"/>
          <w:szCs w:val="23"/>
        </w:rPr>
        <w:t>8</w:t>
      </w:r>
      <w:r w:rsidRPr="000879A8">
        <w:rPr>
          <w:sz w:val="23"/>
          <w:szCs w:val="23"/>
        </w:rPr>
        <w:t>.DAĻĀ</w:t>
      </w:r>
      <w:r w:rsidRPr="000879A8">
        <w:rPr>
          <w:b/>
          <w:sz w:val="23"/>
          <w:szCs w:val="23"/>
        </w:rPr>
        <w:t xml:space="preserve"> </w:t>
      </w:r>
      <w:r w:rsidRPr="000879A8">
        <w:rPr>
          <w:sz w:val="23"/>
          <w:szCs w:val="23"/>
        </w:rPr>
        <w:t>–</w:t>
      </w:r>
      <w:r w:rsidRPr="000879A8">
        <w:rPr>
          <w:b/>
          <w:sz w:val="23"/>
          <w:szCs w:val="23"/>
        </w:rPr>
        <w:t xml:space="preserve"> EUR </w:t>
      </w:r>
      <w:r w:rsidR="008236B2">
        <w:rPr>
          <w:b/>
          <w:sz w:val="23"/>
          <w:szCs w:val="23"/>
        </w:rPr>
        <w:t>1500</w:t>
      </w:r>
      <w:r w:rsidRPr="000879A8">
        <w:rPr>
          <w:b/>
          <w:sz w:val="23"/>
          <w:szCs w:val="23"/>
        </w:rPr>
        <w:t xml:space="preserve">,00 </w:t>
      </w:r>
      <w:r w:rsidRPr="000879A8">
        <w:rPr>
          <w:sz w:val="23"/>
          <w:szCs w:val="23"/>
        </w:rPr>
        <w:t>apmērā</w:t>
      </w:r>
      <w:r w:rsidR="00BE7402" w:rsidRPr="000879A8">
        <w:rPr>
          <w:color w:val="000000"/>
          <w:sz w:val="23"/>
          <w:szCs w:val="23"/>
        </w:rPr>
        <w:t>;</w:t>
      </w:r>
    </w:p>
    <w:p w14:paraId="62E709EC" w14:textId="52939E41" w:rsidR="000879A8" w:rsidRDefault="00C30D9A" w:rsidP="000879A8">
      <w:pPr>
        <w:numPr>
          <w:ilvl w:val="2"/>
          <w:numId w:val="6"/>
        </w:numPr>
        <w:tabs>
          <w:tab w:val="left" w:pos="851"/>
        </w:tabs>
        <w:suppressAutoHyphens w:val="0"/>
        <w:spacing w:after="120"/>
        <w:ind w:left="1701" w:hanging="708"/>
        <w:jc w:val="both"/>
        <w:rPr>
          <w:b/>
          <w:sz w:val="23"/>
          <w:szCs w:val="23"/>
        </w:rPr>
      </w:pPr>
      <w:r w:rsidRPr="000879A8">
        <w:rPr>
          <w:sz w:val="23"/>
          <w:szCs w:val="23"/>
        </w:rPr>
        <w:t xml:space="preserve">konkursa </w:t>
      </w:r>
      <w:r w:rsidR="000879A8">
        <w:rPr>
          <w:sz w:val="23"/>
          <w:szCs w:val="23"/>
        </w:rPr>
        <w:t>9</w:t>
      </w:r>
      <w:r w:rsidRPr="000879A8">
        <w:rPr>
          <w:sz w:val="23"/>
          <w:szCs w:val="23"/>
        </w:rPr>
        <w:t>.DAĻĀ</w:t>
      </w:r>
      <w:r w:rsidRPr="000879A8">
        <w:rPr>
          <w:b/>
          <w:sz w:val="23"/>
          <w:szCs w:val="23"/>
        </w:rPr>
        <w:t xml:space="preserve"> </w:t>
      </w:r>
      <w:r w:rsidRPr="000879A8">
        <w:rPr>
          <w:sz w:val="23"/>
          <w:szCs w:val="23"/>
        </w:rPr>
        <w:t>–</w:t>
      </w:r>
      <w:r w:rsidRPr="000879A8">
        <w:rPr>
          <w:b/>
          <w:sz w:val="23"/>
          <w:szCs w:val="23"/>
        </w:rPr>
        <w:t xml:space="preserve"> EUR </w:t>
      </w:r>
      <w:r w:rsidR="0091301F">
        <w:rPr>
          <w:b/>
          <w:sz w:val="23"/>
          <w:szCs w:val="23"/>
        </w:rPr>
        <w:t>800</w:t>
      </w:r>
      <w:r w:rsidRPr="000879A8">
        <w:rPr>
          <w:b/>
          <w:sz w:val="23"/>
          <w:szCs w:val="23"/>
        </w:rPr>
        <w:t xml:space="preserve">,00 </w:t>
      </w:r>
      <w:r w:rsidRPr="000879A8">
        <w:rPr>
          <w:sz w:val="23"/>
          <w:szCs w:val="23"/>
        </w:rPr>
        <w:t>apmērā</w:t>
      </w:r>
      <w:r w:rsidR="00BE7402" w:rsidRPr="000879A8">
        <w:rPr>
          <w:color w:val="000000"/>
          <w:sz w:val="23"/>
          <w:szCs w:val="23"/>
        </w:rPr>
        <w:t>;</w:t>
      </w:r>
    </w:p>
    <w:p w14:paraId="60463517" w14:textId="18EAF037" w:rsidR="000879A8" w:rsidRDefault="000879A8" w:rsidP="000879A8">
      <w:pPr>
        <w:numPr>
          <w:ilvl w:val="2"/>
          <w:numId w:val="6"/>
        </w:numPr>
        <w:tabs>
          <w:tab w:val="left" w:pos="851"/>
        </w:tabs>
        <w:suppressAutoHyphens w:val="0"/>
        <w:spacing w:after="120"/>
        <w:ind w:left="1701" w:hanging="708"/>
        <w:jc w:val="both"/>
        <w:rPr>
          <w:b/>
          <w:sz w:val="23"/>
          <w:szCs w:val="23"/>
        </w:rPr>
      </w:pPr>
      <w:r w:rsidRPr="000879A8">
        <w:rPr>
          <w:sz w:val="23"/>
          <w:szCs w:val="23"/>
        </w:rPr>
        <w:t>konkursa 10.DAĻĀ –</w:t>
      </w:r>
      <w:r w:rsidRPr="000879A8">
        <w:rPr>
          <w:b/>
          <w:sz w:val="23"/>
          <w:szCs w:val="23"/>
        </w:rPr>
        <w:t xml:space="preserve"> EUR </w:t>
      </w:r>
      <w:r w:rsidR="00F27FAC">
        <w:rPr>
          <w:b/>
          <w:sz w:val="23"/>
          <w:szCs w:val="23"/>
        </w:rPr>
        <w:t>2800</w:t>
      </w:r>
      <w:r w:rsidRPr="000879A8">
        <w:rPr>
          <w:b/>
          <w:sz w:val="23"/>
          <w:szCs w:val="23"/>
        </w:rPr>
        <w:t xml:space="preserve">,00 </w:t>
      </w:r>
      <w:r w:rsidRPr="000879A8">
        <w:rPr>
          <w:sz w:val="23"/>
          <w:szCs w:val="23"/>
        </w:rPr>
        <w:t>apmērā;</w:t>
      </w:r>
    </w:p>
    <w:p w14:paraId="1D5855AC" w14:textId="531C2DB0" w:rsidR="000879A8" w:rsidRDefault="000879A8" w:rsidP="000879A8">
      <w:pPr>
        <w:numPr>
          <w:ilvl w:val="2"/>
          <w:numId w:val="6"/>
        </w:numPr>
        <w:tabs>
          <w:tab w:val="left" w:pos="851"/>
        </w:tabs>
        <w:suppressAutoHyphens w:val="0"/>
        <w:spacing w:after="120"/>
        <w:ind w:left="1701" w:hanging="708"/>
        <w:jc w:val="both"/>
        <w:rPr>
          <w:b/>
          <w:sz w:val="23"/>
          <w:szCs w:val="23"/>
        </w:rPr>
      </w:pPr>
      <w:r w:rsidRPr="000879A8">
        <w:rPr>
          <w:sz w:val="23"/>
          <w:szCs w:val="23"/>
        </w:rPr>
        <w:t>konkursa 11.DAĻĀ –</w:t>
      </w:r>
      <w:r w:rsidRPr="000879A8">
        <w:rPr>
          <w:b/>
          <w:sz w:val="23"/>
          <w:szCs w:val="23"/>
        </w:rPr>
        <w:t xml:space="preserve"> EUR </w:t>
      </w:r>
      <w:r w:rsidR="00F53FD6">
        <w:rPr>
          <w:b/>
          <w:sz w:val="23"/>
          <w:szCs w:val="23"/>
        </w:rPr>
        <w:t>800</w:t>
      </w:r>
      <w:r w:rsidRPr="000879A8">
        <w:rPr>
          <w:b/>
          <w:sz w:val="23"/>
          <w:szCs w:val="23"/>
        </w:rPr>
        <w:t xml:space="preserve">,00 </w:t>
      </w:r>
      <w:r w:rsidRPr="000879A8">
        <w:rPr>
          <w:sz w:val="23"/>
          <w:szCs w:val="23"/>
        </w:rPr>
        <w:t>apmērā</w:t>
      </w:r>
      <w:r>
        <w:rPr>
          <w:sz w:val="23"/>
          <w:szCs w:val="23"/>
        </w:rPr>
        <w:t>;</w:t>
      </w:r>
    </w:p>
    <w:p w14:paraId="5E16179B" w14:textId="6CE52634" w:rsidR="00DF5F92" w:rsidRDefault="000879A8" w:rsidP="00DF5F92">
      <w:pPr>
        <w:numPr>
          <w:ilvl w:val="2"/>
          <w:numId w:val="6"/>
        </w:numPr>
        <w:tabs>
          <w:tab w:val="left" w:pos="851"/>
        </w:tabs>
        <w:suppressAutoHyphens w:val="0"/>
        <w:spacing w:after="120"/>
        <w:ind w:left="1701" w:hanging="708"/>
        <w:jc w:val="both"/>
        <w:rPr>
          <w:b/>
          <w:sz w:val="23"/>
          <w:szCs w:val="23"/>
        </w:rPr>
      </w:pPr>
      <w:r w:rsidRPr="000879A8">
        <w:rPr>
          <w:sz w:val="23"/>
          <w:szCs w:val="23"/>
        </w:rPr>
        <w:t>konkursa 12.DAĻĀ –</w:t>
      </w:r>
      <w:r w:rsidRPr="000879A8">
        <w:rPr>
          <w:b/>
          <w:sz w:val="23"/>
          <w:szCs w:val="23"/>
        </w:rPr>
        <w:t xml:space="preserve"> EUR </w:t>
      </w:r>
      <w:r w:rsidR="00F53FD6">
        <w:rPr>
          <w:b/>
          <w:sz w:val="23"/>
          <w:szCs w:val="23"/>
        </w:rPr>
        <w:t>6000</w:t>
      </w:r>
      <w:r w:rsidRPr="000879A8">
        <w:rPr>
          <w:b/>
          <w:sz w:val="23"/>
          <w:szCs w:val="23"/>
        </w:rPr>
        <w:t xml:space="preserve">,00 </w:t>
      </w:r>
      <w:r w:rsidRPr="000879A8">
        <w:rPr>
          <w:sz w:val="23"/>
          <w:szCs w:val="23"/>
        </w:rPr>
        <w:t>apmērā;</w:t>
      </w:r>
    </w:p>
    <w:p w14:paraId="5E98AEDC" w14:textId="7A5D61F3" w:rsidR="000879A8" w:rsidRPr="00DF5F92" w:rsidRDefault="00DF5F92" w:rsidP="00DF5F92">
      <w:pPr>
        <w:numPr>
          <w:ilvl w:val="2"/>
          <w:numId w:val="6"/>
        </w:numPr>
        <w:tabs>
          <w:tab w:val="left" w:pos="851"/>
        </w:tabs>
        <w:suppressAutoHyphens w:val="0"/>
        <w:spacing w:after="120"/>
        <w:ind w:left="1701" w:hanging="708"/>
        <w:jc w:val="both"/>
        <w:rPr>
          <w:b/>
          <w:sz w:val="23"/>
          <w:szCs w:val="23"/>
        </w:rPr>
      </w:pPr>
      <w:r w:rsidRPr="00DF5F92">
        <w:rPr>
          <w:sz w:val="23"/>
          <w:szCs w:val="23"/>
        </w:rPr>
        <w:t>konkursa 13</w:t>
      </w:r>
      <w:r w:rsidR="000879A8" w:rsidRPr="00DF5F92">
        <w:rPr>
          <w:sz w:val="23"/>
          <w:szCs w:val="23"/>
        </w:rPr>
        <w:t>.DAĻĀ –</w:t>
      </w:r>
      <w:r w:rsidR="00F53FD6">
        <w:rPr>
          <w:b/>
          <w:sz w:val="23"/>
          <w:szCs w:val="23"/>
        </w:rPr>
        <w:t xml:space="preserve"> EUR 4000</w:t>
      </w:r>
      <w:r w:rsidR="000879A8" w:rsidRPr="00DF5F92">
        <w:rPr>
          <w:b/>
          <w:sz w:val="23"/>
          <w:szCs w:val="23"/>
        </w:rPr>
        <w:t xml:space="preserve">,00 </w:t>
      </w:r>
      <w:r w:rsidR="000879A8" w:rsidRPr="00DF5F92">
        <w:rPr>
          <w:sz w:val="23"/>
          <w:szCs w:val="23"/>
        </w:rPr>
        <w:t>apmērā</w:t>
      </w:r>
      <w:r w:rsidRPr="00DF5F92">
        <w:rPr>
          <w:sz w:val="23"/>
          <w:szCs w:val="23"/>
        </w:rPr>
        <w:t>.</w:t>
      </w:r>
    </w:p>
    <w:p w14:paraId="247F9A53" w14:textId="1BB1F203" w:rsidR="00C00086" w:rsidRPr="008B7B03" w:rsidRDefault="00C00086" w:rsidP="00C00086">
      <w:pPr>
        <w:numPr>
          <w:ilvl w:val="1"/>
          <w:numId w:val="6"/>
        </w:numPr>
        <w:suppressAutoHyphens w:val="0"/>
        <w:spacing w:after="120"/>
        <w:jc w:val="both"/>
        <w:rPr>
          <w:b/>
          <w:sz w:val="23"/>
          <w:szCs w:val="23"/>
        </w:rPr>
      </w:pPr>
      <w:r w:rsidRPr="008B7B03">
        <w:rPr>
          <w:color w:val="000000"/>
          <w:sz w:val="23"/>
          <w:szCs w:val="23"/>
        </w:rPr>
        <w:t>Piedāvājuma nodrošinājumam jāiesniedz bankas galvojums vai apdrošināšanas polise, vai iemaksājot naudas summu Daugavpils pilsētas domes bankas norēķinu kontā AS SWEDBANK, HABALV22, LV69HABA0001402041250 ar atzīmi – piedāvājuma nodrošinājums atklātā konkurs</w:t>
      </w:r>
      <w:r>
        <w:rPr>
          <w:color w:val="000000"/>
          <w:sz w:val="23"/>
          <w:szCs w:val="23"/>
        </w:rPr>
        <w:t>a</w:t>
      </w:r>
      <w:r w:rsidRPr="008B7B03">
        <w:rPr>
          <w:color w:val="000000"/>
          <w:sz w:val="23"/>
          <w:szCs w:val="23"/>
        </w:rPr>
        <w:t xml:space="preserve"> </w:t>
      </w:r>
      <w:r w:rsidRPr="008B7B03">
        <w:rPr>
          <w:b/>
          <w:bCs/>
          <w:sz w:val="23"/>
          <w:szCs w:val="23"/>
        </w:rPr>
        <w:t>“</w:t>
      </w:r>
      <w:r w:rsidR="00617587">
        <w:rPr>
          <w:b/>
          <w:bCs/>
          <w:sz w:val="23"/>
          <w:szCs w:val="23"/>
        </w:rPr>
        <w:t xml:space="preserve">Daugavpils pilsētas </w:t>
      </w:r>
      <w:r w:rsidR="00E65428">
        <w:rPr>
          <w:b/>
          <w:bCs/>
          <w:sz w:val="23"/>
          <w:szCs w:val="23"/>
        </w:rPr>
        <w:t>pašvaldības ielu pārbūve</w:t>
      </w:r>
      <w:r w:rsidRPr="008B7B03">
        <w:rPr>
          <w:b/>
          <w:bCs/>
          <w:sz w:val="23"/>
          <w:szCs w:val="23"/>
        </w:rPr>
        <w:t xml:space="preserve">”, </w:t>
      </w:r>
      <w:r w:rsidRPr="008B7B03">
        <w:rPr>
          <w:b/>
          <w:color w:val="000000"/>
          <w:sz w:val="23"/>
          <w:szCs w:val="23"/>
        </w:rPr>
        <w:t xml:space="preserve">DPD </w:t>
      </w:r>
      <w:r w:rsidR="007B6CC6">
        <w:rPr>
          <w:b/>
          <w:sz w:val="23"/>
          <w:szCs w:val="23"/>
        </w:rPr>
        <w:t>2017/9</w:t>
      </w:r>
      <w:r>
        <w:rPr>
          <w:b/>
          <w:sz w:val="23"/>
          <w:szCs w:val="23"/>
        </w:rPr>
        <w:t>, __.DAĻĀ</w:t>
      </w:r>
      <w:r w:rsidRPr="008B7B03">
        <w:rPr>
          <w:b/>
          <w:sz w:val="23"/>
          <w:szCs w:val="23"/>
        </w:rPr>
        <w:t>.</w:t>
      </w:r>
    </w:p>
    <w:p w14:paraId="6BF6074C" w14:textId="285FA5D8" w:rsidR="00094686" w:rsidRDefault="00C00086" w:rsidP="00094686">
      <w:pPr>
        <w:numPr>
          <w:ilvl w:val="1"/>
          <w:numId w:val="6"/>
        </w:numPr>
        <w:suppressAutoHyphens w:val="0"/>
        <w:spacing w:after="120"/>
        <w:jc w:val="both"/>
        <w:rPr>
          <w:b/>
          <w:sz w:val="23"/>
          <w:szCs w:val="23"/>
        </w:rPr>
      </w:pPr>
      <w:r w:rsidRPr="008B7B03">
        <w:rPr>
          <w:color w:val="000000"/>
          <w:sz w:val="23"/>
          <w:szCs w:val="23"/>
        </w:rPr>
        <w:t xml:space="preserve">Piedāvājuma nodrošinājuma derīguma termiņš ir </w:t>
      </w:r>
      <w:r w:rsidR="00E65428">
        <w:rPr>
          <w:b/>
          <w:color w:val="000000"/>
          <w:sz w:val="23"/>
          <w:szCs w:val="23"/>
        </w:rPr>
        <w:t>5 (pieci</w:t>
      </w:r>
      <w:r w:rsidRPr="008B7B03">
        <w:rPr>
          <w:b/>
          <w:color w:val="000000"/>
          <w:sz w:val="23"/>
          <w:szCs w:val="23"/>
        </w:rPr>
        <w:t>) mēneši</w:t>
      </w:r>
      <w:r w:rsidRPr="008B7B03">
        <w:rPr>
          <w:color w:val="000000"/>
          <w:sz w:val="23"/>
          <w:szCs w:val="23"/>
        </w:rPr>
        <w:t>, skaitot no piedāvājumu atvēršanas dienas.</w:t>
      </w:r>
    </w:p>
    <w:p w14:paraId="612A84B1" w14:textId="3B6CD459" w:rsidR="00094686" w:rsidRDefault="00C00086" w:rsidP="00094686">
      <w:pPr>
        <w:numPr>
          <w:ilvl w:val="1"/>
          <w:numId w:val="6"/>
        </w:numPr>
        <w:suppressAutoHyphens w:val="0"/>
        <w:spacing w:after="120"/>
        <w:jc w:val="both"/>
        <w:rPr>
          <w:b/>
          <w:sz w:val="23"/>
          <w:szCs w:val="23"/>
        </w:rPr>
      </w:pPr>
      <w:r w:rsidRPr="00094686">
        <w:rPr>
          <w:color w:val="000000"/>
          <w:sz w:val="23"/>
          <w:szCs w:val="23"/>
        </w:rPr>
        <w:t>Piedāvājuma nodrošinājuma kopiju iešuj piedāvājumā, bet oriģinālu iesniedz neiešūtu kopējā piedāvājumā</w:t>
      </w:r>
      <w:r w:rsidR="0001095F">
        <w:rPr>
          <w:color w:val="000000"/>
          <w:sz w:val="23"/>
          <w:szCs w:val="23"/>
        </w:rPr>
        <w:t>. Ja piedāvājumu iemaksā, vienu maksājuma uzdevuma kopiju iešuj piedāvājumā, bet otru</w:t>
      </w:r>
      <w:r w:rsidR="0001095F" w:rsidRPr="0001095F">
        <w:rPr>
          <w:color w:val="000000"/>
          <w:sz w:val="23"/>
          <w:szCs w:val="23"/>
        </w:rPr>
        <w:t xml:space="preserve"> </w:t>
      </w:r>
      <w:r w:rsidR="0001095F" w:rsidRPr="00094686">
        <w:rPr>
          <w:color w:val="000000"/>
          <w:sz w:val="23"/>
          <w:szCs w:val="23"/>
        </w:rPr>
        <w:t>iesniedz neiešūtu kopējā piedāvājumā</w:t>
      </w:r>
      <w:r w:rsidRPr="00094686">
        <w:rPr>
          <w:color w:val="000000"/>
          <w:sz w:val="23"/>
          <w:szCs w:val="23"/>
        </w:rPr>
        <w:t>;</w:t>
      </w:r>
    </w:p>
    <w:p w14:paraId="3E82568C" w14:textId="77777777" w:rsidR="00094686" w:rsidRDefault="00C00086" w:rsidP="00094686">
      <w:pPr>
        <w:numPr>
          <w:ilvl w:val="1"/>
          <w:numId w:val="6"/>
        </w:numPr>
        <w:suppressAutoHyphens w:val="0"/>
        <w:spacing w:after="120"/>
        <w:jc w:val="both"/>
        <w:rPr>
          <w:b/>
          <w:sz w:val="23"/>
          <w:szCs w:val="23"/>
        </w:rPr>
      </w:pPr>
      <w:r w:rsidRPr="00094686">
        <w:rPr>
          <w:color w:val="000000"/>
          <w:sz w:val="23"/>
          <w:szCs w:val="23"/>
        </w:rPr>
        <w:t xml:space="preserve">Pretendentu iesniegtie piedāvājumu nodrošinājuma oriģināli tiks atgriezti pēc pretendentu rakstiska pieprasījuma, bet iemaksātais piedāvājuma nodrošinājums atmaksāts </w:t>
      </w:r>
      <w:r w:rsidRPr="00094686">
        <w:rPr>
          <w:b/>
          <w:color w:val="000000"/>
          <w:sz w:val="23"/>
          <w:szCs w:val="23"/>
        </w:rPr>
        <w:t>mēneša laikā</w:t>
      </w:r>
      <w:r w:rsidRPr="00094686">
        <w:rPr>
          <w:color w:val="000000"/>
          <w:sz w:val="23"/>
          <w:szCs w:val="23"/>
        </w:rPr>
        <w:t xml:space="preserve"> no Līguma noslēgšanas dienas.</w:t>
      </w:r>
    </w:p>
    <w:p w14:paraId="33DB0DDB" w14:textId="4B2FFC55" w:rsidR="00032D59" w:rsidRDefault="00C00086" w:rsidP="00032D59">
      <w:pPr>
        <w:numPr>
          <w:ilvl w:val="1"/>
          <w:numId w:val="6"/>
        </w:numPr>
        <w:suppressAutoHyphens w:val="0"/>
        <w:spacing w:after="120"/>
        <w:jc w:val="both"/>
        <w:rPr>
          <w:b/>
          <w:sz w:val="23"/>
          <w:szCs w:val="23"/>
        </w:rPr>
      </w:pPr>
      <w:r w:rsidRPr="00094686">
        <w:rPr>
          <w:color w:val="000000"/>
          <w:sz w:val="23"/>
          <w:szCs w:val="23"/>
        </w:rPr>
        <w:t xml:space="preserve">Piedāvājums, </w:t>
      </w:r>
      <w:r w:rsidR="00EB57F0" w:rsidRPr="00EB57F0">
        <w:rPr>
          <w:color w:val="000000"/>
          <w:sz w:val="23"/>
          <w:szCs w:val="23"/>
        </w:rPr>
        <w:t>kam nebūs nodrošinājuma</w:t>
      </w:r>
      <w:r w:rsidR="00BC030A">
        <w:rPr>
          <w:color w:val="000000"/>
          <w:sz w:val="23"/>
          <w:szCs w:val="23"/>
        </w:rPr>
        <w:t>,</w:t>
      </w:r>
      <w:r w:rsidR="00EB57F0" w:rsidRPr="00EB57F0">
        <w:rPr>
          <w:color w:val="000000"/>
          <w:sz w:val="23"/>
          <w:szCs w:val="23"/>
        </w:rPr>
        <w:t xml:space="preserve"> vai būs neatbilstošs piedāvājuma nodrošinājums, tiks atzīts par </w:t>
      </w:r>
      <w:r w:rsidR="00EB57F0">
        <w:rPr>
          <w:color w:val="000000"/>
          <w:sz w:val="23"/>
          <w:szCs w:val="23"/>
        </w:rPr>
        <w:t>konkursa</w:t>
      </w:r>
      <w:r w:rsidR="00EB57F0" w:rsidRPr="00EB57F0">
        <w:rPr>
          <w:color w:val="000000"/>
          <w:sz w:val="23"/>
          <w:szCs w:val="23"/>
        </w:rPr>
        <w:t xml:space="preserve"> prasībām neatbilstošu un tiks noraidīts</w:t>
      </w:r>
      <w:r w:rsidRPr="00094686">
        <w:rPr>
          <w:color w:val="000000"/>
          <w:sz w:val="23"/>
          <w:szCs w:val="23"/>
        </w:rPr>
        <w:t>.</w:t>
      </w:r>
    </w:p>
    <w:p w14:paraId="4700D8EC" w14:textId="75AF6525" w:rsidR="00C00086" w:rsidRPr="00032D59" w:rsidRDefault="00C00086" w:rsidP="00032D59">
      <w:pPr>
        <w:numPr>
          <w:ilvl w:val="1"/>
          <w:numId w:val="6"/>
        </w:numPr>
        <w:suppressAutoHyphens w:val="0"/>
        <w:spacing w:after="120"/>
        <w:jc w:val="both"/>
        <w:rPr>
          <w:b/>
          <w:sz w:val="23"/>
          <w:szCs w:val="23"/>
        </w:rPr>
      </w:pPr>
      <w:r w:rsidRPr="00032D59">
        <w:rPr>
          <w:b/>
          <w:color w:val="000000"/>
          <w:sz w:val="23"/>
          <w:szCs w:val="23"/>
        </w:rPr>
        <w:t>Piedāvājuma nodrošinājums ir spēkā līdz īsākajam no šādiem termiņiem:</w:t>
      </w:r>
    </w:p>
    <w:p w14:paraId="068EB845" w14:textId="77777777" w:rsidR="00C00086" w:rsidRPr="008B7B03" w:rsidRDefault="00C00086" w:rsidP="00C00086">
      <w:pPr>
        <w:numPr>
          <w:ilvl w:val="2"/>
          <w:numId w:val="6"/>
        </w:numPr>
        <w:tabs>
          <w:tab w:val="left" w:pos="1701"/>
        </w:tabs>
        <w:suppressAutoHyphens w:val="0"/>
        <w:spacing w:after="120"/>
        <w:ind w:left="1497"/>
        <w:jc w:val="both"/>
        <w:rPr>
          <w:b/>
          <w:sz w:val="23"/>
          <w:szCs w:val="23"/>
        </w:rPr>
      </w:pPr>
      <w:r w:rsidRPr="008B7B03">
        <w:rPr>
          <w:color w:val="000000"/>
          <w:sz w:val="23"/>
          <w:szCs w:val="23"/>
        </w:rPr>
        <w:t>Nolikuma 6.3.punktā noteiktajam termiņam;</w:t>
      </w:r>
    </w:p>
    <w:p w14:paraId="625B0828" w14:textId="77777777" w:rsidR="00DB583A" w:rsidRDefault="00C00086" w:rsidP="00DB583A">
      <w:pPr>
        <w:numPr>
          <w:ilvl w:val="2"/>
          <w:numId w:val="6"/>
        </w:numPr>
        <w:tabs>
          <w:tab w:val="left" w:pos="1701"/>
        </w:tabs>
        <w:suppressAutoHyphens w:val="0"/>
        <w:spacing w:after="120"/>
        <w:ind w:left="1497"/>
        <w:jc w:val="both"/>
        <w:rPr>
          <w:b/>
          <w:sz w:val="23"/>
          <w:szCs w:val="23"/>
        </w:rPr>
      </w:pPr>
      <w:r w:rsidRPr="00524B7B">
        <w:rPr>
          <w:color w:val="000000"/>
          <w:sz w:val="23"/>
          <w:szCs w:val="23"/>
        </w:rPr>
        <w:lastRenderedPageBreak/>
        <w:t>līdz dienai, kad pretendents iesniedz līguma nodrošinājumu</w:t>
      </w:r>
      <w:r w:rsidRPr="008B7B03">
        <w:rPr>
          <w:color w:val="000000"/>
          <w:sz w:val="23"/>
          <w:szCs w:val="23"/>
        </w:rPr>
        <w:t>.</w:t>
      </w:r>
    </w:p>
    <w:p w14:paraId="2910E99C" w14:textId="5954D80C" w:rsidR="00C00086" w:rsidRPr="00DB583A" w:rsidRDefault="00C00086" w:rsidP="00DB583A">
      <w:pPr>
        <w:numPr>
          <w:ilvl w:val="1"/>
          <w:numId w:val="6"/>
        </w:numPr>
        <w:tabs>
          <w:tab w:val="left" w:pos="1701"/>
        </w:tabs>
        <w:suppressAutoHyphens w:val="0"/>
        <w:spacing w:after="120"/>
        <w:jc w:val="both"/>
        <w:rPr>
          <w:b/>
          <w:sz w:val="23"/>
          <w:szCs w:val="23"/>
        </w:rPr>
      </w:pPr>
      <w:r w:rsidRPr="00DB583A">
        <w:rPr>
          <w:color w:val="000000"/>
          <w:sz w:val="23"/>
          <w:szCs w:val="23"/>
        </w:rPr>
        <w:t xml:space="preserve">Nodrošinājuma devējs izmaksā pasūtītājam piedāvājuma nodrošinājuma summu, ja: </w:t>
      </w:r>
    </w:p>
    <w:p w14:paraId="08DED8FF" w14:textId="77777777" w:rsidR="00C00086" w:rsidRPr="00C23AF2" w:rsidRDefault="00C00086" w:rsidP="00C00086">
      <w:pPr>
        <w:pStyle w:val="StyleStyle2Justified"/>
        <w:numPr>
          <w:ilvl w:val="2"/>
          <w:numId w:val="6"/>
        </w:numPr>
        <w:tabs>
          <w:tab w:val="clear" w:pos="1080"/>
        </w:tabs>
        <w:spacing w:before="0"/>
        <w:ind w:left="1701" w:hanging="709"/>
        <w:rPr>
          <w:color w:val="000000"/>
          <w:sz w:val="23"/>
          <w:szCs w:val="23"/>
        </w:rPr>
      </w:pPr>
      <w:r w:rsidRPr="00C23AF2">
        <w:rPr>
          <w:color w:val="000000"/>
          <w:sz w:val="23"/>
          <w:szCs w:val="23"/>
        </w:rPr>
        <w:t>pretendents atsauc savu piedāvājumu, kamēr ir spēkā piedāvājuma nodrošinājums;</w:t>
      </w:r>
    </w:p>
    <w:p w14:paraId="68376183" w14:textId="77777777" w:rsidR="00C00086" w:rsidRPr="00C23AF2" w:rsidRDefault="00C00086" w:rsidP="00C00086">
      <w:pPr>
        <w:pStyle w:val="StyleStyle2Justified"/>
        <w:numPr>
          <w:ilvl w:val="2"/>
          <w:numId w:val="6"/>
        </w:numPr>
        <w:tabs>
          <w:tab w:val="clear" w:pos="1080"/>
        </w:tabs>
        <w:spacing w:before="0"/>
        <w:ind w:left="1701" w:hanging="709"/>
        <w:rPr>
          <w:color w:val="000000"/>
          <w:sz w:val="23"/>
          <w:szCs w:val="23"/>
        </w:rPr>
      </w:pPr>
      <w:r w:rsidRPr="00C23AF2">
        <w:rPr>
          <w:color w:val="000000"/>
          <w:sz w:val="23"/>
          <w:szCs w:val="23"/>
        </w:rPr>
        <w:t>pretendents, kura piedāvājums izraudzīts saskaņā ar piedāvājuma izvēles kritēriju, neparaksta līgumu pasūtītāja noteiktajā termiņā;</w:t>
      </w:r>
    </w:p>
    <w:p w14:paraId="2FA4C53E" w14:textId="77777777" w:rsidR="00C00086" w:rsidRPr="008B7B03" w:rsidRDefault="00C00086" w:rsidP="00C00086">
      <w:pPr>
        <w:numPr>
          <w:ilvl w:val="2"/>
          <w:numId w:val="6"/>
        </w:numPr>
        <w:suppressAutoHyphens w:val="0"/>
        <w:spacing w:after="120"/>
        <w:ind w:left="1701" w:hanging="708"/>
        <w:jc w:val="both"/>
        <w:rPr>
          <w:b/>
          <w:sz w:val="23"/>
          <w:szCs w:val="23"/>
        </w:rPr>
      </w:pPr>
      <w:r w:rsidRPr="00C23AF2">
        <w:rPr>
          <w:color w:val="000000"/>
          <w:sz w:val="23"/>
          <w:szCs w:val="23"/>
        </w:rPr>
        <w:t>pretendents, kura piedāvājums izraudzīts saskaņā ar piedāvājuma izvēles kritēriju, pasūtītāja noteiktajā termiņā neiesniedz tam iepirkuma procedūras dokumentos un iepirkuma līgumā paredzēto līguma nodrošinājumu</w:t>
      </w:r>
      <w:r w:rsidRPr="008B7B03">
        <w:rPr>
          <w:sz w:val="23"/>
          <w:szCs w:val="23"/>
        </w:rPr>
        <w:t>.</w:t>
      </w:r>
    </w:p>
    <w:p w14:paraId="5F2FAF84" w14:textId="77777777" w:rsidR="00C00086" w:rsidRPr="008B7B03" w:rsidRDefault="00C00086" w:rsidP="00DB583A">
      <w:pPr>
        <w:numPr>
          <w:ilvl w:val="1"/>
          <w:numId w:val="6"/>
        </w:numPr>
        <w:tabs>
          <w:tab w:val="left" w:pos="709"/>
        </w:tabs>
        <w:suppressAutoHyphens w:val="0"/>
        <w:spacing w:after="120"/>
        <w:jc w:val="both"/>
        <w:rPr>
          <w:b/>
          <w:sz w:val="23"/>
          <w:szCs w:val="23"/>
        </w:rPr>
      </w:pPr>
      <w:r w:rsidRPr="008B7B03">
        <w:rPr>
          <w:sz w:val="23"/>
          <w:szCs w:val="23"/>
        </w:rPr>
        <w:tab/>
      </w:r>
      <w:r w:rsidRPr="008B7B03">
        <w:rPr>
          <w:b/>
          <w:color w:val="000000"/>
          <w:sz w:val="23"/>
          <w:szCs w:val="23"/>
        </w:rPr>
        <w:t>Bankas garantijai jāatbilst šādiem noteikumiem:</w:t>
      </w:r>
    </w:p>
    <w:p w14:paraId="436D4C8B" w14:textId="77777777" w:rsidR="00C00086" w:rsidRPr="008B7B03" w:rsidRDefault="00C00086" w:rsidP="00C00086">
      <w:pPr>
        <w:numPr>
          <w:ilvl w:val="2"/>
          <w:numId w:val="6"/>
        </w:numPr>
        <w:suppressAutoHyphens w:val="0"/>
        <w:spacing w:after="120"/>
        <w:ind w:left="1701" w:hanging="709"/>
        <w:jc w:val="both"/>
        <w:rPr>
          <w:b/>
          <w:sz w:val="23"/>
          <w:szCs w:val="23"/>
        </w:rPr>
      </w:pPr>
      <w:r w:rsidRPr="008B7B03">
        <w:rPr>
          <w:color w:val="000000"/>
          <w:sz w:val="23"/>
          <w:szCs w:val="23"/>
        </w:rPr>
        <w:t>garantijas devējam jāapņemas samaksāt Pasūtītājam garantijas summu Nolikuma 6.8.punktā noteiktajos gadījumos;</w:t>
      </w:r>
    </w:p>
    <w:p w14:paraId="531E586C" w14:textId="77777777" w:rsidR="00C00086" w:rsidRPr="008B7B03" w:rsidRDefault="00C00086" w:rsidP="00C00086">
      <w:pPr>
        <w:numPr>
          <w:ilvl w:val="2"/>
          <w:numId w:val="6"/>
        </w:numPr>
        <w:suppressAutoHyphens w:val="0"/>
        <w:spacing w:after="120"/>
        <w:ind w:left="1701" w:hanging="709"/>
        <w:jc w:val="both"/>
        <w:rPr>
          <w:b/>
          <w:sz w:val="23"/>
          <w:szCs w:val="23"/>
        </w:rPr>
      </w:pPr>
      <w:r w:rsidRPr="008B7B03">
        <w:rPr>
          <w:color w:val="000000"/>
          <w:sz w:val="23"/>
          <w:szCs w:val="23"/>
        </w:rPr>
        <w:t>garantijai jābūt spēkā Nolikumā noteiktajā termiņā;</w:t>
      </w:r>
    </w:p>
    <w:p w14:paraId="4E32FE9A" w14:textId="77777777" w:rsidR="00C00086" w:rsidRPr="008B7B03" w:rsidRDefault="00C00086" w:rsidP="00C00086">
      <w:pPr>
        <w:numPr>
          <w:ilvl w:val="2"/>
          <w:numId w:val="6"/>
        </w:numPr>
        <w:suppressAutoHyphens w:val="0"/>
        <w:spacing w:after="120"/>
        <w:ind w:left="1701" w:hanging="709"/>
        <w:jc w:val="both"/>
        <w:rPr>
          <w:b/>
          <w:sz w:val="23"/>
          <w:szCs w:val="23"/>
        </w:rPr>
      </w:pPr>
      <w:r w:rsidRPr="008B7B03">
        <w:rPr>
          <w:color w:val="000000"/>
          <w:sz w:val="23"/>
          <w:szCs w:val="23"/>
        </w:rPr>
        <w:t>garantijai jābūt no Pretendenta puses neatsaucamai;</w:t>
      </w:r>
    </w:p>
    <w:p w14:paraId="155E2BD8" w14:textId="77777777" w:rsidR="00C00086" w:rsidRPr="008B7B03" w:rsidRDefault="00C00086" w:rsidP="00C00086">
      <w:pPr>
        <w:numPr>
          <w:ilvl w:val="2"/>
          <w:numId w:val="6"/>
        </w:numPr>
        <w:suppressAutoHyphens w:val="0"/>
        <w:spacing w:after="120"/>
        <w:ind w:left="1701" w:hanging="709"/>
        <w:jc w:val="both"/>
        <w:rPr>
          <w:b/>
          <w:sz w:val="23"/>
          <w:szCs w:val="23"/>
        </w:rPr>
      </w:pPr>
      <w:r w:rsidRPr="008B7B03">
        <w:rPr>
          <w:color w:val="000000"/>
          <w:sz w:val="23"/>
          <w:szCs w:val="23"/>
        </w:rPr>
        <w:t>Pasūtītājam nav jāpieprasa garantijas summa no Pretendenta pirms prasības iesniegšanas garantijas devējam.</w:t>
      </w:r>
    </w:p>
    <w:p w14:paraId="58C4C566" w14:textId="77777777" w:rsidR="00C00086" w:rsidRPr="008B7B03" w:rsidRDefault="00C00086" w:rsidP="00C00086">
      <w:pPr>
        <w:numPr>
          <w:ilvl w:val="2"/>
          <w:numId w:val="6"/>
        </w:numPr>
        <w:suppressAutoHyphens w:val="0"/>
        <w:spacing w:after="120"/>
        <w:ind w:left="1701" w:hanging="709"/>
        <w:jc w:val="both"/>
        <w:rPr>
          <w:b/>
          <w:sz w:val="23"/>
          <w:szCs w:val="23"/>
        </w:rPr>
      </w:pPr>
      <w:r w:rsidRPr="008B7B03">
        <w:rPr>
          <w:color w:val="000000"/>
          <w:sz w:val="23"/>
          <w:szCs w:val="23"/>
        </w:rPr>
        <w:t>prasības un strīdi, kas saistīti ar šo garantiju, izskatāmi Latvijas Republikas tiesā saskaņā ar Latvijas Republikas normatīvajiem tiesību aktiem.</w:t>
      </w:r>
    </w:p>
    <w:p w14:paraId="0FD5C249" w14:textId="77777777" w:rsidR="00C00086" w:rsidRPr="008B7B03" w:rsidRDefault="00C00086" w:rsidP="00C00086">
      <w:pPr>
        <w:numPr>
          <w:ilvl w:val="1"/>
          <w:numId w:val="6"/>
        </w:numPr>
        <w:tabs>
          <w:tab w:val="left" w:pos="993"/>
        </w:tabs>
        <w:suppressAutoHyphens w:val="0"/>
        <w:spacing w:after="120"/>
        <w:jc w:val="both"/>
        <w:rPr>
          <w:b/>
          <w:sz w:val="23"/>
          <w:szCs w:val="23"/>
        </w:rPr>
      </w:pPr>
      <w:r w:rsidRPr="008B7B03">
        <w:rPr>
          <w:b/>
          <w:color w:val="000000"/>
          <w:sz w:val="23"/>
          <w:szCs w:val="23"/>
        </w:rPr>
        <w:t>Apdrošināšanas polisei jāatbilst šādiem noteikumiem:</w:t>
      </w:r>
    </w:p>
    <w:p w14:paraId="168B1109" w14:textId="77777777" w:rsidR="00C00086" w:rsidRPr="008B7B03" w:rsidRDefault="00C00086" w:rsidP="00C00086">
      <w:pPr>
        <w:numPr>
          <w:ilvl w:val="2"/>
          <w:numId w:val="6"/>
        </w:numPr>
        <w:tabs>
          <w:tab w:val="left" w:pos="720"/>
        </w:tabs>
        <w:suppressAutoHyphens w:val="0"/>
        <w:spacing w:after="120"/>
        <w:ind w:left="1701" w:hanging="709"/>
        <w:jc w:val="both"/>
        <w:rPr>
          <w:b/>
          <w:sz w:val="23"/>
          <w:szCs w:val="23"/>
        </w:rPr>
      </w:pPr>
      <w:r w:rsidRPr="008B7B03">
        <w:rPr>
          <w:color w:val="000000"/>
          <w:sz w:val="23"/>
          <w:szCs w:val="23"/>
        </w:rPr>
        <w:t>apdrošinātājam jāapņemas samaksāt Pasūtītājam piedāvājuma nodrošinājuma summu Nolikuma 6.8.punktā noteiktajos gadījumos;</w:t>
      </w:r>
    </w:p>
    <w:p w14:paraId="701947AE" w14:textId="77777777" w:rsidR="00C00086" w:rsidRPr="008B7B03" w:rsidRDefault="00C00086" w:rsidP="00C00086">
      <w:pPr>
        <w:numPr>
          <w:ilvl w:val="2"/>
          <w:numId w:val="6"/>
        </w:numPr>
        <w:tabs>
          <w:tab w:val="left" w:pos="720"/>
        </w:tabs>
        <w:suppressAutoHyphens w:val="0"/>
        <w:spacing w:after="120"/>
        <w:ind w:left="1701" w:hanging="709"/>
        <w:jc w:val="both"/>
        <w:rPr>
          <w:b/>
          <w:sz w:val="23"/>
          <w:szCs w:val="23"/>
        </w:rPr>
      </w:pPr>
      <w:r w:rsidRPr="008B7B03">
        <w:rPr>
          <w:color w:val="000000"/>
          <w:sz w:val="23"/>
          <w:szCs w:val="23"/>
        </w:rPr>
        <w:t>apdrošināšanas polisei jābūt spēkā Nolikumā noteiktajā termiņā un izpildāmai no piedāvājuma atvēršanas brīža, t.i., apdrošināšanas prēmijai jābūt samaksātai uz piedāvājuma iesniegšanas brīdi, ko pierāda piedāvājumā iekļautais samaksu apliecinošais dokuments;</w:t>
      </w:r>
    </w:p>
    <w:p w14:paraId="14DFCE02" w14:textId="77777777" w:rsidR="00C00086" w:rsidRPr="008B7B03" w:rsidRDefault="00C00086" w:rsidP="00C00086">
      <w:pPr>
        <w:numPr>
          <w:ilvl w:val="2"/>
          <w:numId w:val="6"/>
        </w:numPr>
        <w:tabs>
          <w:tab w:val="left" w:pos="720"/>
        </w:tabs>
        <w:suppressAutoHyphens w:val="0"/>
        <w:spacing w:after="120"/>
        <w:ind w:left="1701" w:hanging="709"/>
        <w:jc w:val="both"/>
        <w:rPr>
          <w:b/>
          <w:sz w:val="23"/>
          <w:szCs w:val="23"/>
        </w:rPr>
      </w:pPr>
      <w:r w:rsidRPr="008B7B03">
        <w:rPr>
          <w:color w:val="000000"/>
          <w:sz w:val="23"/>
          <w:szCs w:val="23"/>
        </w:rPr>
        <w:t>polisei jābūt no Pretendenta puses neatsaucamai;</w:t>
      </w:r>
    </w:p>
    <w:p w14:paraId="68EED680" w14:textId="77777777" w:rsidR="00C00086" w:rsidRPr="008B7B03" w:rsidRDefault="00C00086" w:rsidP="00C00086">
      <w:pPr>
        <w:numPr>
          <w:ilvl w:val="2"/>
          <w:numId w:val="6"/>
        </w:numPr>
        <w:tabs>
          <w:tab w:val="left" w:pos="720"/>
        </w:tabs>
        <w:suppressAutoHyphens w:val="0"/>
        <w:spacing w:after="120"/>
        <w:ind w:left="1701" w:hanging="709"/>
        <w:jc w:val="both"/>
        <w:rPr>
          <w:b/>
          <w:sz w:val="23"/>
          <w:szCs w:val="23"/>
        </w:rPr>
      </w:pPr>
      <w:r w:rsidRPr="008B7B03">
        <w:rPr>
          <w:color w:val="000000"/>
          <w:sz w:val="23"/>
          <w:szCs w:val="23"/>
        </w:rPr>
        <w:t>Pasūtītājam nav jāpieprasa piedāvājuma nodrošinājuma summa no Pretendenta pirms prasības iesniegšanas apdrošinātājam;</w:t>
      </w:r>
    </w:p>
    <w:p w14:paraId="2DA7DA0C" w14:textId="77777777" w:rsidR="00C00086" w:rsidRPr="008B7B03" w:rsidRDefault="00C00086" w:rsidP="00C00086">
      <w:pPr>
        <w:numPr>
          <w:ilvl w:val="2"/>
          <w:numId w:val="6"/>
        </w:numPr>
        <w:tabs>
          <w:tab w:val="left" w:pos="720"/>
        </w:tabs>
        <w:suppressAutoHyphens w:val="0"/>
        <w:spacing w:after="120"/>
        <w:ind w:left="1701" w:hanging="709"/>
        <w:jc w:val="both"/>
        <w:rPr>
          <w:b/>
          <w:sz w:val="23"/>
          <w:szCs w:val="23"/>
        </w:rPr>
      </w:pPr>
      <w:r w:rsidRPr="008B7B03">
        <w:rPr>
          <w:color w:val="000000"/>
          <w:sz w:val="23"/>
          <w:szCs w:val="23"/>
        </w:rPr>
        <w:t>prasības un strīdi, kas saistīti ar šo apdrošināšanas polisi, izskatāmi Latvijas Republikas tiesā saskaņā ar Latvijas Republikas normatīvajiem tiesību aktiem.</w:t>
      </w:r>
    </w:p>
    <w:p w14:paraId="0A3CD075" w14:textId="50316376" w:rsidR="00201C1E" w:rsidRPr="00457B34" w:rsidRDefault="00C00086" w:rsidP="00DB583A">
      <w:pPr>
        <w:pStyle w:val="StyleStyle2Justified"/>
        <w:numPr>
          <w:ilvl w:val="1"/>
          <w:numId w:val="6"/>
        </w:numPr>
        <w:tabs>
          <w:tab w:val="clear" w:pos="1080"/>
          <w:tab w:val="left" w:pos="426"/>
        </w:tabs>
        <w:spacing w:before="120"/>
        <w:ind w:hanging="508"/>
        <w:rPr>
          <w:b/>
          <w:color w:val="000000"/>
          <w:sz w:val="23"/>
          <w:szCs w:val="23"/>
        </w:rPr>
      </w:pPr>
      <w:r w:rsidRPr="008B7B03">
        <w:rPr>
          <w:color w:val="000000"/>
          <w:sz w:val="23"/>
          <w:szCs w:val="23"/>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14:paraId="3AF505B7" w14:textId="77777777" w:rsidR="00466424" w:rsidRPr="0031192C" w:rsidRDefault="00C66300" w:rsidP="006430E3">
      <w:pPr>
        <w:pStyle w:val="StyleStyle2Justified"/>
        <w:numPr>
          <w:ilvl w:val="0"/>
          <w:numId w:val="6"/>
        </w:numPr>
        <w:spacing w:before="120" w:after="0"/>
        <w:rPr>
          <w:b/>
          <w:sz w:val="23"/>
          <w:szCs w:val="23"/>
        </w:rPr>
      </w:pPr>
      <w:r w:rsidRPr="0031192C">
        <w:rPr>
          <w:b/>
          <w:sz w:val="23"/>
          <w:szCs w:val="23"/>
        </w:rPr>
        <w:t>Prasības piedāvājuma noformējumam:</w:t>
      </w:r>
    </w:p>
    <w:p w14:paraId="7C53EBB7" w14:textId="5063B189"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Piedāvājums iesniedzams </w:t>
      </w:r>
      <w:r w:rsidR="0038501C" w:rsidRPr="0031192C">
        <w:rPr>
          <w:sz w:val="23"/>
          <w:szCs w:val="23"/>
        </w:rPr>
        <w:t>divos eksemplāros – viens oriģināls un viena kopija ar attiecīgu atzīmi – ORIĢINĀLS un KOPIJA</w:t>
      </w:r>
      <w:r w:rsidRPr="0031192C">
        <w:rPr>
          <w:sz w:val="23"/>
          <w:szCs w:val="23"/>
        </w:rPr>
        <w:t>.</w:t>
      </w:r>
    </w:p>
    <w:p w14:paraId="3F2A83A5" w14:textId="2CECE954"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aizlīmētā aploksnē vai bandrolē</w:t>
      </w:r>
      <w:r w:rsidR="00A53AFA">
        <w:rPr>
          <w:sz w:val="23"/>
          <w:szCs w:val="23"/>
        </w:rPr>
        <w:t>,</w:t>
      </w:r>
      <w:r w:rsidRPr="0031192C">
        <w:rPr>
          <w:sz w:val="23"/>
          <w:szCs w:val="23"/>
        </w:rPr>
        <w:t xml:space="preserve"> uz kuras ir norādīta </w:t>
      </w:r>
      <w:r w:rsidRPr="0031192C">
        <w:rPr>
          <w:b/>
          <w:sz w:val="23"/>
          <w:szCs w:val="23"/>
        </w:rPr>
        <w:t>pretendenta</w:t>
      </w:r>
      <w:r w:rsidRPr="0031192C">
        <w:rPr>
          <w:sz w:val="23"/>
          <w:szCs w:val="23"/>
        </w:rPr>
        <w:t xml:space="preserve"> un </w:t>
      </w:r>
      <w:r w:rsidRPr="0031192C">
        <w:rPr>
          <w:b/>
          <w:sz w:val="23"/>
          <w:szCs w:val="23"/>
        </w:rPr>
        <w:t>pasūtītāj</w:t>
      </w:r>
      <w:r w:rsidRPr="0031192C">
        <w:rPr>
          <w:sz w:val="23"/>
          <w:szCs w:val="23"/>
        </w:rPr>
        <w:t>a adrese: Daugavpils pilsētas dome, Krišjāņa Valdemāra iela 1, Daugavpils, LV-5401, ar atzīmi:</w:t>
      </w:r>
    </w:p>
    <w:p w14:paraId="2D106C2C" w14:textId="77777777" w:rsidR="00466424" w:rsidRPr="00660D1E" w:rsidRDefault="00466424" w:rsidP="00466424">
      <w:pPr>
        <w:tabs>
          <w:tab w:val="left" w:pos="0"/>
          <w:tab w:val="left" w:pos="360"/>
        </w:tabs>
        <w:ind w:firstLine="399"/>
        <w:jc w:val="center"/>
        <w:rPr>
          <w:bCs/>
          <w:caps/>
          <w:sz w:val="23"/>
          <w:szCs w:val="23"/>
        </w:rPr>
      </w:pPr>
      <w:r w:rsidRPr="00660D1E">
        <w:rPr>
          <w:bCs/>
          <w:caps/>
          <w:sz w:val="23"/>
          <w:szCs w:val="23"/>
        </w:rPr>
        <w:t>Atklātam konkursam</w:t>
      </w:r>
    </w:p>
    <w:p w14:paraId="419EF621" w14:textId="371952A4" w:rsidR="00AD7F40" w:rsidRDefault="00466424" w:rsidP="00AD70F8">
      <w:pPr>
        <w:tabs>
          <w:tab w:val="left" w:pos="0"/>
        </w:tabs>
        <w:jc w:val="center"/>
        <w:rPr>
          <w:b/>
          <w:bCs/>
          <w:sz w:val="23"/>
          <w:szCs w:val="23"/>
        </w:rPr>
      </w:pPr>
      <w:r w:rsidRPr="0031192C">
        <w:rPr>
          <w:b/>
          <w:bCs/>
          <w:sz w:val="23"/>
          <w:szCs w:val="23"/>
        </w:rPr>
        <w:t>„</w:t>
      </w:r>
      <w:r w:rsidR="00517142" w:rsidRPr="00AD7F40">
        <w:rPr>
          <w:rFonts w:ascii="Times New Roman Bold" w:hAnsi="Times New Roman Bold"/>
          <w:b/>
          <w:bCs/>
          <w:caps/>
          <w:sz w:val="23"/>
          <w:szCs w:val="23"/>
        </w:rPr>
        <w:t xml:space="preserve">Daugavpils pilsētas </w:t>
      </w:r>
      <w:r w:rsidR="00351C31">
        <w:rPr>
          <w:rFonts w:ascii="Times New Roman Bold" w:hAnsi="Times New Roman Bold"/>
          <w:b/>
          <w:bCs/>
          <w:caps/>
          <w:sz w:val="23"/>
          <w:szCs w:val="23"/>
        </w:rPr>
        <w:t xml:space="preserve">pašvaldības ielu </w:t>
      </w:r>
      <w:r w:rsidR="00F75AEA">
        <w:rPr>
          <w:rFonts w:ascii="Times New Roman Bold" w:hAnsi="Times New Roman Bold"/>
          <w:b/>
          <w:bCs/>
          <w:caps/>
          <w:sz w:val="23"/>
          <w:szCs w:val="23"/>
        </w:rPr>
        <w:t>PĀRBŪVE</w:t>
      </w:r>
      <w:r w:rsidR="00AD7F40">
        <w:rPr>
          <w:b/>
          <w:bCs/>
          <w:sz w:val="23"/>
          <w:szCs w:val="23"/>
        </w:rPr>
        <w:t xml:space="preserve">”, </w:t>
      </w:r>
    </w:p>
    <w:p w14:paraId="40F7EC24" w14:textId="2C9103CB" w:rsidR="00466424" w:rsidRPr="0031192C" w:rsidRDefault="00AD7F40" w:rsidP="00466424">
      <w:pPr>
        <w:tabs>
          <w:tab w:val="left" w:pos="0"/>
          <w:tab w:val="left" w:pos="360"/>
        </w:tabs>
        <w:ind w:firstLine="399"/>
        <w:jc w:val="center"/>
        <w:rPr>
          <w:b/>
          <w:bCs/>
          <w:sz w:val="23"/>
          <w:szCs w:val="23"/>
        </w:rPr>
      </w:pPr>
      <w:r>
        <w:rPr>
          <w:b/>
          <w:bCs/>
          <w:sz w:val="23"/>
          <w:szCs w:val="23"/>
        </w:rPr>
        <w:t xml:space="preserve">DPD </w:t>
      </w:r>
      <w:r w:rsidR="007B6CC6">
        <w:rPr>
          <w:b/>
          <w:bCs/>
          <w:sz w:val="23"/>
          <w:szCs w:val="23"/>
        </w:rPr>
        <w:t>2017/9</w:t>
      </w:r>
      <w:r>
        <w:rPr>
          <w:b/>
          <w:bCs/>
          <w:sz w:val="23"/>
          <w:szCs w:val="23"/>
        </w:rPr>
        <w:t xml:space="preserve">, </w:t>
      </w:r>
      <w:r w:rsidR="00466424" w:rsidRPr="0031192C">
        <w:rPr>
          <w:b/>
          <w:bCs/>
          <w:sz w:val="23"/>
          <w:szCs w:val="23"/>
        </w:rPr>
        <w:t>n</w:t>
      </w:r>
      <w:r w:rsidR="007264BE">
        <w:rPr>
          <w:b/>
          <w:sz w:val="23"/>
          <w:szCs w:val="23"/>
        </w:rPr>
        <w:t>eatvērt līdz 2017</w:t>
      </w:r>
      <w:r w:rsidR="00466424" w:rsidRPr="0031192C">
        <w:rPr>
          <w:b/>
          <w:sz w:val="23"/>
          <w:szCs w:val="23"/>
        </w:rPr>
        <w:t xml:space="preserve">.gada </w:t>
      </w:r>
      <w:r w:rsidR="00482ABD">
        <w:rPr>
          <w:b/>
          <w:sz w:val="23"/>
          <w:szCs w:val="23"/>
        </w:rPr>
        <w:t>__._________</w:t>
      </w:r>
      <w:r w:rsidR="00466424" w:rsidRPr="0031192C">
        <w:rPr>
          <w:b/>
          <w:sz w:val="23"/>
          <w:szCs w:val="23"/>
        </w:rPr>
        <w:t>, plkst.10.00.</w:t>
      </w:r>
      <w:bookmarkStart w:id="10" w:name="_GoBack"/>
      <w:bookmarkEnd w:id="10"/>
    </w:p>
    <w:p w14:paraId="09F3AAD4"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lastRenderedPageBreak/>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jāsagatavo datorrakstā, tam jābūt skaidri salasāmam, bez labojumiem un dzēsumiem.</w:t>
      </w:r>
    </w:p>
    <w:p w14:paraId="7168E0C6" w14:textId="60C3EE9B"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Piedāvājums jāsagatavo latviešu valodā. Pretendenta atlases vai kvalifikāciju apliecinošus dokumentus var iesniegt svešvalodā. Ja kāds dokuments </w:t>
      </w:r>
      <w:r w:rsidR="00A73353">
        <w:rPr>
          <w:sz w:val="23"/>
          <w:szCs w:val="23"/>
        </w:rPr>
        <w:t>sagatavots</w:t>
      </w:r>
      <w:r w:rsidRPr="0031192C">
        <w:rPr>
          <w:sz w:val="23"/>
          <w:szCs w:val="23"/>
        </w:rPr>
        <w:t xml:space="preserve"> svešvalodā, pretendents tam pievieno tulkojumu latviešu valodā, kārtībā, kāda noteikta Ministru kabineta 2000.gada 22.augusta noteikumos Nr.291 „Kārtība, kādā apliecināmi dokument</w:t>
      </w:r>
      <w:r w:rsidR="006840FC">
        <w:rPr>
          <w:sz w:val="23"/>
          <w:szCs w:val="23"/>
        </w:rPr>
        <w:t>u tulkojumi valsts valodā”.</w:t>
      </w:r>
    </w:p>
    <w:p w14:paraId="1923FF18" w14:textId="576DB3F1"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Visiem pretendenta </w:t>
      </w:r>
      <w:r w:rsidR="006840FC">
        <w:rPr>
          <w:sz w:val="23"/>
          <w:szCs w:val="23"/>
        </w:rPr>
        <w:t>sagatavotajiem</w:t>
      </w:r>
      <w:r w:rsidRPr="0031192C">
        <w:rPr>
          <w:sz w:val="23"/>
          <w:szCs w:val="23"/>
        </w:rPr>
        <w:t xml:space="preserve"> dokumentiem un to atvasinājumiem ir jābūt noformētiem Ministru kabineta 2010.gada 28.septembra noteikumu Nr.916 “Dokumentu izstrādāšanas un noformēšanas kārtība” noteiktajā kārtībā.</w:t>
      </w:r>
      <w:r w:rsidR="0016764C" w:rsidRPr="0031192C">
        <w:rPr>
          <w:color w:val="000000" w:themeColor="text1"/>
          <w:sz w:val="23"/>
          <w:szCs w:val="23"/>
          <w:lang w:eastAsia="ar-SA"/>
        </w:rPr>
        <w:t xml:space="preserve"> </w:t>
      </w:r>
      <w:r w:rsidR="0016764C" w:rsidRPr="0031192C">
        <w:rPr>
          <w:sz w:val="23"/>
          <w:szCs w:val="23"/>
        </w:rPr>
        <w:t>Iesniedzot piedāvājumu, pretendents ir tiesīgs visu iesniegto dokumentu atvasinājumu un tulkojumu pareizību apliecināt ar vienu apliecinājumu, ja viss piedāvājums vai pieteikums ir cauršūts vai caurauklots.</w:t>
      </w:r>
    </w:p>
    <w:p w14:paraId="445A089C" w14:textId="6B35C9B1"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31192C">
        <w:rPr>
          <w:i/>
          <w:iCs/>
          <w:sz w:val="23"/>
          <w:szCs w:val="23"/>
        </w:rPr>
        <w:t xml:space="preserve">APOSTILLE </w:t>
      </w:r>
      <w:r w:rsidRPr="0031192C">
        <w:rPr>
          <w:sz w:val="23"/>
          <w:szCs w:val="23"/>
        </w:rPr>
        <w:t xml:space="preserve">apliecinājumiem. Pārējo valstu iestāžu izsniegtajiem dokumentiem ir jābūt legalizētiem starptautiskajos līgumos noteiktajā kārtībā. Konsulārā legalizācija un dokumentu legalizācija ar </w:t>
      </w:r>
      <w:r w:rsidRPr="0031192C">
        <w:rPr>
          <w:i/>
          <w:iCs/>
          <w:sz w:val="23"/>
          <w:szCs w:val="23"/>
        </w:rPr>
        <w:t xml:space="preserve">APOSTILLE </w:t>
      </w:r>
      <w:r w:rsidRPr="0031192C">
        <w:rPr>
          <w:sz w:val="23"/>
          <w:szCs w:val="23"/>
        </w:rPr>
        <w:t xml:space="preserve">saskaņā ar Dokumentu legalizācijas likumu nav nepieciešama publiskiem dokumentiem, kurus ir izsniegusi Eiropas Savienības dalībvalsts, Eiropas Ekonomikas zonas valsts vai </w:t>
      </w:r>
      <w:r w:rsidR="00A53AFA" w:rsidRPr="0031192C">
        <w:rPr>
          <w:sz w:val="23"/>
          <w:szCs w:val="23"/>
        </w:rPr>
        <w:t>Šveices Konfederācija</w:t>
      </w:r>
      <w:r w:rsidRPr="0031192C">
        <w:rPr>
          <w:sz w:val="23"/>
          <w:szCs w:val="23"/>
        </w:rPr>
        <w:t>.</w:t>
      </w:r>
    </w:p>
    <w:p w14:paraId="379CE368" w14:textId="072879E7" w:rsidR="001A3436" w:rsidRPr="00D85346" w:rsidRDefault="001A3436" w:rsidP="0058532F">
      <w:pPr>
        <w:pStyle w:val="StyleStyle2Justified"/>
        <w:numPr>
          <w:ilvl w:val="0"/>
          <w:numId w:val="6"/>
        </w:numPr>
        <w:spacing w:before="120" w:after="0"/>
        <w:rPr>
          <w:b/>
          <w:sz w:val="23"/>
          <w:szCs w:val="23"/>
        </w:rPr>
      </w:pPr>
      <w:r w:rsidRPr="00D85346">
        <w:rPr>
          <w:b/>
          <w:sz w:val="23"/>
          <w:szCs w:val="23"/>
        </w:rPr>
        <w:t>Tehniskā piedāvājuma aizpildīšanas kārtība:</w:t>
      </w:r>
    </w:p>
    <w:p w14:paraId="18CCE2E0" w14:textId="4B0EB330" w:rsidR="001A3436" w:rsidRDefault="001A3436" w:rsidP="001A3436">
      <w:pPr>
        <w:pStyle w:val="StyleStyle2Justified"/>
        <w:numPr>
          <w:ilvl w:val="1"/>
          <w:numId w:val="6"/>
        </w:numPr>
        <w:spacing w:before="120" w:after="0"/>
        <w:rPr>
          <w:sz w:val="23"/>
          <w:szCs w:val="23"/>
        </w:rPr>
      </w:pPr>
      <w:r>
        <w:rPr>
          <w:sz w:val="23"/>
          <w:szCs w:val="23"/>
        </w:rPr>
        <w:t>tehniskais piedāvājums jāaizpilda atbilstoši konkursa Nolikuma 3.pielikumā noteiktajām sadaļām un prasībām</w:t>
      </w:r>
      <w:r w:rsidR="00F17760">
        <w:rPr>
          <w:sz w:val="23"/>
          <w:szCs w:val="23"/>
        </w:rPr>
        <w:t>,</w:t>
      </w:r>
      <w:r w:rsidR="00BE5B7F">
        <w:rPr>
          <w:sz w:val="23"/>
          <w:szCs w:val="23"/>
        </w:rPr>
        <w:t xml:space="preserve"> kā apraksts par to kā </w:t>
      </w:r>
      <w:r w:rsidR="007623A8">
        <w:rPr>
          <w:sz w:val="23"/>
          <w:szCs w:val="23"/>
        </w:rPr>
        <w:t>tiks izpildīta konkrētā prasība</w:t>
      </w:r>
      <w:r w:rsidR="00B5498C">
        <w:rPr>
          <w:sz w:val="23"/>
          <w:szCs w:val="23"/>
        </w:rPr>
        <w:t>. Tehnisko piedāvājumu var noformēt kā atsevišķu dokumentu</w:t>
      </w:r>
      <w:r>
        <w:rPr>
          <w:sz w:val="23"/>
          <w:szCs w:val="23"/>
        </w:rPr>
        <w:t>;</w:t>
      </w:r>
    </w:p>
    <w:p w14:paraId="478328E2" w14:textId="3CC4B388" w:rsidR="001A3436" w:rsidRDefault="001A3436" w:rsidP="001A3436">
      <w:pPr>
        <w:pStyle w:val="StyleStyle2Justified"/>
        <w:numPr>
          <w:ilvl w:val="1"/>
          <w:numId w:val="6"/>
        </w:numPr>
        <w:spacing w:before="120" w:after="0"/>
        <w:rPr>
          <w:sz w:val="23"/>
          <w:szCs w:val="23"/>
        </w:rPr>
      </w:pPr>
      <w:r>
        <w:rPr>
          <w:sz w:val="23"/>
          <w:szCs w:val="23"/>
        </w:rPr>
        <w:t>tehniskais piedāvājums jāformulē iesp</w:t>
      </w:r>
      <w:r w:rsidR="00BE5B7F">
        <w:rPr>
          <w:sz w:val="23"/>
          <w:szCs w:val="23"/>
        </w:rPr>
        <w:t>ējami īsi, lakoniski un precīzi;</w:t>
      </w:r>
    </w:p>
    <w:p w14:paraId="608DD8D8" w14:textId="1CAB7832" w:rsidR="00BE5B7F" w:rsidRPr="001A3436" w:rsidRDefault="00BE5B7F" w:rsidP="00BE5B7F">
      <w:pPr>
        <w:pStyle w:val="StyleStyle2Justified"/>
        <w:numPr>
          <w:ilvl w:val="1"/>
          <w:numId w:val="6"/>
        </w:numPr>
        <w:spacing w:before="120" w:after="0"/>
        <w:rPr>
          <w:sz w:val="23"/>
          <w:szCs w:val="23"/>
        </w:rPr>
      </w:pPr>
      <w:r>
        <w:rPr>
          <w:sz w:val="23"/>
          <w:szCs w:val="23"/>
        </w:rPr>
        <w:t>t</w:t>
      </w:r>
      <w:r w:rsidRPr="00BE5B7F">
        <w:rPr>
          <w:sz w:val="23"/>
          <w:szCs w:val="23"/>
        </w:rPr>
        <w:t>ehniskajam piedāvājumam pievieno galveno būvmateriālu atbilstības sertifikātus</w:t>
      </w:r>
      <w:r>
        <w:rPr>
          <w:sz w:val="23"/>
          <w:szCs w:val="23"/>
        </w:rPr>
        <w:t xml:space="preserve"> katrā konkursa daļā atsevišķi.</w:t>
      </w:r>
    </w:p>
    <w:p w14:paraId="7BC66BE0" w14:textId="77777777" w:rsidR="0058532F" w:rsidRPr="0031192C" w:rsidRDefault="0058532F" w:rsidP="0058532F">
      <w:pPr>
        <w:pStyle w:val="StyleStyle2Justified"/>
        <w:numPr>
          <w:ilvl w:val="0"/>
          <w:numId w:val="6"/>
        </w:numPr>
        <w:spacing w:before="120" w:after="0"/>
        <w:rPr>
          <w:sz w:val="23"/>
          <w:szCs w:val="23"/>
        </w:rPr>
      </w:pPr>
      <w:r w:rsidRPr="0031192C">
        <w:rPr>
          <w:b/>
          <w:sz w:val="23"/>
          <w:szCs w:val="23"/>
        </w:rPr>
        <w:t>Finanšu piedāvājuma forma un aizpildīšanas kārtība:</w:t>
      </w:r>
    </w:p>
    <w:p w14:paraId="062566B1" w14:textId="2EFBDD1C" w:rsidR="0058532F" w:rsidRPr="0031192C" w:rsidRDefault="0058532F" w:rsidP="0058532F">
      <w:pPr>
        <w:pStyle w:val="StyleStyle2Justified"/>
        <w:numPr>
          <w:ilvl w:val="1"/>
          <w:numId w:val="6"/>
        </w:numPr>
        <w:spacing w:before="120" w:after="0"/>
        <w:rPr>
          <w:sz w:val="23"/>
          <w:szCs w:val="23"/>
        </w:rPr>
      </w:pPr>
      <w:r w:rsidRPr="0031192C">
        <w:rPr>
          <w:sz w:val="23"/>
          <w:szCs w:val="23"/>
        </w:rPr>
        <w:t>Finanšu piedāvājums jāsagatavo un jāiesniedz atbilstoši Konkursa nolikumam pievienotajai formai (</w:t>
      </w:r>
      <w:r w:rsidR="00A35F53">
        <w:rPr>
          <w:sz w:val="23"/>
          <w:szCs w:val="23"/>
        </w:rPr>
        <w:t>4</w:t>
      </w:r>
      <w:r w:rsidRPr="0031192C">
        <w:rPr>
          <w:sz w:val="23"/>
          <w:szCs w:val="23"/>
        </w:rPr>
        <w:t>.pielikums).</w:t>
      </w:r>
    </w:p>
    <w:p w14:paraId="63E14095" w14:textId="463E33C4" w:rsidR="0058532F" w:rsidRPr="0031192C" w:rsidRDefault="0058532F" w:rsidP="0058532F">
      <w:pPr>
        <w:pStyle w:val="StyleStyle2Justified"/>
        <w:numPr>
          <w:ilvl w:val="1"/>
          <w:numId w:val="6"/>
        </w:numPr>
        <w:spacing w:before="120" w:after="0"/>
        <w:rPr>
          <w:sz w:val="23"/>
          <w:szCs w:val="23"/>
        </w:rPr>
      </w:pPr>
      <w:r w:rsidRPr="0031192C">
        <w:rPr>
          <w:sz w:val="23"/>
          <w:szCs w:val="23"/>
        </w:rPr>
        <w:t xml:space="preserve">Finanšu piedāvājumā norāda katra </w:t>
      </w:r>
      <w:r w:rsidR="009676BA">
        <w:rPr>
          <w:sz w:val="23"/>
          <w:szCs w:val="23"/>
        </w:rPr>
        <w:t xml:space="preserve">konkursa </w:t>
      </w:r>
      <w:r w:rsidRPr="0031192C">
        <w:rPr>
          <w:sz w:val="23"/>
          <w:szCs w:val="23"/>
        </w:rPr>
        <w:t>daļu un piedāvāto līgumcenu.</w:t>
      </w:r>
    </w:p>
    <w:p w14:paraId="6B634518" w14:textId="77777777" w:rsidR="0058532F" w:rsidRDefault="0058532F" w:rsidP="0058532F">
      <w:pPr>
        <w:pStyle w:val="StyleStyle2Justified"/>
        <w:numPr>
          <w:ilvl w:val="1"/>
          <w:numId w:val="6"/>
        </w:numPr>
        <w:spacing w:before="120" w:after="0"/>
        <w:rPr>
          <w:sz w:val="23"/>
          <w:szCs w:val="23"/>
        </w:rPr>
      </w:pPr>
      <w:r w:rsidRPr="0031192C">
        <w:rPr>
          <w:sz w:val="23"/>
          <w:szCs w:val="23"/>
        </w:rPr>
        <w:t>Finanšu piedāvājumā visas cenas un summas jānorāda ar 2 (divām) decimālzīmēm aiz komata.</w:t>
      </w:r>
    </w:p>
    <w:p w14:paraId="5EDA678D" w14:textId="0EEBB96C" w:rsidR="0058532F" w:rsidRPr="0058532F" w:rsidRDefault="0058532F" w:rsidP="0058532F">
      <w:pPr>
        <w:pStyle w:val="StyleStyle2Justified"/>
        <w:numPr>
          <w:ilvl w:val="1"/>
          <w:numId w:val="6"/>
        </w:numPr>
        <w:spacing w:before="120" w:after="0"/>
        <w:rPr>
          <w:sz w:val="23"/>
          <w:szCs w:val="23"/>
        </w:rPr>
      </w:pPr>
      <w:r w:rsidRPr="0058532F">
        <w:rPr>
          <w:sz w:val="23"/>
          <w:szCs w:val="23"/>
        </w:rPr>
        <w:t>Finanšu piedāvājumam jābūt Pretendenta vadītāja vai pilnvarotās personas parakstītam</w:t>
      </w:r>
      <w:r w:rsidR="00465DA5">
        <w:rPr>
          <w:sz w:val="23"/>
          <w:szCs w:val="23"/>
        </w:rPr>
        <w:t>.</w:t>
      </w:r>
    </w:p>
    <w:p w14:paraId="755547BE" w14:textId="014C3F91" w:rsidR="00466424" w:rsidRPr="0031192C" w:rsidRDefault="00AF1438" w:rsidP="006430E3">
      <w:pPr>
        <w:pStyle w:val="StyleStyle2Justified"/>
        <w:numPr>
          <w:ilvl w:val="0"/>
          <w:numId w:val="6"/>
        </w:numPr>
        <w:spacing w:before="120" w:after="0"/>
        <w:rPr>
          <w:sz w:val="23"/>
          <w:szCs w:val="23"/>
        </w:rPr>
      </w:pPr>
      <w:r>
        <w:rPr>
          <w:b/>
          <w:sz w:val="23"/>
          <w:szCs w:val="23"/>
        </w:rPr>
        <w:t>Veicamo darbu</w:t>
      </w:r>
      <w:r w:rsidR="0058532F">
        <w:rPr>
          <w:b/>
          <w:sz w:val="23"/>
          <w:szCs w:val="23"/>
        </w:rPr>
        <w:t xml:space="preserve"> saraksta</w:t>
      </w:r>
      <w:r w:rsidR="00C66300" w:rsidRPr="0031192C">
        <w:rPr>
          <w:b/>
          <w:sz w:val="23"/>
          <w:szCs w:val="23"/>
        </w:rPr>
        <w:t xml:space="preserve"> aizpildīšanas kārtība:</w:t>
      </w:r>
    </w:p>
    <w:p w14:paraId="04352EA4" w14:textId="074B0B38" w:rsidR="00465DA5" w:rsidRDefault="00465DA5" w:rsidP="00465DA5">
      <w:pPr>
        <w:pStyle w:val="StyleStyle2Justified"/>
        <w:numPr>
          <w:ilvl w:val="1"/>
          <w:numId w:val="6"/>
        </w:numPr>
        <w:tabs>
          <w:tab w:val="clear" w:pos="1080"/>
          <w:tab w:val="left" w:pos="426"/>
        </w:tabs>
        <w:spacing w:before="120" w:after="0"/>
        <w:ind w:left="993" w:hanging="567"/>
        <w:rPr>
          <w:sz w:val="23"/>
          <w:szCs w:val="23"/>
        </w:rPr>
      </w:pPr>
      <w:r>
        <w:rPr>
          <w:sz w:val="23"/>
          <w:szCs w:val="23"/>
        </w:rPr>
        <w:t>Veicamo darbu saraksts ir Finanšu piedāvājuma pielikums.</w:t>
      </w:r>
    </w:p>
    <w:p w14:paraId="56EC6074" w14:textId="0F5E5012" w:rsidR="00393CBD" w:rsidRDefault="00AF1438" w:rsidP="00465DA5">
      <w:pPr>
        <w:pStyle w:val="StyleStyle2Justified"/>
        <w:numPr>
          <w:ilvl w:val="1"/>
          <w:numId w:val="6"/>
        </w:numPr>
        <w:tabs>
          <w:tab w:val="clear" w:pos="1080"/>
          <w:tab w:val="left" w:pos="426"/>
        </w:tabs>
        <w:spacing w:before="120" w:after="0"/>
        <w:ind w:left="993" w:hanging="567"/>
        <w:rPr>
          <w:sz w:val="23"/>
          <w:szCs w:val="23"/>
        </w:rPr>
      </w:pPr>
      <w:r>
        <w:rPr>
          <w:sz w:val="23"/>
          <w:szCs w:val="23"/>
        </w:rPr>
        <w:t>Darbu</w:t>
      </w:r>
      <w:r w:rsidR="0058532F">
        <w:rPr>
          <w:sz w:val="23"/>
          <w:szCs w:val="23"/>
        </w:rPr>
        <w:t xml:space="preserve"> saraksts</w:t>
      </w:r>
      <w:r w:rsidR="00C66300" w:rsidRPr="0031192C">
        <w:rPr>
          <w:sz w:val="23"/>
          <w:szCs w:val="23"/>
        </w:rPr>
        <w:t xml:space="preserve"> jāsagatavo</w:t>
      </w:r>
      <w:r w:rsidR="00F17760">
        <w:rPr>
          <w:sz w:val="23"/>
          <w:szCs w:val="23"/>
        </w:rPr>
        <w:t xml:space="preserve"> katrai konkursa daļai atsevišķi</w:t>
      </w:r>
      <w:r w:rsidR="00C66300" w:rsidRPr="0031192C">
        <w:rPr>
          <w:sz w:val="23"/>
          <w:szCs w:val="23"/>
        </w:rPr>
        <w:t xml:space="preserve"> un jāiesniedz atbilstoši Konkursa nolikumam pievienotajai formai (</w:t>
      </w:r>
      <w:r w:rsidR="0058532F">
        <w:rPr>
          <w:sz w:val="23"/>
          <w:szCs w:val="23"/>
        </w:rPr>
        <w:t xml:space="preserve">4.pielikums), ievērojot </w:t>
      </w:r>
      <w:r w:rsidR="00912A0B" w:rsidRPr="00912A0B">
        <w:rPr>
          <w:sz w:val="23"/>
          <w:szCs w:val="23"/>
          <w:lang w:eastAsia="ar-SA"/>
        </w:rPr>
        <w:t>Ministru kabineta 2015.gada 30.jūnija noteikumu</w:t>
      </w:r>
      <w:r w:rsidR="00912A0B">
        <w:rPr>
          <w:sz w:val="23"/>
          <w:szCs w:val="23"/>
          <w:lang w:eastAsia="ar-SA"/>
        </w:rPr>
        <w:t>s</w:t>
      </w:r>
      <w:r w:rsidR="00912A0B" w:rsidRPr="00912A0B">
        <w:rPr>
          <w:sz w:val="23"/>
          <w:szCs w:val="23"/>
          <w:lang w:eastAsia="ar-SA"/>
        </w:rPr>
        <w:t xml:space="preserve"> Nr.330 „Noteikumi par Latvijas būvnormatīvu LBN 501-15 „B</w:t>
      </w:r>
      <w:r w:rsidR="00912A0B">
        <w:rPr>
          <w:sz w:val="23"/>
          <w:szCs w:val="23"/>
          <w:lang w:eastAsia="ar-SA"/>
        </w:rPr>
        <w:t>ūvizmaksu noteikšanas kārtība””</w:t>
      </w:r>
      <w:r w:rsidR="006A5A65">
        <w:rPr>
          <w:sz w:val="23"/>
          <w:szCs w:val="23"/>
          <w:lang w:eastAsia="ar-SA"/>
        </w:rPr>
        <w:t>.</w:t>
      </w:r>
    </w:p>
    <w:p w14:paraId="479258E7" w14:textId="4960500C" w:rsidR="00465DA5" w:rsidRDefault="00C22177" w:rsidP="00465DA5">
      <w:pPr>
        <w:pStyle w:val="StyleStyle2Justified"/>
        <w:numPr>
          <w:ilvl w:val="1"/>
          <w:numId w:val="6"/>
        </w:numPr>
        <w:tabs>
          <w:tab w:val="clear" w:pos="1080"/>
          <w:tab w:val="left" w:pos="426"/>
        </w:tabs>
        <w:spacing w:before="120" w:after="0"/>
        <w:ind w:left="993" w:hanging="567"/>
        <w:rPr>
          <w:sz w:val="23"/>
          <w:szCs w:val="23"/>
        </w:rPr>
      </w:pPr>
      <w:r>
        <w:rPr>
          <w:sz w:val="23"/>
          <w:szCs w:val="23"/>
          <w:lang w:eastAsia="ar-SA"/>
        </w:rPr>
        <w:t>D</w:t>
      </w:r>
      <w:r w:rsidR="00393CBD">
        <w:rPr>
          <w:sz w:val="23"/>
          <w:szCs w:val="23"/>
          <w:lang w:eastAsia="ar-SA"/>
        </w:rPr>
        <w:t>arbu sarakstā iekļauj visus darbu veidus, atbilstoši tehniskajā specifikācijā noteiktajam</w:t>
      </w:r>
      <w:r w:rsidR="00465DA5">
        <w:rPr>
          <w:sz w:val="23"/>
          <w:szCs w:val="23"/>
        </w:rPr>
        <w:t>;</w:t>
      </w:r>
    </w:p>
    <w:p w14:paraId="778C0E1A" w14:textId="5873393E" w:rsidR="00465DA5" w:rsidRDefault="00465DA5" w:rsidP="00465DA5">
      <w:pPr>
        <w:pStyle w:val="StyleStyle2Justified"/>
        <w:numPr>
          <w:ilvl w:val="1"/>
          <w:numId w:val="6"/>
        </w:numPr>
        <w:tabs>
          <w:tab w:val="clear" w:pos="1080"/>
          <w:tab w:val="left" w:pos="426"/>
        </w:tabs>
        <w:spacing w:before="120" w:after="0"/>
        <w:ind w:left="993" w:hanging="567"/>
        <w:rPr>
          <w:sz w:val="23"/>
          <w:szCs w:val="23"/>
        </w:rPr>
      </w:pPr>
      <w:r>
        <w:rPr>
          <w:sz w:val="23"/>
          <w:szCs w:val="23"/>
        </w:rPr>
        <w:lastRenderedPageBreak/>
        <w:t xml:space="preserve">Darbu saraksta </w:t>
      </w:r>
      <w:r w:rsidRPr="00465DA5">
        <w:rPr>
          <w:sz w:val="23"/>
          <w:szCs w:val="23"/>
        </w:rPr>
        <w:t>Objekta nosaukums atbilst konkursa daļas nosaukumam</w:t>
      </w:r>
      <w:r>
        <w:rPr>
          <w:sz w:val="23"/>
          <w:szCs w:val="23"/>
        </w:rPr>
        <w:t>;</w:t>
      </w:r>
    </w:p>
    <w:p w14:paraId="4B815502" w14:textId="50D146A5" w:rsidR="00466424" w:rsidRPr="00465DA5" w:rsidRDefault="00AF1438" w:rsidP="00465DA5">
      <w:pPr>
        <w:pStyle w:val="StyleStyle2Justified"/>
        <w:numPr>
          <w:ilvl w:val="1"/>
          <w:numId w:val="6"/>
        </w:numPr>
        <w:tabs>
          <w:tab w:val="clear" w:pos="1080"/>
          <w:tab w:val="left" w:pos="426"/>
        </w:tabs>
        <w:spacing w:before="120" w:after="0"/>
        <w:ind w:left="993" w:hanging="567"/>
        <w:rPr>
          <w:sz w:val="23"/>
          <w:szCs w:val="23"/>
        </w:rPr>
      </w:pPr>
      <w:r w:rsidRPr="00465DA5">
        <w:rPr>
          <w:sz w:val="23"/>
          <w:szCs w:val="23"/>
        </w:rPr>
        <w:t>Darbu sarakstam</w:t>
      </w:r>
      <w:r w:rsidR="00C66300" w:rsidRPr="00465DA5">
        <w:rPr>
          <w:sz w:val="23"/>
          <w:szCs w:val="23"/>
        </w:rPr>
        <w:t xml:space="preserve"> jābūt parakstītam.</w:t>
      </w:r>
    </w:p>
    <w:p w14:paraId="6089B22E" w14:textId="77777777" w:rsidR="00342696" w:rsidRPr="0031192C" w:rsidRDefault="00C66300" w:rsidP="00417526">
      <w:pPr>
        <w:pStyle w:val="StyleStyle2Justified"/>
        <w:numPr>
          <w:ilvl w:val="0"/>
          <w:numId w:val="6"/>
        </w:numPr>
        <w:spacing w:before="120" w:after="0"/>
        <w:rPr>
          <w:sz w:val="23"/>
          <w:szCs w:val="23"/>
        </w:rPr>
      </w:pPr>
      <w:r w:rsidRPr="0031192C">
        <w:rPr>
          <w:b/>
          <w:sz w:val="23"/>
          <w:szCs w:val="23"/>
        </w:rPr>
        <w:t>Cita informācija:</w:t>
      </w:r>
    </w:p>
    <w:p w14:paraId="1D4783E3" w14:textId="46F84755"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31192C">
          <w:rPr>
            <w:rStyle w:val="Hyperlink"/>
            <w:sz w:val="23"/>
            <w:szCs w:val="23"/>
          </w:rPr>
          <w:t>www.daugavpils.lv</w:t>
        </w:r>
      </w:hyperlink>
      <w:r w:rsidRPr="0031192C">
        <w:rPr>
          <w:sz w:val="23"/>
          <w:szCs w:val="23"/>
        </w:rPr>
        <w:t xml:space="preserve"> ar attiecīgās iepirkuma procedūras izsludināšanas brīdi. Ieinteresētie piegādātāji ar iepirkuma procedūras dokumentiem var iepazīties uz vietas</w:t>
      </w:r>
      <w:r w:rsidR="009A7CBE" w:rsidRPr="0031192C">
        <w:rPr>
          <w:sz w:val="23"/>
          <w:szCs w:val="23"/>
        </w:rPr>
        <w:t xml:space="preserve"> Nolikuma</w:t>
      </w:r>
      <w:r w:rsidR="00797CC4">
        <w:rPr>
          <w:sz w:val="23"/>
          <w:szCs w:val="23"/>
        </w:rPr>
        <w:t xml:space="preserve"> 3</w:t>
      </w:r>
      <w:r w:rsidRPr="0031192C">
        <w:rPr>
          <w:sz w:val="23"/>
          <w:szCs w:val="23"/>
        </w:rPr>
        <w:t>.punktā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w:t>
      </w:r>
      <w:r w:rsidR="00EC1C0D" w:rsidRPr="0031192C">
        <w:rPr>
          <w:sz w:val="23"/>
          <w:szCs w:val="23"/>
        </w:rPr>
        <w:t>umu iesniegšanas termiņa beigām.</w:t>
      </w:r>
    </w:p>
    <w:p w14:paraId="204B015B" w14:textId="63593254"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Iepirkuma komisijas atbildes uz iespējamo pretendentu rakstiski </w:t>
      </w:r>
      <w:r w:rsidR="00D7607A" w:rsidRPr="0031192C">
        <w:rPr>
          <w:sz w:val="23"/>
          <w:szCs w:val="23"/>
        </w:rPr>
        <w:t>uz</w:t>
      </w:r>
      <w:r w:rsidRPr="0031192C">
        <w:rPr>
          <w:sz w:val="23"/>
          <w:szCs w:val="23"/>
        </w:rPr>
        <w:t xml:space="preserve">dotajiem jautājumiem tiks publicētas Daugavpils pilsētas pašvaldības mājas lapā </w:t>
      </w:r>
      <w:hyperlink r:id="rId11" w:history="1">
        <w:r w:rsidRPr="0031192C">
          <w:rPr>
            <w:rStyle w:val="Hyperlink"/>
            <w:sz w:val="23"/>
            <w:szCs w:val="23"/>
          </w:rPr>
          <w:t>www.daugavpils.lv</w:t>
        </w:r>
      </w:hyperlink>
      <w:r w:rsidRPr="0031192C">
        <w:rPr>
          <w:sz w:val="23"/>
          <w:szCs w:val="23"/>
        </w:rPr>
        <w:t xml:space="preserve">, sadaļā „Pašvaldības iepirkumi, </w:t>
      </w:r>
      <w:r w:rsidR="00565006" w:rsidRPr="0031192C">
        <w:rPr>
          <w:sz w:val="23"/>
          <w:szCs w:val="23"/>
        </w:rPr>
        <w:t>konkursi</w:t>
      </w:r>
      <w:r w:rsidRPr="0031192C">
        <w:rPr>
          <w:sz w:val="23"/>
          <w:szCs w:val="23"/>
        </w:rPr>
        <w:t>”, apakšsadaļā „Konkursi”, Publisko iepi</w:t>
      </w:r>
      <w:r w:rsidR="00EC1C0D" w:rsidRPr="0031192C">
        <w:rPr>
          <w:sz w:val="23"/>
          <w:szCs w:val="23"/>
        </w:rPr>
        <w:t>rkumu likumā noteiktajā kārtībā.</w:t>
      </w:r>
    </w:p>
    <w:p w14:paraId="5CB0B4EA"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Norādītajā interneta adresē ieinteresētajiem piegādātājiem iepirkuma komisija, nepieciešamības gadījumā, ievietos papildus informāciju un iespējamās izmaiņas un/vai papildinājumus Nolikumā. </w:t>
      </w:r>
      <w:r w:rsidRPr="0031192C">
        <w:rPr>
          <w:b/>
          <w:sz w:val="23"/>
          <w:szCs w:val="23"/>
        </w:rPr>
        <w:t>Pretendentiem ir pastāvīgi jāseko līdzi aktuālajai informācijai mājas lapā par konkrēto iepirkumu</w:t>
      </w:r>
      <w:r w:rsidRPr="0031192C">
        <w:rPr>
          <w:sz w:val="23"/>
          <w:szCs w:val="23"/>
        </w:rPr>
        <w:t>.</w:t>
      </w:r>
      <w:r w:rsidRPr="0031192C">
        <w:rPr>
          <w:b/>
          <w:sz w:val="23"/>
          <w:szCs w:val="23"/>
        </w:rPr>
        <w:t xml:space="preserve"> </w:t>
      </w:r>
    </w:p>
    <w:p w14:paraId="20327DEC"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E9121B3" w:rsidR="00342696" w:rsidRPr="0031192C" w:rsidRDefault="00E140EA" w:rsidP="00417526">
      <w:pPr>
        <w:pStyle w:val="StyleStyle2Justified"/>
        <w:numPr>
          <w:ilvl w:val="1"/>
          <w:numId w:val="6"/>
        </w:numPr>
        <w:spacing w:before="120" w:after="0"/>
        <w:ind w:hanging="508"/>
        <w:rPr>
          <w:sz w:val="23"/>
          <w:szCs w:val="23"/>
        </w:rPr>
      </w:pPr>
      <w:r w:rsidRPr="0031192C">
        <w:rPr>
          <w:sz w:val="23"/>
          <w:szCs w:val="23"/>
        </w:rPr>
        <w:t>Pasūtītājs var izdarīt grozījumus iepirkuma procedūras dokumentos, ja tādējādi netiek būtiski mainītas tehniskās specifikācijas vai citas prasības. Ja iepirkuma procedūras dokumentos izdarīti grozījumi, piedāvājumu iesniegšanas termiņš pēc tam, kad paziņojums par grozījumiem, iepirkuma procedūras izbeigšanu vai pārtraukšanu publicēts Iepirkumu uzraudzības biroja mājaslapā internetā, nedrīkst būt īsāks par 15 dienām no dienas, kad paziņojums par grozījumiem, iepirkuma procedūras izbeigšanu vai pārtraukšanu publicēts Iepirkumu uzraudzības biroja mājaslapā internetā.</w:t>
      </w:r>
    </w:p>
    <w:p w14:paraId="1C58B7F8"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Komisija nav atbildīga par to, ja kāda ieinteresētā persona nav iepazinusies ar informāciju, kurai ir nodrošināta brīva un tieša elektroniskā pieeja.</w:t>
      </w:r>
    </w:p>
    <w:p w14:paraId="055F96DC" w14:textId="78884FFB"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Saziņa starp Pasūtītāju (iepirkuma komisiju) un ieinteresētajiem piegādātājiem iepirkuma procedūras ietvaros </w:t>
      </w:r>
      <w:r w:rsidR="009A5CB0">
        <w:rPr>
          <w:sz w:val="23"/>
          <w:szCs w:val="23"/>
        </w:rPr>
        <w:t xml:space="preserve">notiek latviešu valodā pa pastu, </w:t>
      </w:r>
      <w:r w:rsidRPr="0031192C">
        <w:rPr>
          <w:sz w:val="23"/>
          <w:szCs w:val="23"/>
        </w:rPr>
        <w:t>faksu,</w:t>
      </w:r>
      <w:r w:rsidR="009A5CB0">
        <w:rPr>
          <w:sz w:val="23"/>
          <w:szCs w:val="23"/>
        </w:rPr>
        <w:t xml:space="preserve"> elektroniski, izmantojot drošu elektronisko parakstu,</w:t>
      </w:r>
      <w:r w:rsidRPr="0031192C">
        <w:rPr>
          <w:sz w:val="23"/>
          <w:szCs w:val="23"/>
        </w:rPr>
        <w:t xml:space="preserve"> vai piegādājot</w:t>
      </w:r>
      <w:r w:rsidR="00EC1C0D" w:rsidRPr="0031192C">
        <w:rPr>
          <w:sz w:val="23"/>
          <w:szCs w:val="23"/>
        </w:rPr>
        <w:t xml:space="preserve"> dokumentu</w:t>
      </w:r>
      <w:r w:rsidRPr="0031192C">
        <w:rPr>
          <w:sz w:val="23"/>
          <w:szCs w:val="23"/>
        </w:rPr>
        <w:t xml:space="preserve"> personīgi. </w:t>
      </w:r>
      <w:r w:rsidRPr="0031192C">
        <w:rPr>
          <w:b/>
          <w:sz w:val="23"/>
          <w:szCs w:val="23"/>
        </w:rPr>
        <w:t>Saziņas dokumentu, ko nosūta pa faksu</w:t>
      </w:r>
      <w:r w:rsidR="000A7366">
        <w:rPr>
          <w:b/>
          <w:sz w:val="23"/>
          <w:szCs w:val="23"/>
        </w:rPr>
        <w:t xml:space="preserve"> vai elektroniski</w:t>
      </w:r>
      <w:r w:rsidRPr="0031192C">
        <w:rPr>
          <w:b/>
          <w:sz w:val="23"/>
          <w:szCs w:val="23"/>
        </w:rPr>
        <w:t>, pa pastu nenosūta.</w:t>
      </w:r>
    </w:p>
    <w:p w14:paraId="168B6BA6" w14:textId="72579504" w:rsidR="003E67EF" w:rsidRPr="0031192C" w:rsidRDefault="00C66300" w:rsidP="00417526">
      <w:pPr>
        <w:pStyle w:val="StyleStyle2Justified"/>
        <w:numPr>
          <w:ilvl w:val="1"/>
          <w:numId w:val="6"/>
        </w:numPr>
        <w:spacing w:before="120" w:after="0"/>
        <w:ind w:hanging="508"/>
        <w:rPr>
          <w:sz w:val="23"/>
          <w:szCs w:val="23"/>
        </w:rPr>
      </w:pPr>
      <w:r w:rsidRPr="0031192C">
        <w:rPr>
          <w:sz w:val="23"/>
          <w:szCs w:val="23"/>
        </w:rPr>
        <w:t>Pretendents nodrošina to, lai piedāvājumā ietvertā informācija nav pieejama līdz tās atvēršanas brīdim.</w:t>
      </w:r>
    </w:p>
    <w:p w14:paraId="5911903F"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649965C5" w14:textId="128B6403" w:rsidR="00773999" w:rsidRPr="00C01797" w:rsidRDefault="00C66300" w:rsidP="00417526">
      <w:pPr>
        <w:pStyle w:val="StyleStyle2Justified"/>
        <w:numPr>
          <w:ilvl w:val="1"/>
          <w:numId w:val="6"/>
        </w:numPr>
        <w:spacing w:before="120" w:after="0"/>
        <w:ind w:hanging="508"/>
        <w:rPr>
          <w:sz w:val="23"/>
          <w:szCs w:val="23"/>
        </w:rPr>
      </w:pPr>
      <w:r w:rsidRPr="0031192C">
        <w:rPr>
          <w:sz w:val="23"/>
          <w:szCs w:val="23"/>
        </w:rPr>
        <w:t>Pretendents sedz visus izdevumus, kas ir saistīti ar piedāvājuma sagatavošanu un iesniegšanu Pasūtī</w:t>
      </w:r>
      <w:r w:rsidR="00565006" w:rsidRPr="0031192C">
        <w:rPr>
          <w:sz w:val="23"/>
          <w:szCs w:val="23"/>
        </w:rPr>
        <w:t>tājam. Iesniegtos piedāvājumus</w:t>
      </w:r>
      <w:r w:rsidR="00454523" w:rsidRPr="0031192C">
        <w:rPr>
          <w:sz w:val="23"/>
          <w:szCs w:val="23"/>
        </w:rPr>
        <w:t xml:space="preserve"> </w:t>
      </w:r>
      <w:r w:rsidR="00565006" w:rsidRPr="0031192C">
        <w:rPr>
          <w:sz w:val="23"/>
          <w:szCs w:val="23"/>
        </w:rPr>
        <w:t>p</w:t>
      </w:r>
      <w:r w:rsidRPr="0031192C">
        <w:rPr>
          <w:sz w:val="23"/>
          <w:szCs w:val="23"/>
        </w:rPr>
        <w:t>retendentiem neatdod</w:t>
      </w:r>
      <w:r w:rsidR="00454523" w:rsidRPr="0031192C">
        <w:rPr>
          <w:sz w:val="23"/>
          <w:szCs w:val="23"/>
        </w:rPr>
        <w:t xml:space="preserve">, izņemot Nolikuma </w:t>
      </w:r>
      <w:r w:rsidR="00D51E86">
        <w:rPr>
          <w:sz w:val="23"/>
          <w:szCs w:val="23"/>
        </w:rPr>
        <w:t>5.5</w:t>
      </w:r>
      <w:r w:rsidR="00454523" w:rsidRPr="0031192C">
        <w:rPr>
          <w:sz w:val="23"/>
          <w:szCs w:val="23"/>
        </w:rPr>
        <w:t>.punktā paredzēto gadījumu</w:t>
      </w:r>
      <w:r w:rsidRPr="0031192C">
        <w:rPr>
          <w:sz w:val="23"/>
          <w:szCs w:val="23"/>
        </w:rPr>
        <w:t>.</w:t>
      </w:r>
    </w:p>
    <w:p w14:paraId="5402716A" w14:textId="77777777" w:rsidR="009676BA" w:rsidRDefault="009676BA" w:rsidP="009122B0">
      <w:pPr>
        <w:pStyle w:val="ListParagraph"/>
        <w:spacing w:before="240" w:after="240"/>
        <w:ind w:left="0"/>
        <w:jc w:val="center"/>
        <w:rPr>
          <w:b/>
          <w:sz w:val="23"/>
          <w:szCs w:val="23"/>
        </w:rPr>
      </w:pPr>
    </w:p>
    <w:p w14:paraId="76D22AF3" w14:textId="20F0AFC5" w:rsidR="009122B0" w:rsidRPr="0031192C" w:rsidRDefault="009122B0" w:rsidP="009122B0">
      <w:pPr>
        <w:pStyle w:val="ListParagraph"/>
        <w:spacing w:before="240" w:after="240"/>
        <w:ind w:left="0"/>
        <w:jc w:val="center"/>
        <w:rPr>
          <w:b/>
          <w:sz w:val="23"/>
          <w:szCs w:val="23"/>
        </w:rPr>
      </w:pPr>
      <w:r w:rsidRPr="0031192C">
        <w:rPr>
          <w:b/>
          <w:sz w:val="23"/>
          <w:szCs w:val="23"/>
        </w:rPr>
        <w:lastRenderedPageBreak/>
        <w:t>II. Iepirkuma priekšmets</w:t>
      </w:r>
    </w:p>
    <w:p w14:paraId="32B4E747" w14:textId="4EBB1F9C" w:rsidR="00702CF1" w:rsidRPr="00751F87" w:rsidRDefault="004E705E" w:rsidP="008D49C6">
      <w:pPr>
        <w:pStyle w:val="StyleStyle2Justified"/>
        <w:numPr>
          <w:ilvl w:val="0"/>
          <w:numId w:val="6"/>
        </w:numPr>
        <w:tabs>
          <w:tab w:val="clear" w:pos="1080"/>
          <w:tab w:val="left" w:pos="0"/>
        </w:tabs>
        <w:spacing w:before="120" w:after="0"/>
        <w:rPr>
          <w:sz w:val="23"/>
          <w:szCs w:val="23"/>
        </w:rPr>
      </w:pPr>
      <w:r w:rsidRPr="0031192C">
        <w:rPr>
          <w:sz w:val="23"/>
          <w:szCs w:val="23"/>
        </w:rPr>
        <w:t xml:space="preserve">Iepirkuma priekšmets: </w:t>
      </w:r>
      <w:r w:rsidR="00B67846" w:rsidRPr="0031192C">
        <w:rPr>
          <w:b/>
          <w:bCs/>
          <w:sz w:val="23"/>
          <w:szCs w:val="23"/>
        </w:rPr>
        <w:t xml:space="preserve">Daugavpils pilsētas </w:t>
      </w:r>
      <w:r w:rsidR="009676BA">
        <w:rPr>
          <w:b/>
          <w:bCs/>
          <w:sz w:val="23"/>
          <w:szCs w:val="23"/>
        </w:rPr>
        <w:t>pašvaldības ielu pārbūves darbi</w:t>
      </w:r>
      <w:r w:rsidR="003568D1" w:rsidRPr="0031192C">
        <w:rPr>
          <w:sz w:val="23"/>
          <w:szCs w:val="23"/>
        </w:rPr>
        <w:t xml:space="preserve">, </w:t>
      </w:r>
      <w:r w:rsidR="009957A5" w:rsidRPr="0031192C">
        <w:rPr>
          <w:sz w:val="23"/>
          <w:szCs w:val="23"/>
        </w:rPr>
        <w:t>CPV</w:t>
      </w:r>
      <w:r w:rsidR="004F08E4" w:rsidRPr="0031192C">
        <w:rPr>
          <w:sz w:val="23"/>
          <w:szCs w:val="23"/>
        </w:rPr>
        <w:t xml:space="preserve"> </w:t>
      </w:r>
      <w:r w:rsidR="004F787F">
        <w:rPr>
          <w:sz w:val="23"/>
          <w:szCs w:val="23"/>
        </w:rPr>
        <w:t>pamatkods</w:t>
      </w:r>
      <w:r w:rsidR="004F08E4" w:rsidRPr="0031192C">
        <w:rPr>
          <w:sz w:val="23"/>
          <w:szCs w:val="23"/>
        </w:rPr>
        <w:t xml:space="preserve">: </w:t>
      </w:r>
      <w:r w:rsidR="004F787F" w:rsidRPr="004F787F">
        <w:rPr>
          <w:sz w:val="23"/>
          <w:szCs w:val="23"/>
        </w:rPr>
        <w:t>45233200-1</w:t>
      </w:r>
      <w:r w:rsidR="004F787F">
        <w:rPr>
          <w:sz w:val="23"/>
          <w:szCs w:val="23"/>
        </w:rPr>
        <w:t xml:space="preserve"> (d</w:t>
      </w:r>
      <w:r w:rsidR="004F787F" w:rsidRPr="004F787F">
        <w:rPr>
          <w:sz w:val="23"/>
          <w:szCs w:val="23"/>
        </w:rPr>
        <w:t>ažādi ceļu seguma būvdarbi</w:t>
      </w:r>
      <w:r w:rsidR="00751F87">
        <w:rPr>
          <w:sz w:val="23"/>
          <w:szCs w:val="23"/>
        </w:rPr>
        <w:t xml:space="preserve">), </w:t>
      </w:r>
      <w:r w:rsidR="004F787F" w:rsidRPr="00751F87">
        <w:rPr>
          <w:sz w:val="23"/>
          <w:szCs w:val="23"/>
        </w:rPr>
        <w:t xml:space="preserve">papildkodi: </w:t>
      </w:r>
      <w:r w:rsidR="00751F87" w:rsidRPr="00751F87">
        <w:rPr>
          <w:color w:val="111111"/>
          <w:sz w:val="23"/>
          <w:szCs w:val="23"/>
        </w:rPr>
        <w:t>45233223-8 (brauktuves seguma atjaunošana)</w:t>
      </w:r>
      <w:r w:rsidR="00751F87">
        <w:rPr>
          <w:color w:val="111111"/>
          <w:sz w:val="23"/>
          <w:szCs w:val="23"/>
        </w:rPr>
        <w:t>,</w:t>
      </w:r>
      <w:r w:rsidR="004F787F" w:rsidRPr="00751F87">
        <w:rPr>
          <w:sz w:val="23"/>
          <w:szCs w:val="23"/>
        </w:rPr>
        <w:t xml:space="preserve"> </w:t>
      </w:r>
      <w:r w:rsidR="004F08E4" w:rsidRPr="00751F87">
        <w:rPr>
          <w:color w:val="111111"/>
          <w:sz w:val="23"/>
          <w:szCs w:val="23"/>
          <w:shd w:val="clear" w:color="auto" w:fill="FFFFFF"/>
        </w:rPr>
        <w:t>45233222-1</w:t>
      </w:r>
      <w:r w:rsidR="004F08E4" w:rsidRPr="00751F87">
        <w:rPr>
          <w:sz w:val="23"/>
          <w:szCs w:val="23"/>
        </w:rPr>
        <w:t xml:space="preserve"> (</w:t>
      </w:r>
      <w:r w:rsidR="004F08E4" w:rsidRPr="00751F87">
        <w:rPr>
          <w:color w:val="111111"/>
          <w:sz w:val="23"/>
          <w:szCs w:val="23"/>
          <w:shd w:val="clear" w:color="auto" w:fill="FFFFFF"/>
        </w:rPr>
        <w:t>ielu bruģēšanas un asfaltēšanas darbi</w:t>
      </w:r>
      <w:r w:rsidR="004F08E4" w:rsidRPr="00751F87">
        <w:rPr>
          <w:color w:val="111111"/>
          <w:sz w:val="23"/>
          <w:szCs w:val="23"/>
        </w:rPr>
        <w:t>)</w:t>
      </w:r>
      <w:r w:rsidR="009A6746" w:rsidRPr="00751F87">
        <w:rPr>
          <w:color w:val="111111"/>
          <w:sz w:val="23"/>
          <w:szCs w:val="23"/>
        </w:rPr>
        <w:t>.</w:t>
      </w:r>
    </w:p>
    <w:p w14:paraId="5982395E" w14:textId="1773E41A" w:rsidR="004E705E" w:rsidRPr="00F03B0A" w:rsidRDefault="004E705E" w:rsidP="008E4921">
      <w:pPr>
        <w:pStyle w:val="StyleStyle2Justified"/>
        <w:numPr>
          <w:ilvl w:val="0"/>
          <w:numId w:val="6"/>
        </w:numPr>
        <w:spacing w:before="120" w:after="240"/>
        <w:ind w:left="357" w:hanging="357"/>
        <w:rPr>
          <w:b/>
          <w:sz w:val="23"/>
          <w:szCs w:val="23"/>
        </w:rPr>
      </w:pPr>
      <w:r w:rsidRPr="00F03B0A">
        <w:rPr>
          <w:b/>
          <w:sz w:val="23"/>
          <w:szCs w:val="23"/>
        </w:rPr>
        <w:t>Iepirkuma priekšmets</w:t>
      </w:r>
      <w:r w:rsidR="00C25F0B" w:rsidRPr="00F03B0A">
        <w:rPr>
          <w:b/>
          <w:sz w:val="23"/>
          <w:szCs w:val="23"/>
        </w:rPr>
        <w:t xml:space="preserve"> </w:t>
      </w:r>
      <w:r w:rsidR="00702CF1" w:rsidRPr="00F03B0A">
        <w:rPr>
          <w:b/>
          <w:sz w:val="23"/>
          <w:szCs w:val="23"/>
        </w:rPr>
        <w:t>ir</w:t>
      </w:r>
      <w:r w:rsidR="00C25F0B" w:rsidRPr="00F03B0A">
        <w:rPr>
          <w:b/>
          <w:sz w:val="23"/>
          <w:szCs w:val="23"/>
        </w:rPr>
        <w:t xml:space="preserve"> </w:t>
      </w:r>
      <w:r w:rsidRPr="00F03B0A">
        <w:rPr>
          <w:b/>
          <w:sz w:val="23"/>
          <w:szCs w:val="23"/>
        </w:rPr>
        <w:t>sadalīts</w:t>
      </w:r>
      <w:r w:rsidR="00702CF1" w:rsidRPr="00F03B0A">
        <w:rPr>
          <w:b/>
          <w:sz w:val="23"/>
          <w:szCs w:val="23"/>
        </w:rPr>
        <w:t xml:space="preserve"> </w:t>
      </w:r>
      <w:r w:rsidR="004C04EF" w:rsidRPr="00F03B0A">
        <w:rPr>
          <w:b/>
          <w:sz w:val="23"/>
          <w:szCs w:val="23"/>
        </w:rPr>
        <w:t xml:space="preserve">šādās </w:t>
      </w:r>
      <w:r w:rsidR="009676BA" w:rsidRPr="00F03B0A">
        <w:rPr>
          <w:b/>
          <w:sz w:val="23"/>
          <w:szCs w:val="23"/>
        </w:rPr>
        <w:t>trīspadsmit</w:t>
      </w:r>
      <w:r w:rsidRPr="00F03B0A">
        <w:rPr>
          <w:b/>
          <w:sz w:val="23"/>
          <w:szCs w:val="23"/>
        </w:rPr>
        <w:t xml:space="preserve"> daļās</w:t>
      </w:r>
      <w:r w:rsidR="00702CF1" w:rsidRPr="00F03B0A">
        <w:rPr>
          <w:b/>
          <w:sz w:val="23"/>
          <w:szCs w:val="23"/>
        </w:rPr>
        <w:t>:</w:t>
      </w:r>
    </w:p>
    <w:tbl>
      <w:tblPr>
        <w:tblStyle w:val="TableGrid"/>
        <w:tblW w:w="5000" w:type="pct"/>
        <w:tblLook w:val="04A0" w:firstRow="1" w:lastRow="0" w:firstColumn="1" w:lastColumn="0" w:noHBand="0" w:noVBand="1"/>
      </w:tblPr>
      <w:tblGrid>
        <w:gridCol w:w="5494"/>
        <w:gridCol w:w="1986"/>
        <w:gridCol w:w="1807"/>
      </w:tblGrid>
      <w:tr w:rsidR="00266BB1" w:rsidRPr="009514A5" w14:paraId="427A4F72" w14:textId="77777777" w:rsidTr="00B569B0">
        <w:tc>
          <w:tcPr>
            <w:tcW w:w="2958" w:type="pct"/>
            <w:vAlign w:val="center"/>
          </w:tcPr>
          <w:p w14:paraId="6D8A5160" w14:textId="57466106" w:rsidR="00266BB1" w:rsidRPr="009514A5" w:rsidRDefault="00266BB1" w:rsidP="00266BB1">
            <w:pPr>
              <w:pStyle w:val="ListParagraph"/>
              <w:spacing w:after="120"/>
              <w:ind w:left="142"/>
              <w:jc w:val="center"/>
              <w:rPr>
                <w:rFonts w:eastAsia="Calibri"/>
                <w:b/>
                <w:sz w:val="20"/>
                <w:szCs w:val="20"/>
                <w:lang w:eastAsia="lv-LV"/>
              </w:rPr>
            </w:pPr>
            <w:r w:rsidRPr="009514A5">
              <w:rPr>
                <w:rFonts w:eastAsia="Calibri"/>
                <w:b/>
                <w:sz w:val="20"/>
                <w:szCs w:val="20"/>
                <w:lang w:eastAsia="lv-LV"/>
              </w:rPr>
              <w:t>Daļas nosaukums</w:t>
            </w:r>
          </w:p>
        </w:tc>
        <w:tc>
          <w:tcPr>
            <w:tcW w:w="1069" w:type="pct"/>
            <w:vAlign w:val="center"/>
          </w:tcPr>
          <w:p w14:paraId="6E60B566" w14:textId="7A2ABD41" w:rsidR="00266BB1" w:rsidRPr="009514A5" w:rsidRDefault="00266BB1" w:rsidP="00266BB1">
            <w:pPr>
              <w:pStyle w:val="ListParagraph"/>
              <w:spacing w:after="120"/>
              <w:ind w:left="0"/>
              <w:jc w:val="center"/>
              <w:rPr>
                <w:rFonts w:eastAsia="Calibri"/>
                <w:b/>
                <w:sz w:val="20"/>
                <w:szCs w:val="20"/>
                <w:lang w:eastAsia="lv-LV"/>
              </w:rPr>
            </w:pPr>
            <w:r w:rsidRPr="009514A5">
              <w:rPr>
                <w:rFonts w:eastAsia="Calibri"/>
                <w:b/>
                <w:sz w:val="20"/>
                <w:szCs w:val="20"/>
                <w:lang w:eastAsia="lv-LV"/>
              </w:rPr>
              <w:t>Līguma izpildes termiņš no uzsākšanas brīža</w:t>
            </w:r>
            <w:r w:rsidR="003C6174" w:rsidRPr="009514A5">
              <w:rPr>
                <w:rFonts w:eastAsia="Calibri"/>
                <w:b/>
                <w:sz w:val="20"/>
                <w:szCs w:val="20"/>
                <w:lang w:eastAsia="lv-LV"/>
              </w:rPr>
              <w:t xml:space="preserve"> saskaņā ar tehniskās specifikācijas prasībām</w:t>
            </w:r>
          </w:p>
        </w:tc>
        <w:tc>
          <w:tcPr>
            <w:tcW w:w="973" w:type="pct"/>
            <w:vAlign w:val="center"/>
          </w:tcPr>
          <w:p w14:paraId="0F1C0F0E" w14:textId="02356290" w:rsidR="00266BB1" w:rsidRPr="009514A5" w:rsidRDefault="00266BB1" w:rsidP="00266BB1">
            <w:pPr>
              <w:pStyle w:val="ListParagraph"/>
              <w:spacing w:after="120"/>
              <w:ind w:left="70"/>
              <w:jc w:val="center"/>
              <w:rPr>
                <w:rFonts w:eastAsia="Calibri"/>
                <w:b/>
                <w:sz w:val="20"/>
                <w:szCs w:val="20"/>
                <w:lang w:eastAsia="lv-LV"/>
              </w:rPr>
            </w:pPr>
            <w:r w:rsidRPr="009514A5">
              <w:rPr>
                <w:rFonts w:eastAsia="Calibri"/>
                <w:b/>
                <w:sz w:val="20"/>
                <w:szCs w:val="20"/>
                <w:lang w:eastAsia="lv-LV"/>
              </w:rPr>
              <w:t>Garantijas termiņš</w:t>
            </w:r>
            <w:r w:rsidR="003C6174" w:rsidRPr="009514A5">
              <w:rPr>
                <w:rFonts w:eastAsia="Calibri"/>
                <w:b/>
                <w:sz w:val="20"/>
                <w:szCs w:val="20"/>
                <w:lang w:eastAsia="lv-LV"/>
              </w:rPr>
              <w:t xml:space="preserve"> saskaņā ar tehniskās specifikācijas prasībām</w:t>
            </w:r>
          </w:p>
        </w:tc>
      </w:tr>
      <w:tr w:rsidR="005A56BD" w:rsidRPr="009514A5" w14:paraId="579F3D2A" w14:textId="73162DD4" w:rsidTr="00B569B0">
        <w:tc>
          <w:tcPr>
            <w:tcW w:w="2958" w:type="pct"/>
          </w:tcPr>
          <w:p w14:paraId="588A95BC" w14:textId="77777777" w:rsidR="005A56BD" w:rsidRPr="009514A5" w:rsidRDefault="005A56BD" w:rsidP="00266BB1">
            <w:pPr>
              <w:pStyle w:val="ListParagraph"/>
              <w:numPr>
                <w:ilvl w:val="1"/>
                <w:numId w:val="6"/>
              </w:numPr>
              <w:spacing w:after="120"/>
              <w:ind w:left="709" w:hanging="709"/>
              <w:jc w:val="both"/>
              <w:rPr>
                <w:rFonts w:eastAsia="Calibri"/>
                <w:sz w:val="20"/>
                <w:szCs w:val="20"/>
                <w:lang w:eastAsia="lv-LV"/>
              </w:rPr>
            </w:pPr>
            <w:r w:rsidRPr="009514A5">
              <w:rPr>
                <w:rFonts w:eastAsia="Calibri"/>
                <w:b/>
                <w:sz w:val="20"/>
                <w:szCs w:val="20"/>
                <w:lang w:eastAsia="lv-LV"/>
              </w:rPr>
              <w:t>1.DAĻA:</w:t>
            </w:r>
            <w:r w:rsidRPr="009514A5">
              <w:rPr>
                <w:rFonts w:eastAsia="Calibri"/>
                <w:sz w:val="20"/>
                <w:szCs w:val="20"/>
                <w:lang w:eastAsia="lv-LV"/>
              </w:rPr>
              <w:t xml:space="preserve"> Vaboļu ielas posmā no Kājnieku ielas līdz Briežu ielai pārbūve, Daugavpilī;</w:t>
            </w:r>
          </w:p>
        </w:tc>
        <w:tc>
          <w:tcPr>
            <w:tcW w:w="1069" w:type="pct"/>
            <w:vAlign w:val="center"/>
          </w:tcPr>
          <w:p w14:paraId="5A796982" w14:textId="2280DDD0" w:rsidR="005A56BD" w:rsidRPr="009514A5" w:rsidRDefault="00B20E6E" w:rsidP="00B20E6E">
            <w:pPr>
              <w:pStyle w:val="ListParagraph"/>
              <w:spacing w:after="120"/>
              <w:ind w:left="0"/>
              <w:jc w:val="center"/>
              <w:rPr>
                <w:rFonts w:eastAsia="Calibri"/>
                <w:sz w:val="20"/>
                <w:szCs w:val="20"/>
                <w:lang w:eastAsia="lv-LV"/>
              </w:rPr>
            </w:pPr>
            <w:r w:rsidRPr="009514A5">
              <w:rPr>
                <w:rFonts w:eastAsia="Calibri"/>
                <w:sz w:val="20"/>
                <w:szCs w:val="20"/>
                <w:lang w:eastAsia="lv-LV"/>
              </w:rPr>
              <w:t>2 mēneši</w:t>
            </w:r>
          </w:p>
        </w:tc>
        <w:tc>
          <w:tcPr>
            <w:tcW w:w="973" w:type="pct"/>
            <w:vAlign w:val="center"/>
          </w:tcPr>
          <w:p w14:paraId="34E92543" w14:textId="1F00A0B8" w:rsidR="00B20E6E" w:rsidRPr="009514A5" w:rsidRDefault="00B20E6E" w:rsidP="00B20E6E">
            <w:pPr>
              <w:pStyle w:val="ListParagraph"/>
              <w:spacing w:after="120"/>
              <w:ind w:left="0"/>
              <w:jc w:val="center"/>
              <w:rPr>
                <w:rFonts w:eastAsia="Calibri"/>
                <w:sz w:val="20"/>
                <w:szCs w:val="20"/>
                <w:lang w:eastAsia="lv-LV"/>
              </w:rPr>
            </w:pPr>
            <w:r w:rsidRPr="009514A5">
              <w:rPr>
                <w:rFonts w:eastAsia="Calibri"/>
                <w:sz w:val="20"/>
                <w:szCs w:val="20"/>
                <w:lang w:eastAsia="lv-LV"/>
              </w:rPr>
              <w:t>5 gadi</w:t>
            </w:r>
          </w:p>
        </w:tc>
      </w:tr>
      <w:tr w:rsidR="00280CB9" w:rsidRPr="009514A5" w14:paraId="28A9BA36" w14:textId="6F474FEE" w:rsidTr="00B569B0">
        <w:tc>
          <w:tcPr>
            <w:tcW w:w="2958" w:type="pct"/>
          </w:tcPr>
          <w:p w14:paraId="12FA555E" w14:textId="1E5A0C2C"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2.DAĻA:</w:t>
            </w:r>
            <w:r w:rsidRPr="009514A5">
              <w:rPr>
                <w:sz w:val="20"/>
                <w:szCs w:val="20"/>
              </w:rPr>
              <w:t xml:space="preserve"> Blaumaņa ielas posmā no Gaujas ielas līdz Dostojevska ielai pārbūve, Daugavpilī;</w:t>
            </w:r>
          </w:p>
        </w:tc>
        <w:tc>
          <w:tcPr>
            <w:tcW w:w="1069" w:type="pct"/>
            <w:vAlign w:val="center"/>
          </w:tcPr>
          <w:p w14:paraId="449DF759" w14:textId="6198BD7E" w:rsidR="00B20E6E" w:rsidRPr="009514A5" w:rsidRDefault="00CB39F3" w:rsidP="00B20E6E">
            <w:pPr>
              <w:pStyle w:val="ListParagraph"/>
              <w:spacing w:after="120"/>
              <w:ind w:left="81"/>
              <w:jc w:val="center"/>
              <w:rPr>
                <w:sz w:val="20"/>
                <w:szCs w:val="20"/>
              </w:rPr>
            </w:pPr>
            <w:r w:rsidRPr="009514A5">
              <w:rPr>
                <w:sz w:val="20"/>
                <w:szCs w:val="20"/>
              </w:rPr>
              <w:t>2 mēneši</w:t>
            </w:r>
          </w:p>
        </w:tc>
        <w:tc>
          <w:tcPr>
            <w:tcW w:w="973" w:type="pct"/>
            <w:vAlign w:val="center"/>
          </w:tcPr>
          <w:p w14:paraId="1DD26070" w14:textId="1F03FF88" w:rsidR="00B20E6E" w:rsidRPr="009514A5" w:rsidRDefault="00B20E6E" w:rsidP="00B20E6E">
            <w:pPr>
              <w:pStyle w:val="ListParagraph"/>
              <w:spacing w:after="120"/>
              <w:ind w:left="81"/>
              <w:jc w:val="center"/>
              <w:rPr>
                <w:sz w:val="20"/>
                <w:szCs w:val="20"/>
              </w:rPr>
            </w:pPr>
            <w:r w:rsidRPr="009514A5">
              <w:rPr>
                <w:rFonts w:eastAsia="Calibri"/>
                <w:sz w:val="20"/>
                <w:szCs w:val="20"/>
                <w:lang w:eastAsia="lv-LV"/>
              </w:rPr>
              <w:t>5 gadi</w:t>
            </w:r>
          </w:p>
        </w:tc>
      </w:tr>
      <w:tr w:rsidR="00280CB9" w:rsidRPr="009514A5" w14:paraId="0C99ADC3" w14:textId="2ACA6FA5" w:rsidTr="00B569B0">
        <w:tc>
          <w:tcPr>
            <w:tcW w:w="2958" w:type="pct"/>
          </w:tcPr>
          <w:p w14:paraId="125972E6"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3.DAĻA:</w:t>
            </w:r>
            <w:r w:rsidRPr="009514A5">
              <w:rPr>
                <w:sz w:val="20"/>
                <w:szCs w:val="20"/>
              </w:rPr>
              <w:t xml:space="preserve"> Kājnieku ielas posmā no Transporta ielas līdz Ābolu ielai pārbūve, Daugavpilī;</w:t>
            </w:r>
          </w:p>
        </w:tc>
        <w:tc>
          <w:tcPr>
            <w:tcW w:w="1069" w:type="pct"/>
            <w:vAlign w:val="center"/>
          </w:tcPr>
          <w:p w14:paraId="205ABA2D" w14:textId="7258790C" w:rsidR="00B20E6E" w:rsidRPr="009514A5" w:rsidRDefault="004B62FE" w:rsidP="00B20E6E">
            <w:pPr>
              <w:pStyle w:val="ListParagraph"/>
              <w:spacing w:after="120"/>
              <w:ind w:left="81"/>
              <w:jc w:val="center"/>
              <w:rPr>
                <w:sz w:val="20"/>
                <w:szCs w:val="20"/>
              </w:rPr>
            </w:pPr>
            <w:r w:rsidRPr="009514A5">
              <w:rPr>
                <w:sz w:val="20"/>
                <w:szCs w:val="20"/>
              </w:rPr>
              <w:t>2 mēneši</w:t>
            </w:r>
          </w:p>
        </w:tc>
        <w:tc>
          <w:tcPr>
            <w:tcW w:w="973" w:type="pct"/>
            <w:vAlign w:val="center"/>
          </w:tcPr>
          <w:p w14:paraId="3329E74E" w14:textId="776ED6AD" w:rsidR="00B20E6E" w:rsidRPr="009514A5" w:rsidRDefault="00B20E6E" w:rsidP="00B20E6E">
            <w:pPr>
              <w:pStyle w:val="ListParagraph"/>
              <w:spacing w:after="120"/>
              <w:ind w:left="81"/>
              <w:jc w:val="center"/>
              <w:rPr>
                <w:sz w:val="20"/>
                <w:szCs w:val="20"/>
              </w:rPr>
            </w:pPr>
            <w:r w:rsidRPr="009514A5">
              <w:rPr>
                <w:rFonts w:eastAsia="Calibri"/>
                <w:sz w:val="20"/>
                <w:szCs w:val="20"/>
                <w:lang w:eastAsia="lv-LV"/>
              </w:rPr>
              <w:t>5 gadi</w:t>
            </w:r>
          </w:p>
        </w:tc>
      </w:tr>
      <w:tr w:rsidR="00280CB9" w:rsidRPr="009514A5" w14:paraId="1D2DF814" w14:textId="699B776C" w:rsidTr="00B569B0">
        <w:tc>
          <w:tcPr>
            <w:tcW w:w="2958" w:type="pct"/>
          </w:tcPr>
          <w:p w14:paraId="7EABBAE6"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4.DAĻA:</w:t>
            </w:r>
            <w:r w:rsidRPr="009514A5">
              <w:rPr>
                <w:sz w:val="20"/>
                <w:szCs w:val="20"/>
              </w:rPr>
              <w:t xml:space="preserve"> Rubeņu ielas posmā no Liepziedu ielas līdz Zaru ielai pārbūve, Daugavpilī;</w:t>
            </w:r>
          </w:p>
        </w:tc>
        <w:tc>
          <w:tcPr>
            <w:tcW w:w="1069" w:type="pct"/>
            <w:vAlign w:val="center"/>
          </w:tcPr>
          <w:p w14:paraId="7C5709E8" w14:textId="7EACEC46" w:rsidR="00B20E6E" w:rsidRPr="009514A5" w:rsidRDefault="00F6084D" w:rsidP="00B20E6E">
            <w:pPr>
              <w:pStyle w:val="ListParagraph"/>
              <w:spacing w:after="120"/>
              <w:ind w:left="81"/>
              <w:jc w:val="center"/>
              <w:rPr>
                <w:sz w:val="20"/>
                <w:szCs w:val="20"/>
              </w:rPr>
            </w:pPr>
            <w:r w:rsidRPr="009514A5">
              <w:rPr>
                <w:sz w:val="20"/>
                <w:szCs w:val="20"/>
              </w:rPr>
              <w:t>2 mēneši</w:t>
            </w:r>
          </w:p>
        </w:tc>
        <w:tc>
          <w:tcPr>
            <w:tcW w:w="973" w:type="pct"/>
            <w:vAlign w:val="center"/>
          </w:tcPr>
          <w:p w14:paraId="0C414D25" w14:textId="722E959E" w:rsidR="00B20E6E" w:rsidRPr="009514A5" w:rsidRDefault="00B20E6E" w:rsidP="00B20E6E">
            <w:pPr>
              <w:pStyle w:val="ListParagraph"/>
              <w:spacing w:after="120"/>
              <w:ind w:left="81"/>
              <w:jc w:val="center"/>
              <w:rPr>
                <w:sz w:val="20"/>
                <w:szCs w:val="20"/>
              </w:rPr>
            </w:pPr>
            <w:r w:rsidRPr="009514A5">
              <w:rPr>
                <w:rFonts w:eastAsia="Calibri"/>
                <w:sz w:val="20"/>
                <w:szCs w:val="20"/>
                <w:lang w:eastAsia="lv-LV"/>
              </w:rPr>
              <w:t>5 gadi</w:t>
            </w:r>
          </w:p>
        </w:tc>
      </w:tr>
      <w:tr w:rsidR="00280CB9" w:rsidRPr="009514A5" w14:paraId="2505B1DF" w14:textId="40392EED" w:rsidTr="00B569B0">
        <w:tc>
          <w:tcPr>
            <w:tcW w:w="2958" w:type="pct"/>
          </w:tcPr>
          <w:p w14:paraId="0792C7BF"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5.DAĻA:</w:t>
            </w:r>
            <w:r w:rsidRPr="009514A5">
              <w:rPr>
                <w:sz w:val="20"/>
                <w:szCs w:val="20"/>
              </w:rPr>
              <w:t xml:space="preserve"> Liepziedu ielas posmā no Liepziedu nr.48 līdz Liepziedu nr.1 pārbūve, Daugavpilī;</w:t>
            </w:r>
          </w:p>
        </w:tc>
        <w:tc>
          <w:tcPr>
            <w:tcW w:w="1069" w:type="pct"/>
            <w:vAlign w:val="center"/>
          </w:tcPr>
          <w:p w14:paraId="2C55E2BE" w14:textId="4E3A3C52" w:rsidR="00B20E6E" w:rsidRPr="009514A5" w:rsidRDefault="00F6084D" w:rsidP="00B20E6E">
            <w:pPr>
              <w:pStyle w:val="ListParagraph"/>
              <w:spacing w:after="120"/>
              <w:ind w:left="81"/>
              <w:jc w:val="center"/>
              <w:rPr>
                <w:sz w:val="20"/>
                <w:szCs w:val="20"/>
              </w:rPr>
            </w:pPr>
            <w:r w:rsidRPr="009514A5">
              <w:rPr>
                <w:sz w:val="20"/>
                <w:szCs w:val="20"/>
              </w:rPr>
              <w:t>3 mēneši</w:t>
            </w:r>
          </w:p>
        </w:tc>
        <w:tc>
          <w:tcPr>
            <w:tcW w:w="973" w:type="pct"/>
            <w:vAlign w:val="center"/>
          </w:tcPr>
          <w:p w14:paraId="6CCA138F" w14:textId="002EC876" w:rsidR="00B20E6E" w:rsidRPr="009514A5" w:rsidRDefault="00B20E6E" w:rsidP="00B20E6E">
            <w:pPr>
              <w:pStyle w:val="ListParagraph"/>
              <w:spacing w:after="120"/>
              <w:ind w:left="81"/>
              <w:jc w:val="center"/>
              <w:rPr>
                <w:sz w:val="20"/>
                <w:szCs w:val="20"/>
              </w:rPr>
            </w:pPr>
            <w:r w:rsidRPr="009514A5">
              <w:rPr>
                <w:rFonts w:eastAsia="Calibri"/>
                <w:sz w:val="20"/>
                <w:szCs w:val="20"/>
                <w:lang w:eastAsia="lv-LV"/>
              </w:rPr>
              <w:t>5 gadi</w:t>
            </w:r>
          </w:p>
        </w:tc>
      </w:tr>
      <w:tr w:rsidR="00280CB9" w:rsidRPr="009514A5" w14:paraId="291D1934" w14:textId="1F5D5082" w:rsidTr="00B569B0">
        <w:tc>
          <w:tcPr>
            <w:tcW w:w="2958" w:type="pct"/>
          </w:tcPr>
          <w:p w14:paraId="6685766D"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6.DAĻA:</w:t>
            </w:r>
            <w:r w:rsidRPr="009514A5">
              <w:rPr>
                <w:sz w:val="20"/>
                <w:szCs w:val="20"/>
              </w:rPr>
              <w:t xml:space="preserve"> Oškalna ielas posmā no Dostojevska ielas līdz Veidenbauma ielai pārbūve, Daugavpilī;</w:t>
            </w:r>
          </w:p>
        </w:tc>
        <w:tc>
          <w:tcPr>
            <w:tcW w:w="1069" w:type="pct"/>
            <w:vAlign w:val="center"/>
          </w:tcPr>
          <w:p w14:paraId="6EA2A31B" w14:textId="70BACC45" w:rsidR="00B20E6E" w:rsidRPr="009514A5" w:rsidRDefault="0091415E" w:rsidP="00B20E6E">
            <w:pPr>
              <w:pStyle w:val="ListParagraph"/>
              <w:spacing w:after="120"/>
              <w:ind w:left="81"/>
              <w:jc w:val="center"/>
              <w:rPr>
                <w:sz w:val="20"/>
                <w:szCs w:val="20"/>
              </w:rPr>
            </w:pPr>
            <w:r w:rsidRPr="009514A5">
              <w:rPr>
                <w:sz w:val="20"/>
                <w:szCs w:val="20"/>
              </w:rPr>
              <w:t>3 mēneši</w:t>
            </w:r>
          </w:p>
        </w:tc>
        <w:tc>
          <w:tcPr>
            <w:tcW w:w="973" w:type="pct"/>
            <w:vAlign w:val="center"/>
          </w:tcPr>
          <w:p w14:paraId="59E652EF" w14:textId="1DCD064D" w:rsidR="00B20E6E" w:rsidRPr="009514A5" w:rsidRDefault="00B20E6E" w:rsidP="00B20E6E">
            <w:pPr>
              <w:pStyle w:val="ListParagraph"/>
              <w:spacing w:after="120"/>
              <w:ind w:left="81"/>
              <w:jc w:val="center"/>
              <w:rPr>
                <w:sz w:val="20"/>
                <w:szCs w:val="20"/>
              </w:rPr>
            </w:pPr>
            <w:r w:rsidRPr="009514A5">
              <w:rPr>
                <w:rFonts w:eastAsia="Calibri"/>
                <w:sz w:val="20"/>
                <w:szCs w:val="20"/>
                <w:lang w:eastAsia="lv-LV"/>
              </w:rPr>
              <w:t>5 gadi</w:t>
            </w:r>
          </w:p>
        </w:tc>
      </w:tr>
      <w:tr w:rsidR="00280CB9" w:rsidRPr="009514A5" w14:paraId="684EBAA5" w14:textId="74086E24" w:rsidTr="00B569B0">
        <w:tc>
          <w:tcPr>
            <w:tcW w:w="2958" w:type="pct"/>
          </w:tcPr>
          <w:p w14:paraId="5C5C9F0E"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7.DAĻA:</w:t>
            </w:r>
            <w:r w:rsidRPr="009514A5">
              <w:rPr>
                <w:sz w:val="20"/>
                <w:szCs w:val="20"/>
              </w:rPr>
              <w:t xml:space="preserve"> Zaru ielas posmā no Ventas ielas līdz Rubeņu ielai pārbūve, Daugavpilī;</w:t>
            </w:r>
          </w:p>
        </w:tc>
        <w:tc>
          <w:tcPr>
            <w:tcW w:w="1069" w:type="pct"/>
            <w:vAlign w:val="center"/>
          </w:tcPr>
          <w:p w14:paraId="0091CF92" w14:textId="0C01AB98" w:rsidR="00B20E6E" w:rsidRPr="009514A5" w:rsidRDefault="003C1CD2" w:rsidP="00B20E6E">
            <w:pPr>
              <w:pStyle w:val="ListParagraph"/>
              <w:spacing w:after="120"/>
              <w:ind w:left="81"/>
              <w:jc w:val="center"/>
              <w:rPr>
                <w:sz w:val="20"/>
                <w:szCs w:val="20"/>
              </w:rPr>
            </w:pPr>
            <w:r w:rsidRPr="009514A5">
              <w:rPr>
                <w:sz w:val="20"/>
                <w:szCs w:val="20"/>
              </w:rPr>
              <w:t>2 mēneši</w:t>
            </w:r>
          </w:p>
        </w:tc>
        <w:tc>
          <w:tcPr>
            <w:tcW w:w="973" w:type="pct"/>
            <w:vAlign w:val="center"/>
          </w:tcPr>
          <w:p w14:paraId="02765AAF" w14:textId="5D776AA0" w:rsidR="00B20E6E" w:rsidRPr="009514A5" w:rsidRDefault="00B20E6E" w:rsidP="00B20E6E">
            <w:pPr>
              <w:pStyle w:val="ListParagraph"/>
              <w:spacing w:after="120"/>
              <w:ind w:left="81"/>
              <w:jc w:val="center"/>
              <w:rPr>
                <w:sz w:val="20"/>
                <w:szCs w:val="20"/>
              </w:rPr>
            </w:pPr>
            <w:r w:rsidRPr="009514A5">
              <w:rPr>
                <w:rFonts w:eastAsia="Calibri"/>
                <w:sz w:val="20"/>
                <w:szCs w:val="20"/>
                <w:lang w:eastAsia="lv-LV"/>
              </w:rPr>
              <w:t>5 gadi</w:t>
            </w:r>
          </w:p>
        </w:tc>
      </w:tr>
      <w:tr w:rsidR="00280CB9" w:rsidRPr="009514A5" w14:paraId="58186C11" w14:textId="1181ABF1" w:rsidTr="00B569B0">
        <w:tc>
          <w:tcPr>
            <w:tcW w:w="2958" w:type="pct"/>
          </w:tcPr>
          <w:p w14:paraId="2F5B2EA0"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8.DAĻA:</w:t>
            </w:r>
            <w:r w:rsidRPr="009514A5">
              <w:rPr>
                <w:sz w:val="20"/>
                <w:szCs w:val="20"/>
              </w:rPr>
              <w:t xml:space="preserve"> Transporta ielas posmā no Komunālās ielas līdz Kājnieku ielai pārbūve, Daugavpilī;</w:t>
            </w:r>
          </w:p>
        </w:tc>
        <w:tc>
          <w:tcPr>
            <w:tcW w:w="1069" w:type="pct"/>
            <w:vAlign w:val="center"/>
          </w:tcPr>
          <w:p w14:paraId="22C5DB51" w14:textId="11658739" w:rsidR="00B20E6E" w:rsidRPr="009514A5" w:rsidRDefault="00167928" w:rsidP="00B20E6E">
            <w:pPr>
              <w:pStyle w:val="ListParagraph"/>
              <w:spacing w:after="120"/>
              <w:ind w:left="81"/>
              <w:jc w:val="center"/>
              <w:rPr>
                <w:sz w:val="20"/>
                <w:szCs w:val="20"/>
              </w:rPr>
            </w:pPr>
            <w:r w:rsidRPr="009514A5">
              <w:rPr>
                <w:sz w:val="20"/>
                <w:szCs w:val="20"/>
              </w:rPr>
              <w:t>3 mēneši</w:t>
            </w:r>
          </w:p>
        </w:tc>
        <w:tc>
          <w:tcPr>
            <w:tcW w:w="973" w:type="pct"/>
            <w:vAlign w:val="center"/>
          </w:tcPr>
          <w:p w14:paraId="36ADF127" w14:textId="49425C42" w:rsidR="00B20E6E" w:rsidRPr="009514A5" w:rsidRDefault="00B20E6E" w:rsidP="00B20E6E">
            <w:pPr>
              <w:spacing w:after="120"/>
              <w:ind w:left="81"/>
              <w:jc w:val="center"/>
              <w:rPr>
                <w:sz w:val="20"/>
                <w:szCs w:val="20"/>
              </w:rPr>
            </w:pPr>
            <w:r w:rsidRPr="009514A5">
              <w:rPr>
                <w:rFonts w:eastAsia="Calibri"/>
                <w:sz w:val="20"/>
                <w:szCs w:val="20"/>
                <w:lang w:eastAsia="lv-LV"/>
              </w:rPr>
              <w:t>5 gadi</w:t>
            </w:r>
          </w:p>
        </w:tc>
      </w:tr>
      <w:tr w:rsidR="00280CB9" w:rsidRPr="009514A5" w14:paraId="017E3070" w14:textId="4A094347" w:rsidTr="00B569B0">
        <w:tc>
          <w:tcPr>
            <w:tcW w:w="2958" w:type="pct"/>
          </w:tcPr>
          <w:p w14:paraId="3BF6AE01"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9.DAĻA:</w:t>
            </w:r>
            <w:r w:rsidRPr="009514A5">
              <w:rPr>
                <w:sz w:val="20"/>
                <w:szCs w:val="20"/>
              </w:rPr>
              <w:t xml:space="preserve"> Kokneses ielas posmā no Krimuldas ielas līdz Dzintaru ielai pārbūve, Daugavpilī;</w:t>
            </w:r>
          </w:p>
        </w:tc>
        <w:tc>
          <w:tcPr>
            <w:tcW w:w="1069" w:type="pct"/>
            <w:vAlign w:val="center"/>
          </w:tcPr>
          <w:p w14:paraId="6B317BDC" w14:textId="5BA12CF9" w:rsidR="00B20E6E" w:rsidRPr="009514A5" w:rsidRDefault="00F60440" w:rsidP="00B20E6E">
            <w:pPr>
              <w:pStyle w:val="ListParagraph"/>
              <w:spacing w:after="120"/>
              <w:ind w:left="81"/>
              <w:jc w:val="center"/>
              <w:rPr>
                <w:sz w:val="20"/>
                <w:szCs w:val="20"/>
              </w:rPr>
            </w:pPr>
            <w:r w:rsidRPr="009514A5">
              <w:rPr>
                <w:sz w:val="20"/>
                <w:szCs w:val="20"/>
              </w:rPr>
              <w:t>2 mēneši</w:t>
            </w:r>
          </w:p>
        </w:tc>
        <w:tc>
          <w:tcPr>
            <w:tcW w:w="973" w:type="pct"/>
            <w:vAlign w:val="center"/>
          </w:tcPr>
          <w:p w14:paraId="6066DA06" w14:textId="11DA2B8B" w:rsidR="00B20E6E" w:rsidRPr="009514A5" w:rsidRDefault="00B20E6E" w:rsidP="00B20E6E">
            <w:pPr>
              <w:spacing w:after="120"/>
              <w:ind w:left="81"/>
              <w:jc w:val="center"/>
              <w:rPr>
                <w:sz w:val="20"/>
                <w:szCs w:val="20"/>
              </w:rPr>
            </w:pPr>
            <w:r w:rsidRPr="009514A5">
              <w:rPr>
                <w:rFonts w:eastAsia="Calibri"/>
                <w:sz w:val="20"/>
                <w:szCs w:val="20"/>
                <w:lang w:eastAsia="lv-LV"/>
              </w:rPr>
              <w:t>5 gadi</w:t>
            </w:r>
          </w:p>
        </w:tc>
      </w:tr>
      <w:tr w:rsidR="00280CB9" w:rsidRPr="009514A5" w14:paraId="798FA61E" w14:textId="64C71336" w:rsidTr="00B569B0">
        <w:tc>
          <w:tcPr>
            <w:tcW w:w="2958" w:type="pct"/>
          </w:tcPr>
          <w:p w14:paraId="6114E485"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10.DAĻA:</w:t>
            </w:r>
            <w:r w:rsidRPr="009514A5">
              <w:rPr>
                <w:sz w:val="20"/>
                <w:szCs w:val="20"/>
              </w:rPr>
              <w:t xml:space="preserve"> Akadēmiķa Graftio ielas posmā no Gaismas ielas līdz Jelgavas ielai pārbūve, Daugavpilī;</w:t>
            </w:r>
          </w:p>
        </w:tc>
        <w:tc>
          <w:tcPr>
            <w:tcW w:w="1069" w:type="pct"/>
            <w:vAlign w:val="center"/>
          </w:tcPr>
          <w:p w14:paraId="4140AAC6" w14:textId="4C08E37C" w:rsidR="00B20E6E" w:rsidRPr="009514A5" w:rsidRDefault="00F60440" w:rsidP="00B20E6E">
            <w:pPr>
              <w:pStyle w:val="ListParagraph"/>
              <w:spacing w:after="120"/>
              <w:ind w:left="81"/>
              <w:jc w:val="center"/>
              <w:rPr>
                <w:sz w:val="20"/>
                <w:szCs w:val="20"/>
              </w:rPr>
            </w:pPr>
            <w:r w:rsidRPr="009514A5">
              <w:rPr>
                <w:sz w:val="20"/>
                <w:szCs w:val="20"/>
              </w:rPr>
              <w:t>3 mēneši</w:t>
            </w:r>
          </w:p>
        </w:tc>
        <w:tc>
          <w:tcPr>
            <w:tcW w:w="973" w:type="pct"/>
            <w:vAlign w:val="center"/>
          </w:tcPr>
          <w:p w14:paraId="4438E232" w14:textId="79C5259F" w:rsidR="00B20E6E" w:rsidRPr="009514A5" w:rsidRDefault="00B20E6E" w:rsidP="00B20E6E">
            <w:pPr>
              <w:pStyle w:val="ListParagraph"/>
              <w:spacing w:after="120"/>
              <w:ind w:left="81"/>
              <w:jc w:val="center"/>
              <w:rPr>
                <w:sz w:val="20"/>
                <w:szCs w:val="20"/>
              </w:rPr>
            </w:pPr>
            <w:r w:rsidRPr="009514A5">
              <w:rPr>
                <w:rFonts w:eastAsia="Calibri"/>
                <w:sz w:val="20"/>
                <w:szCs w:val="20"/>
                <w:lang w:eastAsia="lv-LV"/>
              </w:rPr>
              <w:t>5 gadi</w:t>
            </w:r>
          </w:p>
        </w:tc>
      </w:tr>
      <w:tr w:rsidR="00280CB9" w:rsidRPr="009514A5" w14:paraId="64047FF3" w14:textId="554A815D" w:rsidTr="00B569B0">
        <w:tc>
          <w:tcPr>
            <w:tcW w:w="2958" w:type="pct"/>
          </w:tcPr>
          <w:p w14:paraId="16E4D678"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11.DAĻA:</w:t>
            </w:r>
            <w:r w:rsidRPr="009514A5">
              <w:rPr>
                <w:sz w:val="20"/>
                <w:szCs w:val="20"/>
              </w:rPr>
              <w:t xml:space="preserve"> Apšu ielas posmā no Nometņu ielas līdz Daugavas upei pārbūve, Daugavpilī;</w:t>
            </w:r>
          </w:p>
        </w:tc>
        <w:tc>
          <w:tcPr>
            <w:tcW w:w="1069" w:type="pct"/>
            <w:vAlign w:val="center"/>
          </w:tcPr>
          <w:p w14:paraId="1729932F" w14:textId="160019CC" w:rsidR="00B20E6E" w:rsidRPr="009514A5" w:rsidRDefault="00255F36" w:rsidP="00B20E6E">
            <w:pPr>
              <w:pStyle w:val="ListParagraph"/>
              <w:spacing w:after="120"/>
              <w:ind w:left="81"/>
              <w:jc w:val="center"/>
              <w:rPr>
                <w:sz w:val="20"/>
                <w:szCs w:val="20"/>
              </w:rPr>
            </w:pPr>
            <w:r w:rsidRPr="009514A5">
              <w:rPr>
                <w:sz w:val="20"/>
                <w:szCs w:val="20"/>
              </w:rPr>
              <w:t>3 mēneši</w:t>
            </w:r>
          </w:p>
        </w:tc>
        <w:tc>
          <w:tcPr>
            <w:tcW w:w="973" w:type="pct"/>
            <w:vAlign w:val="center"/>
          </w:tcPr>
          <w:p w14:paraId="2651A786" w14:textId="1B413276" w:rsidR="00B20E6E" w:rsidRPr="009514A5" w:rsidRDefault="00B20E6E" w:rsidP="00B20E6E">
            <w:pPr>
              <w:pStyle w:val="ListParagraph"/>
              <w:spacing w:after="120"/>
              <w:ind w:left="81"/>
              <w:jc w:val="center"/>
              <w:rPr>
                <w:sz w:val="20"/>
                <w:szCs w:val="20"/>
              </w:rPr>
            </w:pPr>
            <w:r w:rsidRPr="009514A5">
              <w:rPr>
                <w:rFonts w:eastAsia="Calibri"/>
                <w:sz w:val="20"/>
                <w:szCs w:val="20"/>
                <w:lang w:eastAsia="lv-LV"/>
              </w:rPr>
              <w:t>5 gadi</w:t>
            </w:r>
          </w:p>
        </w:tc>
      </w:tr>
      <w:tr w:rsidR="00280CB9" w:rsidRPr="009514A5" w14:paraId="6992B674" w14:textId="2594983F" w:rsidTr="00B569B0">
        <w:tc>
          <w:tcPr>
            <w:tcW w:w="2958" w:type="pct"/>
          </w:tcPr>
          <w:p w14:paraId="1BAD7CA0"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12.DAĻA:</w:t>
            </w:r>
            <w:r w:rsidRPr="009514A5">
              <w:rPr>
                <w:sz w:val="20"/>
                <w:szCs w:val="20"/>
              </w:rPr>
              <w:t xml:space="preserve"> Apšu ielas posmā no Nometņu ielas līdz Naujenes ielai un Naujenes ielas posmā no Apšu ielas līdz Dunduru ielai pārbūve, Daugavpilī;</w:t>
            </w:r>
          </w:p>
        </w:tc>
        <w:tc>
          <w:tcPr>
            <w:tcW w:w="1069" w:type="pct"/>
            <w:vAlign w:val="center"/>
          </w:tcPr>
          <w:p w14:paraId="6E067FE2" w14:textId="42FD01D8" w:rsidR="00B20E6E" w:rsidRPr="009514A5" w:rsidRDefault="00255F36" w:rsidP="00B20E6E">
            <w:pPr>
              <w:pStyle w:val="ListParagraph"/>
              <w:spacing w:after="120"/>
              <w:ind w:left="81"/>
              <w:jc w:val="center"/>
              <w:rPr>
                <w:sz w:val="20"/>
                <w:szCs w:val="20"/>
              </w:rPr>
            </w:pPr>
            <w:r w:rsidRPr="009514A5">
              <w:rPr>
                <w:sz w:val="20"/>
                <w:szCs w:val="20"/>
              </w:rPr>
              <w:t>3 mēneši</w:t>
            </w:r>
          </w:p>
        </w:tc>
        <w:tc>
          <w:tcPr>
            <w:tcW w:w="973" w:type="pct"/>
            <w:vAlign w:val="center"/>
          </w:tcPr>
          <w:p w14:paraId="50A17730" w14:textId="2F398959" w:rsidR="00B20E6E" w:rsidRPr="009514A5" w:rsidRDefault="00B20E6E" w:rsidP="00B20E6E">
            <w:pPr>
              <w:spacing w:after="120"/>
              <w:ind w:left="81"/>
              <w:jc w:val="center"/>
              <w:rPr>
                <w:sz w:val="20"/>
                <w:szCs w:val="20"/>
              </w:rPr>
            </w:pPr>
            <w:r w:rsidRPr="009514A5">
              <w:rPr>
                <w:rFonts w:eastAsia="Calibri"/>
                <w:sz w:val="20"/>
                <w:szCs w:val="20"/>
                <w:lang w:eastAsia="lv-LV"/>
              </w:rPr>
              <w:t>5 gadi</w:t>
            </w:r>
          </w:p>
        </w:tc>
      </w:tr>
      <w:tr w:rsidR="005A56BD" w:rsidRPr="009514A5" w14:paraId="71679961" w14:textId="5D663F28" w:rsidTr="00B569B0">
        <w:tc>
          <w:tcPr>
            <w:tcW w:w="2958" w:type="pct"/>
          </w:tcPr>
          <w:p w14:paraId="3C6E600D" w14:textId="77777777" w:rsidR="005A56BD" w:rsidRPr="009514A5" w:rsidRDefault="005A56BD" w:rsidP="00266BB1">
            <w:pPr>
              <w:pStyle w:val="ListParagraph"/>
              <w:numPr>
                <w:ilvl w:val="1"/>
                <w:numId w:val="6"/>
              </w:numPr>
              <w:spacing w:after="120"/>
              <w:ind w:left="709" w:hanging="709"/>
              <w:jc w:val="both"/>
              <w:rPr>
                <w:rFonts w:eastAsia="Calibri"/>
                <w:sz w:val="20"/>
                <w:szCs w:val="20"/>
                <w:lang w:eastAsia="lv-LV"/>
              </w:rPr>
            </w:pPr>
            <w:r w:rsidRPr="009514A5">
              <w:rPr>
                <w:b/>
                <w:sz w:val="20"/>
                <w:szCs w:val="20"/>
              </w:rPr>
              <w:t>13.DAĻA:</w:t>
            </w:r>
            <w:r w:rsidRPr="009514A5">
              <w:rPr>
                <w:sz w:val="20"/>
                <w:szCs w:val="20"/>
              </w:rPr>
              <w:t xml:space="preserve"> Vecpils ielas posmā no Naujenes ielas 19 līdz Strazdu ielai un Strazdu ielas posmā no Vecpils ielas līdz Naujenes ielai, atzars līdz Vecpils ielai 34B pārbūve, Daugavpilī.</w:t>
            </w:r>
          </w:p>
        </w:tc>
        <w:tc>
          <w:tcPr>
            <w:tcW w:w="1069" w:type="pct"/>
            <w:vAlign w:val="center"/>
          </w:tcPr>
          <w:p w14:paraId="5DF8D5A3" w14:textId="467C0A6A" w:rsidR="005A56BD" w:rsidRPr="009514A5" w:rsidRDefault="00255F36" w:rsidP="00B20E6E">
            <w:pPr>
              <w:spacing w:after="120"/>
              <w:jc w:val="center"/>
              <w:rPr>
                <w:sz w:val="20"/>
                <w:szCs w:val="20"/>
              </w:rPr>
            </w:pPr>
            <w:r w:rsidRPr="009514A5">
              <w:rPr>
                <w:sz w:val="20"/>
                <w:szCs w:val="20"/>
              </w:rPr>
              <w:t>4 mēneši</w:t>
            </w:r>
          </w:p>
        </w:tc>
        <w:tc>
          <w:tcPr>
            <w:tcW w:w="973" w:type="pct"/>
            <w:vAlign w:val="center"/>
          </w:tcPr>
          <w:p w14:paraId="3691CFC0" w14:textId="4D56E2D0" w:rsidR="005A56BD" w:rsidRPr="009514A5" w:rsidRDefault="00B20E6E" w:rsidP="00B20E6E">
            <w:pPr>
              <w:spacing w:after="120"/>
              <w:jc w:val="center"/>
              <w:rPr>
                <w:sz w:val="20"/>
                <w:szCs w:val="20"/>
              </w:rPr>
            </w:pPr>
            <w:r w:rsidRPr="009514A5">
              <w:rPr>
                <w:rFonts w:eastAsia="Calibri"/>
                <w:sz w:val="20"/>
                <w:szCs w:val="20"/>
                <w:lang w:eastAsia="lv-LV"/>
              </w:rPr>
              <w:t>5 gadi</w:t>
            </w:r>
          </w:p>
        </w:tc>
      </w:tr>
    </w:tbl>
    <w:p w14:paraId="2D4F013C" w14:textId="01C3070E" w:rsidR="00D87F12" w:rsidRPr="009514A5" w:rsidRDefault="00DA7059" w:rsidP="00417526">
      <w:pPr>
        <w:pStyle w:val="StyleStyle2Justified"/>
        <w:numPr>
          <w:ilvl w:val="0"/>
          <w:numId w:val="6"/>
        </w:numPr>
        <w:tabs>
          <w:tab w:val="clear" w:pos="1080"/>
          <w:tab w:val="left" w:pos="426"/>
          <w:tab w:val="left" w:pos="851"/>
        </w:tabs>
        <w:spacing w:before="120" w:after="0"/>
        <w:rPr>
          <w:sz w:val="23"/>
          <w:szCs w:val="23"/>
        </w:rPr>
      </w:pPr>
      <w:r w:rsidRPr="009514A5">
        <w:rPr>
          <w:sz w:val="23"/>
          <w:szCs w:val="23"/>
        </w:rPr>
        <w:t>Piedāvājumu var</w:t>
      </w:r>
      <w:r w:rsidR="00D87F12" w:rsidRPr="009514A5">
        <w:rPr>
          <w:sz w:val="23"/>
          <w:szCs w:val="23"/>
        </w:rPr>
        <w:t xml:space="preserve"> iesniegt vienā, vairākās vai visās </w:t>
      </w:r>
      <w:r w:rsidR="009A7CBE" w:rsidRPr="009514A5">
        <w:rPr>
          <w:sz w:val="23"/>
          <w:szCs w:val="23"/>
        </w:rPr>
        <w:t xml:space="preserve">konkursa </w:t>
      </w:r>
      <w:r w:rsidR="00D87F12" w:rsidRPr="009514A5">
        <w:rPr>
          <w:sz w:val="23"/>
          <w:szCs w:val="23"/>
        </w:rPr>
        <w:t>daļās.</w:t>
      </w:r>
      <w:r w:rsidRPr="009514A5">
        <w:rPr>
          <w:sz w:val="23"/>
          <w:szCs w:val="23"/>
        </w:rPr>
        <w:t xml:space="preserve"> Piedāvājuma varianti nav pieļaujami.</w:t>
      </w:r>
      <w:r w:rsidR="00614508" w:rsidRPr="009514A5">
        <w:rPr>
          <w:sz w:val="23"/>
          <w:szCs w:val="23"/>
        </w:rPr>
        <w:t xml:space="preserve"> Iesniedzot piedāvājumu vairākās konkursa daļās, pretendents apzina savas iespējas vienlaicīgi izpildīt vairākus līgumus.</w:t>
      </w:r>
    </w:p>
    <w:p w14:paraId="73D73709" w14:textId="49F52EBD" w:rsidR="005578FE" w:rsidRPr="009514A5" w:rsidRDefault="00CF2DD7" w:rsidP="00417526">
      <w:pPr>
        <w:pStyle w:val="StyleStyle2Justified"/>
        <w:numPr>
          <w:ilvl w:val="0"/>
          <w:numId w:val="6"/>
        </w:numPr>
        <w:tabs>
          <w:tab w:val="clear" w:pos="1080"/>
          <w:tab w:val="left" w:pos="426"/>
          <w:tab w:val="left" w:pos="851"/>
        </w:tabs>
        <w:spacing w:before="120" w:after="0"/>
        <w:rPr>
          <w:sz w:val="23"/>
          <w:szCs w:val="23"/>
        </w:rPr>
      </w:pPr>
      <w:r w:rsidRPr="009514A5">
        <w:rPr>
          <w:b/>
          <w:sz w:val="23"/>
          <w:szCs w:val="23"/>
        </w:rPr>
        <w:t>L</w:t>
      </w:r>
      <w:r w:rsidR="004E705E" w:rsidRPr="009514A5">
        <w:rPr>
          <w:b/>
          <w:sz w:val="23"/>
          <w:szCs w:val="23"/>
        </w:rPr>
        <w:t xml:space="preserve">īguma </w:t>
      </w:r>
      <w:r w:rsidR="005E6304" w:rsidRPr="009514A5">
        <w:rPr>
          <w:b/>
          <w:sz w:val="23"/>
          <w:szCs w:val="23"/>
        </w:rPr>
        <w:t>izpildes termiņš un nosacījumi</w:t>
      </w:r>
      <w:r w:rsidR="001C269D" w:rsidRPr="009514A5">
        <w:rPr>
          <w:b/>
          <w:sz w:val="23"/>
          <w:szCs w:val="23"/>
        </w:rPr>
        <w:t xml:space="preserve">. </w:t>
      </w:r>
      <w:r w:rsidR="001C269D" w:rsidRPr="009514A5">
        <w:rPr>
          <w:sz w:val="23"/>
          <w:szCs w:val="23"/>
        </w:rPr>
        <w:t>Saskaņā ar Nolikuma tehniskās specifikācijas prasībām</w:t>
      </w:r>
      <w:r w:rsidR="00E1599B" w:rsidRPr="009514A5">
        <w:rPr>
          <w:sz w:val="23"/>
          <w:szCs w:val="23"/>
        </w:rPr>
        <w:t>.</w:t>
      </w:r>
    </w:p>
    <w:p w14:paraId="7E583673" w14:textId="408374E7" w:rsidR="00553741" w:rsidRPr="009514A5" w:rsidRDefault="00553741" w:rsidP="00417526">
      <w:pPr>
        <w:pStyle w:val="StyleStyle2Justified"/>
        <w:numPr>
          <w:ilvl w:val="0"/>
          <w:numId w:val="6"/>
        </w:numPr>
        <w:tabs>
          <w:tab w:val="clear" w:pos="1080"/>
          <w:tab w:val="left" w:pos="426"/>
          <w:tab w:val="left" w:pos="851"/>
        </w:tabs>
        <w:spacing w:before="120" w:after="0"/>
        <w:rPr>
          <w:b/>
          <w:sz w:val="23"/>
          <w:szCs w:val="23"/>
        </w:rPr>
      </w:pPr>
      <w:r w:rsidRPr="009514A5">
        <w:rPr>
          <w:b/>
          <w:sz w:val="23"/>
          <w:szCs w:val="23"/>
          <w:lang w:val="en-US"/>
        </w:rPr>
        <w:t>Iepirkuma līgum</w:t>
      </w:r>
      <w:r w:rsidR="00014382" w:rsidRPr="009514A5">
        <w:rPr>
          <w:b/>
          <w:sz w:val="23"/>
          <w:szCs w:val="23"/>
          <w:lang w:val="en-US"/>
        </w:rPr>
        <w:t>i tiks slēgti</w:t>
      </w:r>
      <w:r w:rsidRPr="009514A5">
        <w:rPr>
          <w:b/>
          <w:sz w:val="23"/>
          <w:szCs w:val="23"/>
          <w:lang w:val="en-US"/>
        </w:rPr>
        <w:t>, kad būs pieejami pasūtītāja budžeta finanšu līdzekļi vai vienošanās par projekta īstenošanu ar sadarbības iestādi.</w:t>
      </w:r>
    </w:p>
    <w:p w14:paraId="4C9C4FA8" w14:textId="77777777" w:rsidR="005578FE" w:rsidRPr="009514A5" w:rsidRDefault="004E705E" w:rsidP="00417526">
      <w:pPr>
        <w:pStyle w:val="StyleStyle2Justified"/>
        <w:numPr>
          <w:ilvl w:val="0"/>
          <w:numId w:val="6"/>
        </w:numPr>
        <w:tabs>
          <w:tab w:val="clear" w:pos="1080"/>
          <w:tab w:val="left" w:pos="426"/>
          <w:tab w:val="left" w:pos="851"/>
        </w:tabs>
        <w:spacing w:before="120" w:after="0"/>
        <w:rPr>
          <w:sz w:val="23"/>
          <w:szCs w:val="23"/>
        </w:rPr>
      </w:pPr>
      <w:r w:rsidRPr="009514A5">
        <w:rPr>
          <w:sz w:val="23"/>
          <w:szCs w:val="23"/>
        </w:rPr>
        <w:lastRenderedPageBreak/>
        <w:t>Līguma izpildes vieta: Daugavpils pilsētas pašvaldības administratīvā teritorija.</w:t>
      </w:r>
    </w:p>
    <w:p w14:paraId="452B9D62" w14:textId="58AEA5A5" w:rsidR="00930FFF" w:rsidRPr="009514A5" w:rsidRDefault="004E705E" w:rsidP="00417526">
      <w:pPr>
        <w:pStyle w:val="StyleStyle2Justified"/>
        <w:numPr>
          <w:ilvl w:val="0"/>
          <w:numId w:val="6"/>
        </w:numPr>
        <w:tabs>
          <w:tab w:val="clear" w:pos="1080"/>
          <w:tab w:val="left" w:pos="426"/>
          <w:tab w:val="left" w:pos="851"/>
        </w:tabs>
        <w:spacing w:before="120" w:after="0"/>
        <w:rPr>
          <w:sz w:val="23"/>
          <w:szCs w:val="23"/>
        </w:rPr>
      </w:pPr>
      <w:r w:rsidRPr="009514A5">
        <w:rPr>
          <w:sz w:val="23"/>
          <w:szCs w:val="23"/>
        </w:rPr>
        <w:t xml:space="preserve">Precīzs </w:t>
      </w:r>
      <w:r w:rsidR="00FD0F65" w:rsidRPr="009514A5">
        <w:rPr>
          <w:sz w:val="23"/>
          <w:szCs w:val="23"/>
        </w:rPr>
        <w:t>darba</w:t>
      </w:r>
      <w:r w:rsidR="00F117F7" w:rsidRPr="009514A5">
        <w:rPr>
          <w:sz w:val="23"/>
          <w:szCs w:val="23"/>
        </w:rPr>
        <w:t xml:space="preserve"> uzdevums</w:t>
      </w:r>
      <w:r w:rsidRPr="009514A5">
        <w:rPr>
          <w:sz w:val="23"/>
          <w:szCs w:val="23"/>
        </w:rPr>
        <w:t xml:space="preserve"> </w:t>
      </w:r>
      <w:r w:rsidR="004D6E9C" w:rsidRPr="009514A5">
        <w:rPr>
          <w:sz w:val="23"/>
          <w:szCs w:val="23"/>
        </w:rPr>
        <w:t xml:space="preserve">katrā no konkursa daļām </w:t>
      </w:r>
      <w:r w:rsidRPr="009514A5">
        <w:rPr>
          <w:sz w:val="23"/>
          <w:szCs w:val="23"/>
        </w:rPr>
        <w:t xml:space="preserve">ir noteiks </w:t>
      </w:r>
      <w:r w:rsidR="00C25F0B" w:rsidRPr="009514A5">
        <w:rPr>
          <w:sz w:val="23"/>
          <w:szCs w:val="23"/>
        </w:rPr>
        <w:t>T</w:t>
      </w:r>
      <w:r w:rsidRPr="009514A5">
        <w:rPr>
          <w:sz w:val="23"/>
          <w:szCs w:val="23"/>
        </w:rPr>
        <w:t>ehniskajā specifikācijā (2.pielikums</w:t>
      </w:r>
      <w:r w:rsidR="0016796F" w:rsidRPr="009514A5">
        <w:rPr>
          <w:sz w:val="23"/>
          <w:szCs w:val="23"/>
        </w:rPr>
        <w:t xml:space="preserve"> – atsevišķs dokuments</w:t>
      </w:r>
      <w:r w:rsidRPr="009514A5">
        <w:rPr>
          <w:sz w:val="23"/>
          <w:szCs w:val="23"/>
        </w:rPr>
        <w:t>).</w:t>
      </w:r>
    </w:p>
    <w:p w14:paraId="7DFE5FE3" w14:textId="59467D9D" w:rsidR="00A5184D" w:rsidRPr="009514A5" w:rsidRDefault="003D1661" w:rsidP="00417526">
      <w:pPr>
        <w:pStyle w:val="StyleStyle2Justified"/>
        <w:numPr>
          <w:ilvl w:val="0"/>
          <w:numId w:val="6"/>
        </w:numPr>
        <w:tabs>
          <w:tab w:val="clear" w:pos="1080"/>
          <w:tab w:val="left" w:pos="426"/>
          <w:tab w:val="left" w:pos="851"/>
        </w:tabs>
        <w:spacing w:before="120" w:after="0"/>
        <w:rPr>
          <w:sz w:val="23"/>
          <w:szCs w:val="23"/>
          <w:u w:val="single"/>
        </w:rPr>
      </w:pPr>
      <w:r w:rsidRPr="009514A5">
        <w:rPr>
          <w:sz w:val="23"/>
          <w:szCs w:val="23"/>
        </w:rPr>
        <w:t>Katrā</w:t>
      </w:r>
      <w:r w:rsidR="00930FFF" w:rsidRPr="009514A5">
        <w:rPr>
          <w:sz w:val="23"/>
          <w:szCs w:val="23"/>
        </w:rPr>
        <w:t xml:space="preserve"> Konkursa daļā tiks slēgts atsevišķs </w:t>
      </w:r>
      <w:r w:rsidR="00D3557C" w:rsidRPr="009514A5">
        <w:rPr>
          <w:sz w:val="23"/>
          <w:szCs w:val="23"/>
        </w:rPr>
        <w:t xml:space="preserve">Uzņēmuma </w:t>
      </w:r>
      <w:r w:rsidR="00930FFF" w:rsidRPr="009514A5">
        <w:rPr>
          <w:sz w:val="23"/>
          <w:szCs w:val="23"/>
        </w:rPr>
        <w:t>līgums</w:t>
      </w:r>
      <w:r w:rsidR="00753079" w:rsidRPr="009514A5">
        <w:rPr>
          <w:sz w:val="23"/>
          <w:szCs w:val="23"/>
        </w:rPr>
        <w:t xml:space="preserve"> (6</w:t>
      </w:r>
      <w:r w:rsidR="00EB6DA3" w:rsidRPr="009514A5">
        <w:rPr>
          <w:sz w:val="23"/>
          <w:szCs w:val="23"/>
        </w:rPr>
        <w:t>.pielikums)</w:t>
      </w:r>
      <w:r w:rsidR="00930FFF" w:rsidRPr="009514A5">
        <w:rPr>
          <w:sz w:val="23"/>
          <w:szCs w:val="23"/>
        </w:rPr>
        <w:t>.</w:t>
      </w:r>
      <w:r w:rsidR="00CB16D2" w:rsidRPr="009514A5">
        <w:rPr>
          <w:sz w:val="23"/>
          <w:szCs w:val="23"/>
        </w:rPr>
        <w:t xml:space="preserve"> </w:t>
      </w:r>
    </w:p>
    <w:p w14:paraId="587957A9" w14:textId="22B190E3" w:rsidR="0030580B" w:rsidRPr="009514A5" w:rsidRDefault="006E62C1" w:rsidP="00417526">
      <w:pPr>
        <w:pStyle w:val="StyleStyle2Justified"/>
        <w:numPr>
          <w:ilvl w:val="0"/>
          <w:numId w:val="6"/>
        </w:numPr>
        <w:tabs>
          <w:tab w:val="clear" w:pos="1080"/>
          <w:tab w:val="left" w:pos="426"/>
          <w:tab w:val="left" w:pos="851"/>
        </w:tabs>
        <w:spacing w:before="120" w:after="0"/>
        <w:rPr>
          <w:sz w:val="23"/>
          <w:szCs w:val="23"/>
          <w:u w:val="single"/>
        </w:rPr>
      </w:pPr>
      <w:r w:rsidRPr="009514A5">
        <w:rPr>
          <w:sz w:val="23"/>
          <w:szCs w:val="23"/>
          <w:u w:val="single"/>
        </w:rPr>
        <w:t>L</w:t>
      </w:r>
      <w:r w:rsidR="00930FFF" w:rsidRPr="009514A5">
        <w:rPr>
          <w:sz w:val="23"/>
          <w:szCs w:val="23"/>
          <w:u w:val="single"/>
        </w:rPr>
        <w:t>īgumus ar konkursa uzvar</w:t>
      </w:r>
      <w:r w:rsidR="00FE038F" w:rsidRPr="009514A5">
        <w:rPr>
          <w:sz w:val="23"/>
          <w:szCs w:val="23"/>
          <w:u w:val="single"/>
        </w:rPr>
        <w:t>ētājiem</w:t>
      </w:r>
      <w:r w:rsidR="006B6E4A" w:rsidRPr="009514A5">
        <w:rPr>
          <w:sz w:val="23"/>
          <w:szCs w:val="23"/>
          <w:u w:val="single"/>
        </w:rPr>
        <w:t xml:space="preserve"> attiecīgajā konkursa daļā</w:t>
      </w:r>
      <w:r w:rsidR="00FE038F" w:rsidRPr="009514A5">
        <w:rPr>
          <w:sz w:val="23"/>
          <w:szCs w:val="23"/>
          <w:u w:val="single"/>
        </w:rPr>
        <w:t xml:space="preserve"> slēgs</w:t>
      </w:r>
      <w:r w:rsidR="00435E39" w:rsidRPr="009514A5">
        <w:rPr>
          <w:sz w:val="23"/>
          <w:szCs w:val="23"/>
          <w:u w:val="single"/>
        </w:rPr>
        <w:t xml:space="preserve"> un </w:t>
      </w:r>
      <w:r w:rsidR="002428D3" w:rsidRPr="009514A5">
        <w:rPr>
          <w:sz w:val="23"/>
          <w:szCs w:val="23"/>
          <w:u w:val="single"/>
        </w:rPr>
        <w:t>norēķinus</w:t>
      </w:r>
      <w:r w:rsidR="00435E39" w:rsidRPr="009514A5">
        <w:rPr>
          <w:sz w:val="23"/>
          <w:szCs w:val="23"/>
          <w:u w:val="single"/>
        </w:rPr>
        <w:t xml:space="preserve"> veiks</w:t>
      </w:r>
      <w:r w:rsidR="00FE038F" w:rsidRPr="009514A5">
        <w:rPr>
          <w:sz w:val="23"/>
          <w:szCs w:val="23"/>
          <w:u w:val="single"/>
        </w:rPr>
        <w:t xml:space="preserve"> </w:t>
      </w:r>
      <w:r w:rsidR="007E35DF" w:rsidRPr="009514A5">
        <w:rPr>
          <w:sz w:val="23"/>
          <w:szCs w:val="23"/>
          <w:u w:val="single"/>
        </w:rPr>
        <w:t>Daugavpils pilsētas pašvaldības</w:t>
      </w:r>
      <w:r w:rsidR="00FE038F" w:rsidRPr="009514A5">
        <w:rPr>
          <w:sz w:val="23"/>
          <w:szCs w:val="23"/>
          <w:u w:val="single"/>
        </w:rPr>
        <w:t xml:space="preserve"> iestāde </w:t>
      </w:r>
      <w:r w:rsidR="0098225F" w:rsidRPr="009514A5">
        <w:rPr>
          <w:sz w:val="23"/>
          <w:szCs w:val="23"/>
          <w:u w:val="single"/>
        </w:rPr>
        <w:t>„</w:t>
      </w:r>
      <w:r w:rsidRPr="009514A5">
        <w:rPr>
          <w:sz w:val="23"/>
          <w:szCs w:val="23"/>
          <w:u w:val="single"/>
        </w:rPr>
        <w:t>Komunālās saimniecības pārvalde”</w:t>
      </w:r>
      <w:r w:rsidRPr="009514A5">
        <w:rPr>
          <w:sz w:val="23"/>
          <w:szCs w:val="23"/>
        </w:rPr>
        <w:t>.</w:t>
      </w:r>
      <w:r w:rsidR="00FB6370" w:rsidRPr="009514A5">
        <w:rPr>
          <w:sz w:val="23"/>
          <w:szCs w:val="23"/>
        </w:rPr>
        <w:t xml:space="preserve"> </w:t>
      </w:r>
    </w:p>
    <w:p w14:paraId="009C604F" w14:textId="162BB25E" w:rsidR="00DE1C4E" w:rsidRPr="009514A5" w:rsidRDefault="003D1661" w:rsidP="00417526">
      <w:pPr>
        <w:pStyle w:val="StyleStyle2Justified"/>
        <w:numPr>
          <w:ilvl w:val="0"/>
          <w:numId w:val="6"/>
        </w:numPr>
        <w:tabs>
          <w:tab w:val="clear" w:pos="1080"/>
          <w:tab w:val="left" w:pos="426"/>
          <w:tab w:val="left" w:pos="851"/>
        </w:tabs>
        <w:spacing w:before="120" w:after="0"/>
        <w:rPr>
          <w:sz w:val="23"/>
          <w:szCs w:val="23"/>
          <w:u w:val="single"/>
        </w:rPr>
      </w:pPr>
      <w:r w:rsidRPr="009514A5">
        <w:rPr>
          <w:sz w:val="23"/>
          <w:szCs w:val="23"/>
        </w:rPr>
        <w:t>K</w:t>
      </w:r>
      <w:r w:rsidR="0030580B" w:rsidRPr="009514A5">
        <w:rPr>
          <w:sz w:val="23"/>
          <w:szCs w:val="23"/>
        </w:rPr>
        <w:t xml:space="preserve">onkursa </w:t>
      </w:r>
      <w:r w:rsidRPr="009514A5">
        <w:rPr>
          <w:sz w:val="23"/>
          <w:szCs w:val="23"/>
        </w:rPr>
        <w:t>uzvarētājie</w:t>
      </w:r>
      <w:r w:rsidR="0030580B" w:rsidRPr="009514A5">
        <w:rPr>
          <w:sz w:val="23"/>
          <w:szCs w:val="23"/>
        </w:rPr>
        <w:t xml:space="preserve">m ir paredzēts </w:t>
      </w:r>
      <w:r w:rsidR="0030580B" w:rsidRPr="009514A5">
        <w:rPr>
          <w:b/>
          <w:sz w:val="23"/>
          <w:szCs w:val="23"/>
        </w:rPr>
        <w:t>līguma nodrošinājums</w:t>
      </w:r>
      <w:r w:rsidR="0030580B" w:rsidRPr="009514A5">
        <w:rPr>
          <w:sz w:val="23"/>
          <w:szCs w:val="23"/>
        </w:rPr>
        <w:t>. Līguma nodrošinājuma apmērs</w:t>
      </w:r>
      <w:r w:rsidR="00EE5DAA" w:rsidRPr="009514A5">
        <w:rPr>
          <w:sz w:val="23"/>
          <w:szCs w:val="23"/>
        </w:rPr>
        <w:t xml:space="preserve"> un nosacījumi</w:t>
      </w:r>
      <w:r w:rsidR="0030580B" w:rsidRPr="009514A5">
        <w:rPr>
          <w:sz w:val="23"/>
          <w:szCs w:val="23"/>
        </w:rPr>
        <w:t xml:space="preserve"> noteikt</w:t>
      </w:r>
      <w:r w:rsidR="00340F69" w:rsidRPr="009514A5">
        <w:rPr>
          <w:sz w:val="23"/>
          <w:szCs w:val="23"/>
        </w:rPr>
        <w:t>i</w:t>
      </w:r>
      <w:r w:rsidR="0030580B" w:rsidRPr="009514A5">
        <w:rPr>
          <w:sz w:val="23"/>
          <w:szCs w:val="23"/>
        </w:rPr>
        <w:t xml:space="preserve"> </w:t>
      </w:r>
      <w:r w:rsidR="00FB6370" w:rsidRPr="009514A5">
        <w:rPr>
          <w:sz w:val="23"/>
          <w:szCs w:val="23"/>
        </w:rPr>
        <w:t xml:space="preserve">Līguma projektā </w:t>
      </w:r>
      <w:r w:rsidR="0030580B" w:rsidRPr="009514A5">
        <w:rPr>
          <w:sz w:val="23"/>
          <w:szCs w:val="23"/>
        </w:rPr>
        <w:t>(</w:t>
      </w:r>
      <w:r w:rsidR="00EE42D3" w:rsidRPr="009514A5">
        <w:rPr>
          <w:sz w:val="23"/>
          <w:szCs w:val="23"/>
        </w:rPr>
        <w:t>6</w:t>
      </w:r>
      <w:r w:rsidR="00DE1C4E" w:rsidRPr="009514A5">
        <w:rPr>
          <w:sz w:val="23"/>
          <w:szCs w:val="23"/>
        </w:rPr>
        <w:t>.pielikumā</w:t>
      </w:r>
      <w:r w:rsidR="0030580B" w:rsidRPr="009514A5">
        <w:rPr>
          <w:sz w:val="23"/>
          <w:szCs w:val="23"/>
        </w:rPr>
        <w:t>)</w:t>
      </w:r>
      <w:r w:rsidR="00DE1C4E" w:rsidRPr="009514A5">
        <w:rPr>
          <w:sz w:val="23"/>
          <w:szCs w:val="23"/>
        </w:rPr>
        <w:t>.</w:t>
      </w:r>
    </w:p>
    <w:p w14:paraId="336E62DA" w14:textId="46F1EFA5" w:rsidR="00D87F12" w:rsidRPr="0031192C" w:rsidRDefault="00D87F12" w:rsidP="00EE758F">
      <w:pPr>
        <w:pStyle w:val="ListParagraph"/>
        <w:spacing w:before="240"/>
        <w:ind w:left="0"/>
        <w:jc w:val="center"/>
        <w:rPr>
          <w:b/>
          <w:sz w:val="23"/>
          <w:szCs w:val="23"/>
        </w:rPr>
      </w:pPr>
      <w:r w:rsidRPr="0031192C">
        <w:rPr>
          <w:b/>
          <w:sz w:val="23"/>
          <w:szCs w:val="23"/>
        </w:rPr>
        <w:t xml:space="preserve">III. </w:t>
      </w:r>
      <w:r w:rsidR="00417526">
        <w:rPr>
          <w:b/>
          <w:sz w:val="23"/>
          <w:szCs w:val="23"/>
        </w:rPr>
        <w:t>P</w:t>
      </w:r>
      <w:r w:rsidRPr="0031192C">
        <w:rPr>
          <w:b/>
          <w:sz w:val="23"/>
          <w:szCs w:val="23"/>
        </w:rPr>
        <w:t xml:space="preserve">retendentu kvalifikācijas prasības un </w:t>
      </w:r>
    </w:p>
    <w:p w14:paraId="2CD319A5" w14:textId="001D7A17" w:rsidR="00D87F12" w:rsidRPr="0031192C" w:rsidRDefault="00D87F12" w:rsidP="00EE758F">
      <w:pPr>
        <w:pStyle w:val="ListParagraph"/>
        <w:spacing w:after="240"/>
        <w:ind w:left="0"/>
        <w:jc w:val="center"/>
        <w:rPr>
          <w:b/>
          <w:sz w:val="23"/>
          <w:szCs w:val="23"/>
        </w:rPr>
      </w:pPr>
      <w:r w:rsidRPr="0031192C">
        <w:rPr>
          <w:b/>
          <w:sz w:val="23"/>
          <w:szCs w:val="23"/>
        </w:rPr>
        <w:t xml:space="preserve">iesniedzamie dokumenti kvalifikācijas </w:t>
      </w:r>
      <w:r w:rsidR="00C035F6" w:rsidRPr="0031192C">
        <w:rPr>
          <w:b/>
          <w:sz w:val="23"/>
          <w:szCs w:val="23"/>
        </w:rPr>
        <w:t>apliecināšanai</w:t>
      </w:r>
    </w:p>
    <w:p w14:paraId="0C67425A" w14:textId="34CFBE1B" w:rsidR="00417526" w:rsidRPr="0031192C" w:rsidRDefault="00417526" w:rsidP="00417526">
      <w:pPr>
        <w:pStyle w:val="StyleStyle2Justified"/>
        <w:numPr>
          <w:ilvl w:val="0"/>
          <w:numId w:val="6"/>
        </w:numPr>
        <w:spacing w:before="120" w:after="0"/>
        <w:rPr>
          <w:sz w:val="23"/>
          <w:szCs w:val="23"/>
        </w:rPr>
      </w:pPr>
      <w:r w:rsidRPr="0031192C">
        <w:rPr>
          <w:b/>
          <w:bCs/>
          <w:sz w:val="23"/>
          <w:szCs w:val="23"/>
        </w:rPr>
        <w:t>Pie</w:t>
      </w:r>
      <w:r w:rsidR="00AC0207">
        <w:rPr>
          <w:b/>
          <w:bCs/>
          <w:sz w:val="23"/>
          <w:szCs w:val="23"/>
        </w:rPr>
        <w:t>dāvājumā iekļaujamie dokumenti:</w:t>
      </w:r>
    </w:p>
    <w:p w14:paraId="70691F61" w14:textId="77777777"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bCs/>
          <w:sz w:val="23"/>
          <w:szCs w:val="23"/>
        </w:rPr>
        <w:t>titullapa</w:t>
      </w:r>
      <w:r>
        <w:rPr>
          <w:bCs/>
          <w:sz w:val="23"/>
          <w:szCs w:val="23"/>
        </w:rPr>
        <w:t xml:space="preserve"> </w:t>
      </w:r>
      <w:r w:rsidRPr="000A7366">
        <w:rPr>
          <w:bCs/>
          <w:i/>
          <w:sz w:val="23"/>
          <w:szCs w:val="23"/>
        </w:rPr>
        <w:t>(pēc izvēles);</w:t>
      </w:r>
    </w:p>
    <w:p w14:paraId="0BE5BE48" w14:textId="77777777"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satura rādītājs </w:t>
      </w:r>
      <w:r w:rsidRPr="0031192C">
        <w:rPr>
          <w:i/>
          <w:sz w:val="23"/>
          <w:szCs w:val="23"/>
        </w:rPr>
        <w:t>(pēc izvēles)</w:t>
      </w:r>
      <w:r w:rsidRPr="0031192C">
        <w:rPr>
          <w:sz w:val="23"/>
          <w:szCs w:val="23"/>
        </w:rPr>
        <w:t>;</w:t>
      </w:r>
    </w:p>
    <w:p w14:paraId="56BD6092" w14:textId="77777777" w:rsidR="00303296" w:rsidRDefault="00417526" w:rsidP="00303296">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parakstīts </w:t>
      </w:r>
      <w:r w:rsidRPr="0031192C">
        <w:rPr>
          <w:b/>
          <w:sz w:val="23"/>
          <w:szCs w:val="23"/>
        </w:rPr>
        <w:t>pieteikums</w:t>
      </w:r>
      <w:r w:rsidRPr="0031192C">
        <w:rPr>
          <w:sz w:val="23"/>
          <w:szCs w:val="23"/>
        </w:rPr>
        <w:t xml:space="preserve"> par piedalīšanos atklātā konkursā</w:t>
      </w:r>
      <w:r>
        <w:rPr>
          <w:sz w:val="23"/>
          <w:szCs w:val="23"/>
        </w:rPr>
        <w:t xml:space="preserve"> </w:t>
      </w:r>
      <w:r w:rsidRPr="0031192C">
        <w:rPr>
          <w:sz w:val="23"/>
          <w:szCs w:val="23"/>
        </w:rPr>
        <w:t>s</w:t>
      </w:r>
      <w:r>
        <w:rPr>
          <w:sz w:val="23"/>
          <w:szCs w:val="23"/>
        </w:rPr>
        <w:t>askaņā ar Nolikuma 1.pielikumu</w:t>
      </w:r>
      <w:r w:rsidRPr="0031192C">
        <w:rPr>
          <w:sz w:val="23"/>
          <w:szCs w:val="23"/>
        </w:rPr>
        <w:t>;</w:t>
      </w:r>
    </w:p>
    <w:p w14:paraId="5D594ABF" w14:textId="46988E58" w:rsidR="00BF65C5" w:rsidRPr="00BF65C5" w:rsidRDefault="00F4467B" w:rsidP="00303296">
      <w:pPr>
        <w:pStyle w:val="StyleStyle2Justified"/>
        <w:numPr>
          <w:ilvl w:val="1"/>
          <w:numId w:val="6"/>
        </w:numPr>
        <w:tabs>
          <w:tab w:val="clear" w:pos="1080"/>
        </w:tabs>
        <w:spacing w:before="120" w:after="0"/>
        <w:ind w:left="1134" w:hanging="708"/>
        <w:rPr>
          <w:sz w:val="23"/>
          <w:szCs w:val="23"/>
        </w:rPr>
      </w:pPr>
      <w:r w:rsidRPr="00526415">
        <w:rPr>
          <w:b/>
          <w:sz w:val="23"/>
          <w:szCs w:val="23"/>
        </w:rPr>
        <w:t>piedāvājuma nodrošinājuma</w:t>
      </w:r>
      <w:r w:rsidRPr="00526415">
        <w:rPr>
          <w:sz w:val="23"/>
          <w:szCs w:val="23"/>
        </w:rPr>
        <w:t xml:space="preserve"> oriģināls</w:t>
      </w:r>
      <w:r>
        <w:rPr>
          <w:sz w:val="23"/>
          <w:szCs w:val="23"/>
        </w:rPr>
        <w:t xml:space="preserve"> katrā konkursa daļā</w:t>
      </w:r>
      <w:r w:rsidRPr="00526415">
        <w:rPr>
          <w:sz w:val="23"/>
          <w:szCs w:val="23"/>
        </w:rPr>
        <w:t xml:space="preserve"> (neiešūts kopējā piedāvājumā) un piedāvājuma nodrošinājuma kop</w:t>
      </w:r>
      <w:r>
        <w:rPr>
          <w:sz w:val="23"/>
          <w:szCs w:val="23"/>
        </w:rPr>
        <w:t>ija (iešūta kopējā piedāvājumā). Ja piedāvājuma nodrošinājumu iemaksā kontā, pievieno maksājuma uzdevuma kopiju</w:t>
      </w:r>
      <w:r w:rsidR="00BF65C5">
        <w:rPr>
          <w:sz w:val="23"/>
          <w:szCs w:val="23"/>
        </w:rPr>
        <w:t>;</w:t>
      </w:r>
    </w:p>
    <w:p w14:paraId="288A1101" w14:textId="3A2EAC30" w:rsidR="00417526" w:rsidRPr="00303296" w:rsidRDefault="00417526" w:rsidP="00303296">
      <w:pPr>
        <w:pStyle w:val="StyleStyle2Justified"/>
        <w:numPr>
          <w:ilvl w:val="1"/>
          <w:numId w:val="6"/>
        </w:numPr>
        <w:tabs>
          <w:tab w:val="clear" w:pos="1080"/>
        </w:tabs>
        <w:spacing w:before="120" w:after="0"/>
        <w:ind w:left="1134" w:hanging="708"/>
        <w:rPr>
          <w:sz w:val="23"/>
          <w:szCs w:val="23"/>
        </w:rPr>
      </w:pPr>
      <w:r w:rsidRPr="00303296">
        <w:rPr>
          <w:b/>
          <w:sz w:val="23"/>
          <w:szCs w:val="23"/>
        </w:rPr>
        <w:t>kvalifikācijas dokumenti</w:t>
      </w:r>
      <w:r w:rsidRPr="00303296">
        <w:rPr>
          <w:sz w:val="23"/>
          <w:szCs w:val="23"/>
        </w:rPr>
        <w:t xml:space="preserve">, kuri noteikti </w:t>
      </w:r>
      <w:r w:rsidR="00FE0913" w:rsidRPr="00303296">
        <w:rPr>
          <w:sz w:val="23"/>
          <w:szCs w:val="23"/>
        </w:rPr>
        <w:t xml:space="preserve">šajā </w:t>
      </w:r>
      <w:r w:rsidRPr="00303296">
        <w:rPr>
          <w:sz w:val="23"/>
          <w:szCs w:val="23"/>
        </w:rPr>
        <w:t>nodaļā, aizpildot Nolikuma 5.pielikumu</w:t>
      </w:r>
      <w:r w:rsidR="00303296" w:rsidRPr="00303296">
        <w:rPr>
          <w:sz w:val="23"/>
          <w:szCs w:val="23"/>
        </w:rPr>
        <w:t>.</w:t>
      </w:r>
      <w:r w:rsidR="00303296" w:rsidRPr="00303296">
        <w:t xml:space="preserve"> </w:t>
      </w:r>
      <w:r w:rsidR="00303296" w:rsidRPr="00303296">
        <w:rPr>
          <w:sz w:val="23"/>
          <w:szCs w:val="23"/>
        </w:rPr>
        <w:t xml:space="preserve">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Piegādātāju apvienība iesniedz atsevišķu Eiropas vienoto iepirkuma procedūras dokumentu par katru tās dalībnieku. Eiropas vienotā iepirkuma procedūras dokumenta veidlapu, kas ir vienāda visās ES dalībvalstīs, nosaka Komisijas 2016.gada 5.janvāra īstenošanas regula Nr.2016/7, ar ko nosaka standarta veidlapu Eiropas vienotajam iepirkuma procedūras dokumentam (Dokuments attiecas uz EEZ) (regulas 2.pielikums). Regulas pielikumi pieejami </w:t>
      </w:r>
      <w:r w:rsidR="00303296" w:rsidRPr="00C221D3">
        <w:rPr>
          <w:i/>
          <w:sz w:val="23"/>
          <w:szCs w:val="23"/>
        </w:rPr>
        <w:t>word</w:t>
      </w:r>
      <w:r w:rsidR="00303296" w:rsidRPr="00303296">
        <w:rPr>
          <w:sz w:val="23"/>
          <w:szCs w:val="23"/>
        </w:rPr>
        <w:t xml:space="preserve"> dokumenta formātā Iepirkumu uzraudzības biroja tīmekļa vietnē http://www.iub.gov.lv/lv/node/587</w:t>
      </w:r>
      <w:r w:rsidRPr="00303296">
        <w:rPr>
          <w:sz w:val="23"/>
          <w:szCs w:val="23"/>
        </w:rPr>
        <w:t>;</w:t>
      </w:r>
    </w:p>
    <w:p w14:paraId="53BB1F44" w14:textId="77777777" w:rsidR="00417526" w:rsidRDefault="00417526" w:rsidP="00D13A9D">
      <w:pPr>
        <w:pStyle w:val="StyleStyle2Justified"/>
        <w:numPr>
          <w:ilvl w:val="1"/>
          <w:numId w:val="6"/>
        </w:numPr>
        <w:tabs>
          <w:tab w:val="clear" w:pos="1080"/>
        </w:tabs>
        <w:spacing w:before="120" w:after="0"/>
        <w:ind w:left="1134" w:hanging="708"/>
        <w:rPr>
          <w:sz w:val="23"/>
          <w:szCs w:val="23"/>
        </w:rPr>
      </w:pPr>
      <w:r>
        <w:rPr>
          <w:sz w:val="23"/>
          <w:szCs w:val="23"/>
        </w:rPr>
        <w:t xml:space="preserve">parakstīts </w:t>
      </w:r>
      <w:r w:rsidRPr="00D85346">
        <w:rPr>
          <w:b/>
          <w:sz w:val="23"/>
          <w:szCs w:val="23"/>
        </w:rPr>
        <w:t>Tehniskais piedāvājums</w:t>
      </w:r>
      <w:r>
        <w:rPr>
          <w:sz w:val="23"/>
          <w:szCs w:val="23"/>
        </w:rPr>
        <w:t xml:space="preserve"> saskaņā ar konkursa Nolikuma 3.pielikumu;</w:t>
      </w:r>
    </w:p>
    <w:p w14:paraId="7445D29E" w14:textId="2358F2A4" w:rsidR="00303296" w:rsidRPr="00303296" w:rsidRDefault="00417526" w:rsidP="00303296">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parakstīts </w:t>
      </w:r>
      <w:r w:rsidRPr="0031192C">
        <w:rPr>
          <w:b/>
          <w:sz w:val="23"/>
          <w:szCs w:val="23"/>
        </w:rPr>
        <w:t>Finanšu piedāvājums</w:t>
      </w:r>
      <w:r>
        <w:rPr>
          <w:b/>
          <w:sz w:val="23"/>
          <w:szCs w:val="23"/>
        </w:rPr>
        <w:t>,</w:t>
      </w:r>
      <w:r w:rsidRPr="0031192C">
        <w:rPr>
          <w:sz w:val="23"/>
          <w:szCs w:val="23"/>
        </w:rPr>
        <w:t xml:space="preserve"> saskaņā ar Noli</w:t>
      </w:r>
      <w:r>
        <w:rPr>
          <w:sz w:val="23"/>
          <w:szCs w:val="23"/>
        </w:rPr>
        <w:t xml:space="preserve">kuma 4.pielikumu, kuram pievieno, </w:t>
      </w:r>
      <w:r w:rsidRPr="00D85346">
        <w:rPr>
          <w:sz w:val="23"/>
          <w:szCs w:val="23"/>
        </w:rPr>
        <w:t>parakstīt</w:t>
      </w:r>
      <w:r>
        <w:rPr>
          <w:sz w:val="23"/>
          <w:szCs w:val="23"/>
        </w:rPr>
        <w:t>u</w:t>
      </w:r>
      <w:r w:rsidRPr="00D85346">
        <w:rPr>
          <w:sz w:val="23"/>
          <w:szCs w:val="23"/>
        </w:rPr>
        <w:t xml:space="preserve"> </w:t>
      </w:r>
      <w:r w:rsidRPr="00D85346">
        <w:rPr>
          <w:b/>
          <w:sz w:val="23"/>
          <w:szCs w:val="23"/>
        </w:rPr>
        <w:t>veicamo darbu sarakst</w:t>
      </w:r>
      <w:r>
        <w:rPr>
          <w:b/>
          <w:sz w:val="23"/>
          <w:szCs w:val="23"/>
        </w:rPr>
        <w:t>u</w:t>
      </w:r>
      <w:r w:rsidRPr="00D85346">
        <w:rPr>
          <w:b/>
          <w:sz w:val="23"/>
          <w:szCs w:val="23"/>
        </w:rPr>
        <w:t xml:space="preserve"> </w:t>
      </w:r>
      <w:r w:rsidRPr="00D85346">
        <w:rPr>
          <w:sz w:val="23"/>
          <w:szCs w:val="23"/>
        </w:rPr>
        <w:t xml:space="preserve">katrā konkursa daļā; </w:t>
      </w:r>
    </w:p>
    <w:p w14:paraId="35ADE2EC" w14:textId="77777777" w:rsidR="00303296" w:rsidRPr="008B7B03" w:rsidRDefault="00303296" w:rsidP="00303296">
      <w:pPr>
        <w:pStyle w:val="StyleStyle2Justified"/>
        <w:numPr>
          <w:ilvl w:val="1"/>
          <w:numId w:val="6"/>
        </w:numPr>
        <w:tabs>
          <w:tab w:val="clear" w:pos="1080"/>
          <w:tab w:val="left" w:pos="142"/>
          <w:tab w:val="left" w:pos="284"/>
          <w:tab w:val="left" w:pos="426"/>
        </w:tabs>
        <w:spacing w:before="120" w:after="0"/>
        <w:ind w:left="1134" w:hanging="708"/>
        <w:rPr>
          <w:sz w:val="23"/>
          <w:szCs w:val="23"/>
        </w:rPr>
      </w:pPr>
      <w:r w:rsidRPr="008B7B03">
        <w:rPr>
          <w:b/>
          <w:sz w:val="23"/>
          <w:szCs w:val="23"/>
        </w:rPr>
        <w:t>izdrukas</w:t>
      </w:r>
      <w:r w:rsidRPr="008B7B03">
        <w:rPr>
          <w:sz w:val="23"/>
          <w:szCs w:val="23"/>
        </w:rPr>
        <w:t xml:space="preserve"> </w:t>
      </w:r>
      <w:r w:rsidRPr="008B7B03">
        <w:rPr>
          <w:b/>
          <w:sz w:val="23"/>
          <w:szCs w:val="23"/>
        </w:rPr>
        <w:t>no Valsts ieņēmumu dienesta elektroniskās deklarēšanas sistēmas</w:t>
      </w:r>
      <w:r w:rsidRPr="008B7B03">
        <w:rPr>
          <w:sz w:val="23"/>
          <w:szCs w:val="23"/>
        </w:rPr>
        <w:t xml:space="preserve"> par pretendenta un tā piedāvājumā norādīto apakšuzņēmēju vidējām stundas tarifa likmēm profesiju grupās </w:t>
      </w:r>
      <w:r w:rsidRPr="008B7B03">
        <w:rPr>
          <w:i/>
          <w:sz w:val="23"/>
          <w:szCs w:val="23"/>
        </w:rPr>
        <w:t>(Publisko iepirkumu likuma 48.pants)</w:t>
      </w:r>
      <w:r w:rsidRPr="008B7B03">
        <w:rPr>
          <w:sz w:val="23"/>
          <w:szCs w:val="23"/>
        </w:rPr>
        <w:t xml:space="preserve">. </w:t>
      </w:r>
      <w:r w:rsidRPr="008B7B03">
        <w:rPr>
          <w:bCs/>
          <w:sz w:val="23"/>
          <w:szCs w:val="23"/>
          <w:lang w:eastAsia="lv-LV"/>
        </w:rPr>
        <w:t xml:space="preserve">Ja atbilstoši pretendenta </w:t>
      </w:r>
      <w:r w:rsidRPr="008B7B03">
        <w:rPr>
          <w:b/>
          <w:sz w:val="23"/>
          <w:szCs w:val="23"/>
        </w:rPr>
        <w:t>Valsts ieņēmumu dienesta elektroniskās deklarēšanas sistēmas izdrukai</w:t>
      </w:r>
      <w:r w:rsidRPr="008B7B03">
        <w:rPr>
          <w:sz w:val="23"/>
          <w:szCs w:val="23"/>
        </w:rPr>
        <w:t xml:space="preserve"> par pretendenta un tā piedāvājumā norādīto apakšuzņēmēju vidējām stundas tarifa likmēm profesiju grupās, redzams, ka </w:t>
      </w:r>
      <w:r w:rsidRPr="008B7B03">
        <w:rPr>
          <w:bCs/>
          <w:sz w:val="23"/>
          <w:szCs w:val="23"/>
          <w:u w:val="single"/>
          <w:lang w:eastAsia="lv-LV"/>
        </w:rPr>
        <w:t>pretendenta</w:t>
      </w:r>
      <w:r w:rsidRPr="008B7B03">
        <w:rPr>
          <w:bCs/>
          <w:sz w:val="23"/>
          <w:szCs w:val="23"/>
          <w:lang w:eastAsia="lv-LV"/>
        </w:rPr>
        <w:t xml:space="preserve"> vai tā piedāvājumā norādīto </w:t>
      </w:r>
      <w:r w:rsidRPr="008B7B03">
        <w:rPr>
          <w:bCs/>
          <w:sz w:val="23"/>
          <w:szCs w:val="23"/>
          <w:u w:val="single"/>
          <w:lang w:eastAsia="lv-LV"/>
        </w:rPr>
        <w:t>apakšuzņēmēju</w:t>
      </w:r>
      <w:r w:rsidRPr="008B7B03">
        <w:rPr>
          <w:bCs/>
          <w:sz w:val="23"/>
          <w:szCs w:val="23"/>
          <w:lang w:eastAsia="lv-LV"/>
        </w:rPr>
        <w:t xml:space="preserve"> darba ņēmēju vidējā stundas tarifa likme kaut vienā no profesiju </w:t>
      </w:r>
      <w:r w:rsidRPr="008B7B03">
        <w:rPr>
          <w:bCs/>
          <w:sz w:val="23"/>
          <w:szCs w:val="23"/>
          <w:lang w:eastAsia="lv-LV"/>
        </w:rPr>
        <w:lastRenderedPageBreak/>
        <w:t xml:space="preserve">grupām pirmajos trijos gada ceturkšņos pēdējo četru gada ceturkšņu periodā līdz piedāvājuma iesniegšanas dienai ir mazāka par 80 procentiem (vai nesasniedz valstī noteikto minimālo stundas tarifa likmi), pretendents </w:t>
      </w:r>
      <w:r w:rsidRPr="008B7B03">
        <w:rPr>
          <w:bCs/>
          <w:sz w:val="23"/>
          <w:szCs w:val="23"/>
          <w:u w:val="single"/>
          <w:lang w:eastAsia="lv-LV"/>
        </w:rPr>
        <w:t>ir tiesīgs</w:t>
      </w:r>
      <w:r w:rsidRPr="008B7B03">
        <w:rPr>
          <w:bCs/>
          <w:sz w:val="23"/>
          <w:szCs w:val="23"/>
          <w:lang w:eastAsia="lv-LV"/>
        </w:rPr>
        <w:t xml:space="preserve"> kopā ar piedāvājumu iesniegt </w:t>
      </w:r>
      <w:r w:rsidRPr="008B7B03">
        <w:rPr>
          <w:bCs/>
          <w:sz w:val="23"/>
          <w:szCs w:val="23"/>
          <w:u w:val="single"/>
          <w:lang w:eastAsia="lv-LV"/>
        </w:rPr>
        <w:t>paskaidrojumu</w:t>
      </w:r>
      <w:r w:rsidRPr="008B7B03">
        <w:rPr>
          <w:bCs/>
          <w:sz w:val="23"/>
          <w:szCs w:val="23"/>
          <w:lang w:eastAsia="lv-LV"/>
        </w:rPr>
        <w:t xml:space="preserve"> par minēto faktu atbilstoši Publisko iepirkumu likuma 48.panta nosacījumiem.</w:t>
      </w:r>
      <w:r w:rsidRPr="008B7B03">
        <w:rPr>
          <w:sz w:val="23"/>
          <w:szCs w:val="23"/>
        </w:rPr>
        <w:t xml:space="preserve"> </w:t>
      </w:r>
      <w:r w:rsidRPr="008B7B03">
        <w:rPr>
          <w:b/>
          <w:sz w:val="23"/>
          <w:szCs w:val="23"/>
        </w:rPr>
        <w:t>Nosacījums nav attiecināms uz ārvalstu pretendentiem</w:t>
      </w:r>
      <w:r w:rsidRPr="008B7B03">
        <w:rPr>
          <w:sz w:val="23"/>
          <w:szCs w:val="23"/>
        </w:rPr>
        <w:t>;</w:t>
      </w:r>
    </w:p>
    <w:p w14:paraId="740874A2" w14:textId="2331FEF9" w:rsidR="00417526" w:rsidRPr="00E45953" w:rsidRDefault="00303296" w:rsidP="00E45953">
      <w:pPr>
        <w:pStyle w:val="StyleStyle2Justified"/>
        <w:numPr>
          <w:ilvl w:val="1"/>
          <w:numId w:val="6"/>
        </w:numPr>
        <w:tabs>
          <w:tab w:val="clear" w:pos="1080"/>
          <w:tab w:val="left" w:pos="142"/>
          <w:tab w:val="left" w:pos="284"/>
          <w:tab w:val="left" w:pos="426"/>
        </w:tabs>
        <w:spacing w:before="120" w:after="0"/>
        <w:ind w:left="1134" w:hanging="708"/>
        <w:rPr>
          <w:sz w:val="23"/>
          <w:szCs w:val="23"/>
        </w:rPr>
      </w:pPr>
      <w:r w:rsidRPr="008B7B03">
        <w:rPr>
          <w:sz w:val="23"/>
          <w:szCs w:val="23"/>
        </w:rPr>
        <w:t xml:space="preserve">Konkursā iesniegto tehniskos piedāvājumus un </w:t>
      </w:r>
      <w:r>
        <w:rPr>
          <w:sz w:val="23"/>
          <w:szCs w:val="23"/>
        </w:rPr>
        <w:t>veicamo darbu sarakstus</w:t>
      </w:r>
      <w:r w:rsidRPr="008B7B03">
        <w:rPr>
          <w:sz w:val="23"/>
          <w:szCs w:val="23"/>
        </w:rPr>
        <w:t xml:space="preserve"> </w:t>
      </w:r>
      <w:r w:rsidRPr="008B7B03">
        <w:rPr>
          <w:b/>
          <w:sz w:val="23"/>
          <w:szCs w:val="23"/>
        </w:rPr>
        <w:t>elektroniskā veidā</w:t>
      </w:r>
      <w:r w:rsidRPr="008B7B03">
        <w:rPr>
          <w:sz w:val="23"/>
          <w:szCs w:val="23"/>
        </w:rPr>
        <w:t xml:space="preserve"> </w:t>
      </w:r>
      <w:r w:rsidRPr="008B7B03">
        <w:rPr>
          <w:i/>
          <w:sz w:val="23"/>
          <w:szCs w:val="23"/>
        </w:rPr>
        <w:t>WORD</w:t>
      </w:r>
      <w:r w:rsidRPr="008B7B03">
        <w:rPr>
          <w:sz w:val="23"/>
          <w:szCs w:val="23"/>
        </w:rPr>
        <w:t xml:space="preserve"> </w:t>
      </w:r>
      <w:r w:rsidRPr="008B7B03">
        <w:rPr>
          <w:i/>
          <w:sz w:val="23"/>
          <w:szCs w:val="23"/>
        </w:rPr>
        <w:t>formātā</w:t>
      </w:r>
      <w:r w:rsidRPr="008B7B03">
        <w:rPr>
          <w:sz w:val="23"/>
          <w:szCs w:val="23"/>
        </w:rPr>
        <w:t xml:space="preserve"> (</w:t>
      </w:r>
      <w:r w:rsidRPr="008B7B03">
        <w:rPr>
          <w:i/>
          <w:iCs/>
          <w:sz w:val="23"/>
          <w:szCs w:val="23"/>
        </w:rPr>
        <w:t xml:space="preserve">Microsoft Excel) </w:t>
      </w:r>
      <w:r w:rsidRPr="008B7B03">
        <w:rPr>
          <w:iCs/>
          <w:sz w:val="23"/>
          <w:szCs w:val="23"/>
        </w:rPr>
        <w:t>formātā,</w:t>
      </w:r>
      <w:r w:rsidRPr="008B7B03">
        <w:rPr>
          <w:i/>
          <w:iCs/>
          <w:sz w:val="23"/>
          <w:szCs w:val="23"/>
        </w:rPr>
        <w:t xml:space="preserve"> </w:t>
      </w:r>
      <w:r w:rsidRPr="008B7B03">
        <w:rPr>
          <w:iCs/>
          <w:sz w:val="23"/>
          <w:szCs w:val="23"/>
        </w:rPr>
        <w:t xml:space="preserve">pievieno </w:t>
      </w:r>
      <w:r w:rsidRPr="008B7B03">
        <w:rPr>
          <w:b/>
          <w:sz w:val="23"/>
          <w:szCs w:val="23"/>
        </w:rPr>
        <w:t>CD</w:t>
      </w:r>
      <w:r w:rsidRPr="008B7B03">
        <w:rPr>
          <w:sz w:val="23"/>
          <w:szCs w:val="23"/>
        </w:rPr>
        <w:t xml:space="preserve"> kompaktdiskā.</w:t>
      </w:r>
    </w:p>
    <w:p w14:paraId="66F5EF54" w14:textId="3FD1F7C2" w:rsidR="00C035F6" w:rsidRPr="0031192C" w:rsidRDefault="00D87F12" w:rsidP="00417526">
      <w:pPr>
        <w:pStyle w:val="StyleStyle2Justified"/>
        <w:numPr>
          <w:ilvl w:val="0"/>
          <w:numId w:val="6"/>
        </w:numPr>
        <w:tabs>
          <w:tab w:val="clear" w:pos="1080"/>
          <w:tab w:val="left" w:pos="426"/>
          <w:tab w:val="left" w:pos="851"/>
        </w:tabs>
        <w:spacing w:before="120" w:after="0"/>
        <w:rPr>
          <w:sz w:val="23"/>
          <w:szCs w:val="23"/>
        </w:rPr>
      </w:pPr>
      <w:r w:rsidRPr="00FE0913">
        <w:rPr>
          <w:b/>
          <w:sz w:val="23"/>
          <w:szCs w:val="23"/>
        </w:rPr>
        <w:t>Pretendentu izslēgšanas nosacījumus reglamentē Publisko iepirkumu likuma 39.</w:t>
      </w:r>
      <w:r w:rsidRPr="00FE0913">
        <w:rPr>
          <w:b/>
          <w:sz w:val="23"/>
          <w:szCs w:val="23"/>
          <w:vertAlign w:val="superscript"/>
        </w:rPr>
        <w:t>1</w:t>
      </w:r>
      <w:r w:rsidRPr="00FE0913">
        <w:rPr>
          <w:b/>
          <w:sz w:val="23"/>
          <w:szCs w:val="23"/>
        </w:rPr>
        <w:t xml:space="preserve"> pants</w:t>
      </w:r>
      <w:r w:rsidRPr="0031192C">
        <w:rPr>
          <w:sz w:val="23"/>
          <w:szCs w:val="23"/>
        </w:rPr>
        <w:t xml:space="preserve">, kas vienlīdz saistošs visiem pretendentiem, neatkarīgi no iepirkuma daļas, kurā iesniedz piedāvājumu. </w:t>
      </w:r>
      <w:r w:rsidR="00610802" w:rsidRPr="0031192C">
        <w:rPr>
          <w:sz w:val="23"/>
          <w:szCs w:val="23"/>
        </w:rPr>
        <w:t xml:space="preserve">Ar normatīvo aktu var iepazīties </w:t>
      </w:r>
      <w:hyperlink r:id="rId12" w:history="1">
        <w:r w:rsidR="00610802" w:rsidRPr="0031192C">
          <w:rPr>
            <w:rStyle w:val="Hyperlink"/>
            <w:sz w:val="23"/>
            <w:szCs w:val="23"/>
          </w:rPr>
          <w:t>http://likumi.lv/doc.php?id=133536</w:t>
        </w:r>
      </w:hyperlink>
      <w:r w:rsidR="00610802" w:rsidRPr="0031192C">
        <w:rPr>
          <w:sz w:val="23"/>
          <w:szCs w:val="23"/>
        </w:rPr>
        <w:t>.</w:t>
      </w:r>
    </w:p>
    <w:p w14:paraId="62113054" w14:textId="77E9D003" w:rsidR="00D87F12" w:rsidRDefault="00D17E4F" w:rsidP="002E5734">
      <w:pPr>
        <w:pStyle w:val="StyleStyle2Justified"/>
        <w:numPr>
          <w:ilvl w:val="0"/>
          <w:numId w:val="6"/>
        </w:numPr>
        <w:tabs>
          <w:tab w:val="clear" w:pos="1080"/>
          <w:tab w:val="left" w:pos="426"/>
          <w:tab w:val="left" w:pos="851"/>
        </w:tabs>
        <w:spacing w:before="120"/>
        <w:ind w:left="357" w:hanging="357"/>
        <w:rPr>
          <w:b/>
          <w:sz w:val="23"/>
          <w:szCs w:val="23"/>
        </w:rPr>
      </w:pPr>
      <w:r>
        <w:rPr>
          <w:b/>
          <w:sz w:val="23"/>
          <w:szCs w:val="23"/>
        </w:rPr>
        <w:t>K</w:t>
      </w:r>
      <w:r w:rsidR="00745F8C">
        <w:rPr>
          <w:b/>
          <w:sz w:val="23"/>
          <w:szCs w:val="23"/>
        </w:rPr>
        <w:t>v</w:t>
      </w:r>
      <w:r>
        <w:rPr>
          <w:b/>
          <w:sz w:val="23"/>
          <w:szCs w:val="23"/>
        </w:rPr>
        <w:t>a</w:t>
      </w:r>
      <w:r w:rsidR="00745F8C">
        <w:rPr>
          <w:b/>
          <w:sz w:val="23"/>
          <w:szCs w:val="23"/>
        </w:rPr>
        <w:t xml:space="preserve">lifikācijas prasības </w:t>
      </w:r>
      <w:r w:rsidR="00745F8C" w:rsidRPr="00537FA7">
        <w:rPr>
          <w:b/>
          <w:i/>
          <w:sz w:val="23"/>
          <w:szCs w:val="23"/>
        </w:rPr>
        <w:t>(neatkarīgi no konkursa daļas</w:t>
      </w:r>
      <w:r w:rsidR="00537FA7">
        <w:rPr>
          <w:b/>
          <w:i/>
          <w:sz w:val="23"/>
          <w:szCs w:val="23"/>
        </w:rPr>
        <w:t>, kurā iesniedz piedāvājumu</w:t>
      </w:r>
      <w:r w:rsidR="00745F8C" w:rsidRPr="00537FA7">
        <w:rPr>
          <w:b/>
          <w:i/>
          <w:sz w:val="23"/>
          <w:szCs w:val="23"/>
        </w:rPr>
        <w:t>)</w:t>
      </w:r>
      <w:r w:rsidR="00D87F12" w:rsidRPr="0031192C">
        <w:rPr>
          <w:b/>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500"/>
      </w:tblGrid>
      <w:tr w:rsidR="003B1A03" w:rsidRPr="002E5734" w14:paraId="77F47575" w14:textId="77777777" w:rsidTr="00447400">
        <w:trPr>
          <w:trHeight w:val="393"/>
        </w:trPr>
        <w:tc>
          <w:tcPr>
            <w:tcW w:w="2577" w:type="pct"/>
            <w:shd w:val="clear" w:color="auto" w:fill="auto"/>
            <w:vAlign w:val="center"/>
          </w:tcPr>
          <w:p w14:paraId="2549CC8D" w14:textId="77777777" w:rsidR="003B1A03" w:rsidRPr="002E5734" w:rsidRDefault="003B1A03" w:rsidP="00447400">
            <w:pPr>
              <w:tabs>
                <w:tab w:val="left" w:pos="0"/>
                <w:tab w:val="left" w:pos="709"/>
              </w:tabs>
              <w:spacing w:before="120" w:after="120"/>
              <w:ind w:left="284"/>
              <w:jc w:val="center"/>
              <w:rPr>
                <w:sz w:val="23"/>
                <w:szCs w:val="23"/>
                <w:lang w:eastAsia="lv-LV"/>
              </w:rPr>
            </w:pPr>
            <w:r w:rsidRPr="002E5734">
              <w:rPr>
                <w:b/>
                <w:sz w:val="23"/>
                <w:szCs w:val="23"/>
              </w:rPr>
              <w:t>Prasības profesionālās darbības veikšanai</w:t>
            </w:r>
          </w:p>
        </w:tc>
        <w:tc>
          <w:tcPr>
            <w:tcW w:w="2423" w:type="pct"/>
            <w:shd w:val="clear" w:color="auto" w:fill="auto"/>
            <w:vAlign w:val="center"/>
          </w:tcPr>
          <w:p w14:paraId="1B391557" w14:textId="77777777" w:rsidR="003B1A03" w:rsidRPr="002E5734" w:rsidRDefault="003B1A03" w:rsidP="00447400">
            <w:pPr>
              <w:tabs>
                <w:tab w:val="left" w:pos="317"/>
                <w:tab w:val="left" w:pos="742"/>
              </w:tabs>
              <w:suppressAutoHyphens w:val="0"/>
              <w:spacing w:before="120" w:after="120"/>
              <w:jc w:val="center"/>
              <w:rPr>
                <w:b/>
                <w:sz w:val="23"/>
                <w:szCs w:val="23"/>
                <w:lang w:eastAsia="en-US"/>
              </w:rPr>
            </w:pPr>
            <w:r w:rsidRPr="002E5734">
              <w:rPr>
                <w:b/>
                <w:sz w:val="23"/>
                <w:szCs w:val="23"/>
                <w:lang w:eastAsia="en-US"/>
              </w:rPr>
              <w:t>Iesniedzamie dokumenti</w:t>
            </w:r>
          </w:p>
        </w:tc>
      </w:tr>
      <w:tr w:rsidR="003B1A03" w:rsidRPr="002E5734" w14:paraId="44D15323" w14:textId="77777777" w:rsidTr="00447400">
        <w:trPr>
          <w:hidden/>
        </w:trPr>
        <w:tc>
          <w:tcPr>
            <w:tcW w:w="2577" w:type="pct"/>
            <w:shd w:val="clear" w:color="auto" w:fill="auto"/>
          </w:tcPr>
          <w:p w14:paraId="784AF4F3" w14:textId="77777777" w:rsidR="003B1A03" w:rsidRPr="002E5734" w:rsidRDefault="003B1A03" w:rsidP="00447400">
            <w:pPr>
              <w:tabs>
                <w:tab w:val="left" w:pos="0"/>
                <w:tab w:val="left" w:pos="567"/>
              </w:tabs>
              <w:spacing w:after="80"/>
              <w:ind w:left="360"/>
              <w:jc w:val="both"/>
              <w:rPr>
                <w:vanish/>
                <w:sz w:val="23"/>
                <w:szCs w:val="23"/>
                <w:lang w:eastAsia="lv-LV"/>
              </w:rPr>
            </w:pPr>
          </w:p>
          <w:p w14:paraId="6EA3FA65" w14:textId="77777777" w:rsidR="003B1A03" w:rsidRPr="002E5734" w:rsidRDefault="003B1A03" w:rsidP="00447400">
            <w:pPr>
              <w:tabs>
                <w:tab w:val="left" w:pos="0"/>
              </w:tabs>
              <w:spacing w:before="120" w:after="80"/>
              <w:ind w:left="567" w:hanging="567"/>
              <w:jc w:val="both"/>
              <w:rPr>
                <w:bCs/>
                <w:sz w:val="23"/>
                <w:szCs w:val="23"/>
                <w:lang w:eastAsia="lv-LV"/>
              </w:rPr>
            </w:pPr>
            <w:r w:rsidRPr="002E5734">
              <w:rPr>
                <w:sz w:val="23"/>
                <w:szCs w:val="23"/>
                <w:lang w:eastAsia="lv-LV"/>
              </w:rPr>
              <w:t>2</w:t>
            </w:r>
            <w:r>
              <w:rPr>
                <w:sz w:val="23"/>
                <w:szCs w:val="23"/>
                <w:lang w:eastAsia="lv-LV"/>
              </w:rPr>
              <w:t>3</w:t>
            </w:r>
            <w:r w:rsidRPr="002E5734">
              <w:rPr>
                <w:sz w:val="23"/>
                <w:szCs w:val="23"/>
                <w:lang w:eastAsia="lv-LV"/>
              </w:rPr>
              <w:t>.1.</w:t>
            </w:r>
            <w:r w:rsidRPr="002E5734">
              <w:rPr>
                <w:sz w:val="23"/>
                <w:szCs w:val="23"/>
                <w:lang w:eastAsia="lv-LV"/>
              </w:rPr>
              <w:tab/>
            </w:r>
            <w:r w:rsidRPr="002E5734">
              <w:rPr>
                <w:sz w:val="23"/>
                <w:szCs w:val="23"/>
              </w:rPr>
              <w:t>Pretendents ir reģistrēts LR Komercreģistrā vai līdzvērtīgā reģistrā ārvalstīs, atbilstoši attiecīgās valsts normatīvo aktu prasībām (ja pretendents ir juridiskā persona).</w:t>
            </w:r>
            <w:r w:rsidRPr="002E5734">
              <w:rPr>
                <w:sz w:val="23"/>
                <w:szCs w:val="23"/>
                <w:lang w:eastAsia="lv-LV"/>
              </w:rPr>
              <w:t xml:space="preserve"> Prasība attiecas arī uz </w:t>
            </w:r>
            <w:r w:rsidRPr="002E5734">
              <w:rPr>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14:paraId="23C9F917" w14:textId="77777777" w:rsidR="003B1A03" w:rsidRPr="002E5734" w:rsidRDefault="003B1A03" w:rsidP="00447400">
            <w:pPr>
              <w:tabs>
                <w:tab w:val="left" w:pos="0"/>
              </w:tabs>
              <w:spacing w:before="120" w:after="80"/>
              <w:ind w:left="567" w:hanging="567"/>
              <w:jc w:val="both"/>
              <w:rPr>
                <w:i/>
                <w:sz w:val="23"/>
                <w:szCs w:val="23"/>
              </w:rPr>
            </w:pPr>
            <w:r w:rsidRPr="002E5734">
              <w:rPr>
                <w:sz w:val="23"/>
                <w:szCs w:val="23"/>
              </w:rPr>
              <w:tab/>
            </w:r>
          </w:p>
        </w:tc>
        <w:tc>
          <w:tcPr>
            <w:tcW w:w="2423" w:type="pct"/>
            <w:shd w:val="clear" w:color="auto" w:fill="auto"/>
            <w:vAlign w:val="center"/>
          </w:tcPr>
          <w:p w14:paraId="1665BFB3" w14:textId="77777777" w:rsidR="003B1A03" w:rsidRPr="002E5734" w:rsidRDefault="003B1A03" w:rsidP="00447400">
            <w:pPr>
              <w:tabs>
                <w:tab w:val="left" w:pos="317"/>
                <w:tab w:val="left" w:pos="742"/>
              </w:tabs>
              <w:suppressAutoHyphens w:val="0"/>
              <w:spacing w:before="120"/>
              <w:jc w:val="both"/>
              <w:rPr>
                <w:sz w:val="23"/>
                <w:szCs w:val="23"/>
                <w:lang w:eastAsia="en-US"/>
              </w:rPr>
            </w:pPr>
            <w:r w:rsidRPr="002E5734">
              <w:rPr>
                <w:sz w:val="23"/>
                <w:szCs w:val="23"/>
                <w:lang w:eastAsia="en-US"/>
              </w:rPr>
              <w:t>Informāciju par Latvijā reģistrēta pretendenta atbilstību profesionālās darbības veikšanai, Pasūtītājs iegūs publiskās datubāzēs. Ja Pasūtītājs publiskajās datubāzēs nevarēs iegūt attiecīgu informāciju, vai neiegūs pilnīgu informāciju, to pieprasīs pretendentam.</w:t>
            </w:r>
          </w:p>
          <w:p w14:paraId="5877EF6C" w14:textId="77777777" w:rsidR="003B1A03" w:rsidRPr="002E5734" w:rsidRDefault="003B1A03" w:rsidP="00447400">
            <w:pPr>
              <w:tabs>
                <w:tab w:val="left" w:pos="317"/>
                <w:tab w:val="left" w:pos="742"/>
              </w:tabs>
              <w:suppressAutoHyphens w:val="0"/>
              <w:spacing w:before="120"/>
              <w:jc w:val="both"/>
              <w:rPr>
                <w:sz w:val="23"/>
                <w:szCs w:val="23"/>
                <w:lang w:eastAsia="en-US"/>
              </w:rPr>
            </w:pPr>
            <w:r w:rsidRPr="002E5734">
              <w:rPr>
                <w:b/>
                <w:sz w:val="23"/>
                <w:szCs w:val="23"/>
                <w:lang w:eastAsia="en-US"/>
              </w:rPr>
              <w:t>Ārvalstīs</w:t>
            </w:r>
            <w:r w:rsidRPr="002E5734">
              <w:rPr>
                <w:sz w:val="23"/>
                <w:szCs w:val="23"/>
                <w:lang w:eastAsia="en-US"/>
              </w:rPr>
              <w:t xml:space="preserve"> reģistrēts pretendents iesniedz:</w:t>
            </w:r>
          </w:p>
          <w:p w14:paraId="0C28E152" w14:textId="77777777" w:rsidR="003B1A03" w:rsidRPr="002E5734" w:rsidRDefault="003B1A03" w:rsidP="00447400">
            <w:pPr>
              <w:tabs>
                <w:tab w:val="left" w:pos="317"/>
                <w:tab w:val="left" w:pos="742"/>
              </w:tabs>
              <w:suppressAutoHyphens w:val="0"/>
              <w:spacing w:before="120"/>
              <w:jc w:val="both"/>
              <w:rPr>
                <w:sz w:val="23"/>
                <w:szCs w:val="23"/>
                <w:lang w:eastAsia="en-US"/>
              </w:rPr>
            </w:pPr>
            <w:r w:rsidRPr="002E5734">
              <w:rPr>
                <w:sz w:val="23"/>
                <w:szCs w:val="23"/>
                <w:lang w:eastAsia="en-US"/>
              </w:rPr>
              <w:t xml:space="preserve">1. attiecīgās ārvalsts kompetentās institūcijas izsniegtu dokumentu (tulkotu un apliecinātu dokumenta kopiju), </w:t>
            </w:r>
            <w:r w:rsidRPr="002E5734">
              <w:rPr>
                <w:b/>
                <w:sz w:val="23"/>
                <w:szCs w:val="23"/>
                <w:lang w:eastAsia="en-US"/>
              </w:rPr>
              <w:t xml:space="preserve">kas apliecina, ka pretendents ir reģistrēts </w:t>
            </w:r>
            <w:r w:rsidRPr="002E5734">
              <w:rPr>
                <w:sz w:val="23"/>
                <w:szCs w:val="23"/>
                <w:lang w:eastAsia="en-US"/>
              </w:rPr>
              <w:t>normatīvajos aktos noteiktajā kārtībā, vai pretendenta pārstāvja parakstītu un tulkotu attiecīgās ārvalsts publiskā reģistra izdruku, kas apliecina pretendenta reģistrācijas faktu (ja kompetentās institūcijas izziņas attiecīgajā valstī netiek izdotas);</w:t>
            </w:r>
          </w:p>
          <w:p w14:paraId="1758CD86" w14:textId="77777777" w:rsidR="003B1A03" w:rsidRPr="002E5734" w:rsidRDefault="003B1A03" w:rsidP="00447400">
            <w:pPr>
              <w:tabs>
                <w:tab w:val="left" w:pos="317"/>
                <w:tab w:val="left" w:pos="742"/>
              </w:tabs>
              <w:suppressAutoHyphens w:val="0"/>
              <w:spacing w:before="120"/>
              <w:jc w:val="both"/>
              <w:rPr>
                <w:sz w:val="23"/>
                <w:szCs w:val="23"/>
                <w:lang w:eastAsia="en-US"/>
              </w:rPr>
            </w:pPr>
            <w:r w:rsidRPr="002E5734">
              <w:rPr>
                <w:sz w:val="23"/>
                <w:szCs w:val="23"/>
                <w:lang w:eastAsia="en-US"/>
              </w:rPr>
              <w:t xml:space="preserve">2. attiecīgās ārvalsts kompetentās institūcijas izdotu dokumentu (tulkotu un apliecinātu dokumenta kopiju), kas apliecina pretendenta likumiskā pārstāvja (vadītāja, direktora) </w:t>
            </w:r>
            <w:r w:rsidRPr="002E5734">
              <w:rPr>
                <w:b/>
                <w:sz w:val="23"/>
                <w:szCs w:val="23"/>
                <w:lang w:eastAsia="en-US"/>
              </w:rPr>
              <w:t>paraksta tiesības</w:t>
            </w:r>
            <w:r w:rsidRPr="002E5734">
              <w:rPr>
                <w:sz w:val="23"/>
                <w:szCs w:val="23"/>
                <w:lang w:eastAsia="en-US"/>
              </w:rPr>
              <w:t xml:space="preserve">. Ja pieteikumu paraksta pilnvarotā persona – papildus pievieno </w:t>
            </w:r>
            <w:r>
              <w:rPr>
                <w:sz w:val="23"/>
                <w:szCs w:val="23"/>
                <w:lang w:eastAsia="en-US"/>
              </w:rPr>
              <w:t>pilnvaras oriģināla eksemplāru.</w:t>
            </w:r>
          </w:p>
        </w:tc>
      </w:tr>
      <w:tr w:rsidR="003B1A03" w:rsidRPr="002E5734" w14:paraId="6CE7FB3B" w14:textId="77777777" w:rsidTr="00447400">
        <w:tc>
          <w:tcPr>
            <w:tcW w:w="2577" w:type="pct"/>
            <w:shd w:val="clear" w:color="auto" w:fill="auto"/>
          </w:tcPr>
          <w:p w14:paraId="2D6F4E2B" w14:textId="77777777" w:rsidR="003B1A03" w:rsidRPr="002E5734" w:rsidRDefault="003B1A03" w:rsidP="00447400">
            <w:pPr>
              <w:tabs>
                <w:tab w:val="left" w:pos="0"/>
              </w:tabs>
              <w:spacing w:before="120" w:after="80"/>
              <w:ind w:left="567" w:hanging="567"/>
              <w:jc w:val="both"/>
              <w:rPr>
                <w:bCs/>
                <w:sz w:val="23"/>
                <w:szCs w:val="23"/>
                <w:lang w:eastAsia="lv-LV"/>
              </w:rPr>
            </w:pPr>
            <w:r w:rsidRPr="002E5734">
              <w:rPr>
                <w:sz w:val="23"/>
                <w:szCs w:val="23"/>
              </w:rPr>
              <w:t>2</w:t>
            </w:r>
            <w:r>
              <w:rPr>
                <w:sz w:val="23"/>
                <w:szCs w:val="23"/>
              </w:rPr>
              <w:t>3</w:t>
            </w:r>
            <w:r w:rsidRPr="002E5734">
              <w:rPr>
                <w:sz w:val="23"/>
                <w:szCs w:val="23"/>
              </w:rPr>
              <w:t>.2.</w:t>
            </w:r>
            <w:r w:rsidRPr="002E5734">
              <w:rPr>
                <w:sz w:val="23"/>
                <w:szCs w:val="23"/>
              </w:rPr>
              <w:tab/>
              <w:t xml:space="preserve">Pretendents ir reģistrēts </w:t>
            </w:r>
            <w:r w:rsidRPr="002E5734">
              <w:rPr>
                <w:b/>
                <w:sz w:val="23"/>
                <w:szCs w:val="23"/>
              </w:rPr>
              <w:t>būvkomersantu reģistrā vai līdzvērtīgā reģistrā ārvalstīs</w:t>
            </w:r>
            <w:r w:rsidRPr="002E5734">
              <w:rPr>
                <w:sz w:val="23"/>
                <w:szCs w:val="23"/>
              </w:rPr>
              <w:t xml:space="preserve">. </w:t>
            </w:r>
            <w:r w:rsidRPr="002E5734">
              <w:rPr>
                <w:sz w:val="23"/>
                <w:szCs w:val="23"/>
                <w:lang w:eastAsia="lv-LV"/>
              </w:rPr>
              <w:t xml:space="preserve">Prasība attiecas arī uz </w:t>
            </w:r>
            <w:r w:rsidRPr="002E5734">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 ja attiecīgās personas plānots iesaistīt būvdarbu izpildē.</w:t>
            </w:r>
          </w:p>
          <w:p w14:paraId="2216830B" w14:textId="77777777" w:rsidR="003B1A03" w:rsidRPr="002E5734" w:rsidRDefault="003B1A03" w:rsidP="00447400">
            <w:pPr>
              <w:tabs>
                <w:tab w:val="left" w:pos="0"/>
              </w:tabs>
              <w:spacing w:before="120" w:after="80"/>
              <w:ind w:left="567" w:hanging="567"/>
              <w:jc w:val="both"/>
              <w:rPr>
                <w:sz w:val="23"/>
                <w:szCs w:val="23"/>
              </w:rPr>
            </w:pPr>
            <w:r w:rsidRPr="002E5734">
              <w:rPr>
                <w:i/>
                <w:sz w:val="23"/>
                <w:szCs w:val="23"/>
              </w:rPr>
              <w:tab/>
            </w:r>
          </w:p>
        </w:tc>
        <w:tc>
          <w:tcPr>
            <w:tcW w:w="2423" w:type="pct"/>
            <w:shd w:val="clear" w:color="auto" w:fill="auto"/>
          </w:tcPr>
          <w:p w14:paraId="54ADF20B" w14:textId="77777777" w:rsidR="003B1A03" w:rsidRPr="002E5734" w:rsidRDefault="003B1A03" w:rsidP="00447400">
            <w:pPr>
              <w:tabs>
                <w:tab w:val="left" w:pos="317"/>
                <w:tab w:val="left" w:pos="742"/>
              </w:tabs>
              <w:suppressAutoHyphens w:val="0"/>
              <w:spacing w:before="120"/>
              <w:jc w:val="both"/>
              <w:rPr>
                <w:sz w:val="23"/>
                <w:szCs w:val="23"/>
                <w:lang w:eastAsia="en-US"/>
              </w:rPr>
            </w:pPr>
            <w:r w:rsidRPr="002E5734">
              <w:rPr>
                <w:sz w:val="23"/>
                <w:szCs w:val="23"/>
                <w:lang w:eastAsia="en-US"/>
              </w:rPr>
              <w:t>Informāciju par Latvijā reģistrēta pretendenta atbilstību profesionālās darbības veikšanai, Pasūtītājs iegūs publiskās datubāzēs. Ja Pasūtītājs publiskajās datubāzēs nevarēs iegūt attiecīgu informāciju, vai neiegūs pilnīgu informāciju, to pieprasīs pretendentam.</w:t>
            </w:r>
          </w:p>
          <w:p w14:paraId="302B80EA" w14:textId="77777777" w:rsidR="003B1A03" w:rsidRPr="002E5734" w:rsidRDefault="003B1A03" w:rsidP="00447400">
            <w:pPr>
              <w:tabs>
                <w:tab w:val="left" w:pos="317"/>
                <w:tab w:val="left" w:pos="742"/>
              </w:tabs>
              <w:suppressAutoHyphens w:val="0"/>
              <w:spacing w:before="120"/>
              <w:jc w:val="both"/>
              <w:rPr>
                <w:sz w:val="23"/>
                <w:szCs w:val="23"/>
                <w:lang w:eastAsia="en-US"/>
              </w:rPr>
            </w:pPr>
            <w:r w:rsidRPr="002E5734">
              <w:rPr>
                <w:b/>
                <w:sz w:val="23"/>
                <w:szCs w:val="23"/>
                <w:lang w:eastAsia="en-US"/>
              </w:rPr>
              <w:t>Ārvalstīs reģistrēts pretendents</w:t>
            </w:r>
            <w:r w:rsidRPr="002E5734">
              <w:rPr>
                <w:sz w:val="23"/>
                <w:szCs w:val="23"/>
                <w:lang w:eastAsia="en-US"/>
              </w:rPr>
              <w:t xml:space="preserve"> iesniedz:</w:t>
            </w:r>
          </w:p>
          <w:p w14:paraId="0FFD6096" w14:textId="207B666B" w:rsidR="003B1A03" w:rsidRPr="002E5734" w:rsidRDefault="003B1A03" w:rsidP="00447400">
            <w:pPr>
              <w:tabs>
                <w:tab w:val="left" w:pos="317"/>
                <w:tab w:val="left" w:pos="742"/>
              </w:tabs>
              <w:suppressAutoHyphens w:val="0"/>
              <w:spacing w:before="120"/>
              <w:jc w:val="both"/>
              <w:rPr>
                <w:sz w:val="23"/>
                <w:szCs w:val="23"/>
                <w:lang w:eastAsia="en-US"/>
              </w:rPr>
            </w:pPr>
            <w:r w:rsidRPr="002E5734">
              <w:rPr>
                <w:sz w:val="23"/>
                <w:szCs w:val="23"/>
                <w:lang w:eastAsia="en-US"/>
              </w:rPr>
              <w:t>1. Attiecīgas ārvalsts kompetentās institūcijas izdotu dokumenta kopiju, kas apliecina ka pretendenta darbības joma ir būvniecība, ja attiecīgās valsts, kurā Pretendents reģistrēts, normatīvie akti tādu pieprasa;</w:t>
            </w:r>
          </w:p>
          <w:p w14:paraId="066F0A3A" w14:textId="77777777" w:rsidR="003B1A03" w:rsidRPr="002E5734" w:rsidRDefault="003B1A03" w:rsidP="00447400">
            <w:pPr>
              <w:tabs>
                <w:tab w:val="left" w:pos="317"/>
                <w:tab w:val="left" w:pos="742"/>
              </w:tabs>
              <w:suppressAutoHyphens w:val="0"/>
              <w:spacing w:before="120"/>
              <w:jc w:val="both"/>
              <w:rPr>
                <w:sz w:val="23"/>
                <w:szCs w:val="23"/>
                <w:lang w:eastAsia="en-US"/>
              </w:rPr>
            </w:pPr>
            <w:r w:rsidRPr="002E5734">
              <w:rPr>
                <w:sz w:val="23"/>
                <w:szCs w:val="23"/>
                <w:lang w:eastAsia="en-US"/>
              </w:rPr>
              <w:lastRenderedPageBreak/>
              <w:t xml:space="preserve">2. </w:t>
            </w:r>
            <w:r w:rsidRPr="002E5734">
              <w:rPr>
                <w:bCs/>
                <w:sz w:val="23"/>
                <w:szCs w:val="23"/>
                <w:lang w:val="x-none" w:eastAsia="lv-LV"/>
              </w:rPr>
              <w:t xml:space="preserve">Apliecinājumu, ka gadījumā, ja </w:t>
            </w:r>
            <w:r w:rsidRPr="002E5734">
              <w:rPr>
                <w:bCs/>
                <w:sz w:val="23"/>
                <w:szCs w:val="23"/>
                <w:lang w:eastAsia="lv-LV"/>
              </w:rPr>
              <w:t xml:space="preserve">pretendents </w:t>
            </w:r>
            <w:r w:rsidRPr="002E5734">
              <w:rPr>
                <w:bCs/>
                <w:sz w:val="23"/>
                <w:szCs w:val="23"/>
                <w:lang w:val="x-none" w:eastAsia="lv-LV"/>
              </w:rPr>
              <w:t>tiks atzīts par uzvarētāju, tas 10 (desmit</w:t>
            </w:r>
            <w:r w:rsidRPr="002E5734">
              <w:rPr>
                <w:b/>
                <w:bCs/>
                <w:sz w:val="23"/>
                <w:szCs w:val="23"/>
                <w:lang w:val="x-none" w:eastAsia="lv-LV"/>
              </w:rPr>
              <w:t>)</w:t>
            </w:r>
            <w:r w:rsidRPr="002E5734">
              <w:rPr>
                <w:bCs/>
                <w:sz w:val="23"/>
                <w:szCs w:val="23"/>
                <w:lang w:val="x-none" w:eastAsia="lv-LV"/>
              </w:rPr>
              <w:t xml:space="preserve"> darba dienu laikā no </w:t>
            </w:r>
            <w:r w:rsidRPr="002E5734">
              <w:rPr>
                <w:bCs/>
                <w:sz w:val="23"/>
                <w:szCs w:val="23"/>
                <w:lang w:eastAsia="lv-LV"/>
              </w:rPr>
              <w:t xml:space="preserve">dienas, kad stāsies spēkā iepirkuma komisijas lēmums </w:t>
            </w:r>
            <w:r w:rsidRPr="002E5734">
              <w:rPr>
                <w:bCs/>
                <w:sz w:val="23"/>
                <w:szCs w:val="23"/>
                <w:lang w:val="x-none" w:eastAsia="lv-LV"/>
              </w:rPr>
              <w:t>par līguma slēgšanas tiesību piešķiršanu</w:t>
            </w:r>
            <w:r w:rsidRPr="002E5734">
              <w:rPr>
                <w:bCs/>
                <w:sz w:val="23"/>
                <w:szCs w:val="23"/>
                <w:lang w:eastAsia="lv-LV"/>
              </w:rPr>
              <w:t>,</w:t>
            </w:r>
            <w:r w:rsidRPr="002E5734">
              <w:rPr>
                <w:bCs/>
                <w:sz w:val="23"/>
                <w:szCs w:val="23"/>
                <w:lang w:val="x-none" w:eastAsia="lv-LV"/>
              </w:rPr>
              <w:t xml:space="preserve"> reģistrēsies </w:t>
            </w:r>
            <w:r w:rsidRPr="002E5734">
              <w:rPr>
                <w:bCs/>
                <w:sz w:val="23"/>
                <w:szCs w:val="23"/>
                <w:lang w:eastAsia="lv-LV"/>
              </w:rPr>
              <w:t xml:space="preserve">Latvijas Republikas </w:t>
            </w:r>
            <w:r w:rsidRPr="002E5734">
              <w:rPr>
                <w:bCs/>
                <w:sz w:val="23"/>
                <w:szCs w:val="23"/>
                <w:lang w:val="x-none" w:eastAsia="lv-LV"/>
              </w:rPr>
              <w:t>Būvkomersantu reģistrā.</w:t>
            </w:r>
          </w:p>
        </w:tc>
      </w:tr>
    </w:tbl>
    <w:p w14:paraId="2B0585BC" w14:textId="112A7249" w:rsidR="003B1A03" w:rsidRPr="003B1A03" w:rsidRDefault="003B1A03" w:rsidP="003B1A03">
      <w:pPr>
        <w:pStyle w:val="StyleStyle2Justified"/>
        <w:numPr>
          <w:ilvl w:val="0"/>
          <w:numId w:val="6"/>
        </w:numPr>
        <w:tabs>
          <w:tab w:val="left" w:pos="426"/>
          <w:tab w:val="left" w:pos="851"/>
        </w:tabs>
        <w:spacing w:after="240"/>
        <w:ind w:left="357" w:hanging="357"/>
        <w:rPr>
          <w:b/>
          <w:sz w:val="23"/>
          <w:szCs w:val="23"/>
        </w:rPr>
      </w:pPr>
      <w:r w:rsidRPr="003B1A03">
        <w:rPr>
          <w:b/>
          <w:sz w:val="23"/>
          <w:szCs w:val="23"/>
        </w:rPr>
        <w:lastRenderedPageBreak/>
        <w:t>Prasības pretendentam saimnieciskajam un finansiālajam stāvoklim</w:t>
      </w:r>
      <w:r>
        <w:rPr>
          <w:b/>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500"/>
      </w:tblGrid>
      <w:tr w:rsidR="003B1A03" w:rsidRPr="008B7B03" w14:paraId="1734C24E" w14:textId="77777777" w:rsidTr="00447400">
        <w:tc>
          <w:tcPr>
            <w:tcW w:w="2577" w:type="pct"/>
            <w:shd w:val="clear" w:color="auto" w:fill="auto"/>
            <w:vAlign w:val="center"/>
          </w:tcPr>
          <w:p w14:paraId="27BD6475" w14:textId="5E0ED545" w:rsidR="003B1A03" w:rsidRDefault="003B1A03" w:rsidP="003B1A03">
            <w:pPr>
              <w:pStyle w:val="BodyTextIndent"/>
              <w:ind w:left="0"/>
              <w:jc w:val="center"/>
              <w:rPr>
                <w:sz w:val="23"/>
                <w:szCs w:val="23"/>
              </w:rPr>
            </w:pPr>
            <w:r w:rsidRPr="003B1A03">
              <w:rPr>
                <w:b/>
                <w:sz w:val="23"/>
                <w:szCs w:val="23"/>
              </w:rPr>
              <w:t xml:space="preserve">Prasības pretendentam saimnieciskajam </w:t>
            </w:r>
            <w:r w:rsidRPr="003B1A03">
              <w:rPr>
                <w:b/>
                <w:sz w:val="23"/>
                <w:szCs w:val="23"/>
              </w:rPr>
              <w:br/>
              <w:t>un finansiālajam stāvoklim</w:t>
            </w:r>
          </w:p>
        </w:tc>
        <w:tc>
          <w:tcPr>
            <w:tcW w:w="2423" w:type="pct"/>
            <w:shd w:val="clear" w:color="auto" w:fill="auto"/>
            <w:vAlign w:val="center"/>
          </w:tcPr>
          <w:p w14:paraId="27C3A244" w14:textId="3321AE4A" w:rsidR="003B1A03" w:rsidRPr="004A1DEA" w:rsidRDefault="003B1A03" w:rsidP="003B1A03">
            <w:pPr>
              <w:pStyle w:val="StyleStyle2Justified"/>
              <w:tabs>
                <w:tab w:val="clear" w:pos="1080"/>
                <w:tab w:val="left" w:pos="317"/>
                <w:tab w:val="left" w:pos="742"/>
              </w:tabs>
              <w:spacing w:before="0" w:after="0"/>
              <w:jc w:val="center"/>
              <w:rPr>
                <w:sz w:val="23"/>
                <w:szCs w:val="23"/>
              </w:rPr>
            </w:pPr>
            <w:r w:rsidRPr="002E5734">
              <w:rPr>
                <w:b/>
                <w:sz w:val="23"/>
                <w:szCs w:val="23"/>
              </w:rPr>
              <w:t>Iesniedzamie dokumenti</w:t>
            </w:r>
          </w:p>
        </w:tc>
      </w:tr>
      <w:tr w:rsidR="003B1A03" w:rsidRPr="008B7B03" w14:paraId="71FA74D9" w14:textId="77777777" w:rsidTr="00795F9C">
        <w:trPr>
          <w:trHeight w:val="989"/>
          <w:hidden/>
        </w:trPr>
        <w:tc>
          <w:tcPr>
            <w:tcW w:w="2577" w:type="pct"/>
            <w:shd w:val="clear" w:color="auto" w:fill="auto"/>
            <w:vAlign w:val="center"/>
          </w:tcPr>
          <w:p w14:paraId="773D47B1" w14:textId="77777777" w:rsidR="00CF0BE6" w:rsidRPr="00CF0BE6" w:rsidRDefault="00CF0BE6" w:rsidP="00CF0BE6">
            <w:pPr>
              <w:pStyle w:val="ListParagraph"/>
              <w:numPr>
                <w:ilvl w:val="0"/>
                <w:numId w:val="41"/>
              </w:numPr>
              <w:jc w:val="both"/>
              <w:rPr>
                <w:vanish/>
                <w:sz w:val="23"/>
                <w:szCs w:val="23"/>
              </w:rPr>
            </w:pPr>
          </w:p>
          <w:p w14:paraId="27FC60D2" w14:textId="77777777" w:rsidR="00CF0BE6" w:rsidRPr="00CF0BE6" w:rsidRDefault="00CF0BE6" w:rsidP="00CF0BE6">
            <w:pPr>
              <w:pStyle w:val="ListParagraph"/>
              <w:numPr>
                <w:ilvl w:val="0"/>
                <w:numId w:val="41"/>
              </w:numPr>
              <w:jc w:val="both"/>
              <w:rPr>
                <w:vanish/>
                <w:sz w:val="23"/>
                <w:szCs w:val="23"/>
              </w:rPr>
            </w:pPr>
          </w:p>
          <w:p w14:paraId="65761822" w14:textId="77777777" w:rsidR="00CF0BE6" w:rsidRPr="00CF0BE6" w:rsidRDefault="00CF0BE6" w:rsidP="00CF0BE6">
            <w:pPr>
              <w:pStyle w:val="ListParagraph"/>
              <w:numPr>
                <w:ilvl w:val="0"/>
                <w:numId w:val="41"/>
              </w:numPr>
              <w:jc w:val="both"/>
              <w:rPr>
                <w:vanish/>
                <w:sz w:val="23"/>
                <w:szCs w:val="23"/>
              </w:rPr>
            </w:pPr>
          </w:p>
          <w:p w14:paraId="5FEC9DD2" w14:textId="77777777" w:rsidR="00CF0BE6" w:rsidRPr="00CF0BE6" w:rsidRDefault="00CF0BE6" w:rsidP="00CF0BE6">
            <w:pPr>
              <w:pStyle w:val="ListParagraph"/>
              <w:numPr>
                <w:ilvl w:val="0"/>
                <w:numId w:val="41"/>
              </w:numPr>
              <w:jc w:val="both"/>
              <w:rPr>
                <w:vanish/>
                <w:sz w:val="23"/>
                <w:szCs w:val="23"/>
              </w:rPr>
            </w:pPr>
          </w:p>
          <w:p w14:paraId="326F4E01" w14:textId="77777777" w:rsidR="00CF0BE6" w:rsidRPr="00CF0BE6" w:rsidRDefault="00CF0BE6" w:rsidP="00CF0BE6">
            <w:pPr>
              <w:pStyle w:val="ListParagraph"/>
              <w:numPr>
                <w:ilvl w:val="0"/>
                <w:numId w:val="41"/>
              </w:numPr>
              <w:jc w:val="both"/>
              <w:rPr>
                <w:vanish/>
                <w:sz w:val="23"/>
                <w:szCs w:val="23"/>
              </w:rPr>
            </w:pPr>
          </w:p>
          <w:p w14:paraId="557A128B" w14:textId="77777777" w:rsidR="00CF0BE6" w:rsidRPr="00CF0BE6" w:rsidRDefault="00CF0BE6" w:rsidP="00CF0BE6">
            <w:pPr>
              <w:pStyle w:val="ListParagraph"/>
              <w:numPr>
                <w:ilvl w:val="0"/>
                <w:numId w:val="41"/>
              </w:numPr>
              <w:jc w:val="both"/>
              <w:rPr>
                <w:vanish/>
                <w:sz w:val="23"/>
                <w:szCs w:val="23"/>
              </w:rPr>
            </w:pPr>
          </w:p>
          <w:p w14:paraId="222EF730" w14:textId="77777777" w:rsidR="00CF0BE6" w:rsidRPr="00CF0BE6" w:rsidRDefault="00CF0BE6" w:rsidP="00CF0BE6">
            <w:pPr>
              <w:pStyle w:val="ListParagraph"/>
              <w:numPr>
                <w:ilvl w:val="0"/>
                <w:numId w:val="41"/>
              </w:numPr>
              <w:jc w:val="both"/>
              <w:rPr>
                <w:vanish/>
                <w:sz w:val="23"/>
                <w:szCs w:val="23"/>
              </w:rPr>
            </w:pPr>
          </w:p>
          <w:p w14:paraId="36E62758" w14:textId="77777777" w:rsidR="00CF0BE6" w:rsidRPr="00CF0BE6" w:rsidRDefault="00CF0BE6" w:rsidP="00CF0BE6">
            <w:pPr>
              <w:pStyle w:val="ListParagraph"/>
              <w:numPr>
                <w:ilvl w:val="0"/>
                <w:numId w:val="41"/>
              </w:numPr>
              <w:jc w:val="both"/>
              <w:rPr>
                <w:vanish/>
                <w:sz w:val="23"/>
                <w:szCs w:val="23"/>
              </w:rPr>
            </w:pPr>
          </w:p>
          <w:p w14:paraId="70AD2CE7" w14:textId="77777777" w:rsidR="00CF0BE6" w:rsidRPr="00CF0BE6" w:rsidRDefault="00CF0BE6" w:rsidP="00CF0BE6">
            <w:pPr>
              <w:pStyle w:val="ListParagraph"/>
              <w:numPr>
                <w:ilvl w:val="0"/>
                <w:numId w:val="41"/>
              </w:numPr>
              <w:jc w:val="both"/>
              <w:rPr>
                <w:vanish/>
                <w:sz w:val="23"/>
                <w:szCs w:val="23"/>
              </w:rPr>
            </w:pPr>
          </w:p>
          <w:p w14:paraId="2EBED19E" w14:textId="77777777" w:rsidR="00CF0BE6" w:rsidRPr="00CF0BE6" w:rsidRDefault="00CF0BE6" w:rsidP="00CF0BE6">
            <w:pPr>
              <w:pStyle w:val="ListParagraph"/>
              <w:numPr>
                <w:ilvl w:val="0"/>
                <w:numId w:val="41"/>
              </w:numPr>
              <w:jc w:val="both"/>
              <w:rPr>
                <w:vanish/>
                <w:sz w:val="23"/>
                <w:szCs w:val="23"/>
              </w:rPr>
            </w:pPr>
          </w:p>
          <w:p w14:paraId="65F1806D" w14:textId="77777777" w:rsidR="00CF0BE6" w:rsidRPr="00CF0BE6" w:rsidRDefault="00CF0BE6" w:rsidP="00CF0BE6">
            <w:pPr>
              <w:pStyle w:val="ListParagraph"/>
              <w:numPr>
                <w:ilvl w:val="0"/>
                <w:numId w:val="41"/>
              </w:numPr>
              <w:jc w:val="both"/>
              <w:rPr>
                <w:vanish/>
                <w:sz w:val="23"/>
                <w:szCs w:val="23"/>
              </w:rPr>
            </w:pPr>
          </w:p>
          <w:p w14:paraId="227E2E74" w14:textId="77777777" w:rsidR="00CF0BE6" w:rsidRPr="00CF0BE6" w:rsidRDefault="00CF0BE6" w:rsidP="00CF0BE6">
            <w:pPr>
              <w:pStyle w:val="ListParagraph"/>
              <w:numPr>
                <w:ilvl w:val="0"/>
                <w:numId w:val="41"/>
              </w:numPr>
              <w:jc w:val="both"/>
              <w:rPr>
                <w:vanish/>
                <w:sz w:val="23"/>
                <w:szCs w:val="23"/>
              </w:rPr>
            </w:pPr>
          </w:p>
          <w:p w14:paraId="7D09E91E" w14:textId="77777777" w:rsidR="00CF0BE6" w:rsidRPr="00CF0BE6" w:rsidRDefault="00CF0BE6" w:rsidP="00CF0BE6">
            <w:pPr>
              <w:pStyle w:val="ListParagraph"/>
              <w:numPr>
                <w:ilvl w:val="0"/>
                <w:numId w:val="41"/>
              </w:numPr>
              <w:jc w:val="both"/>
              <w:rPr>
                <w:vanish/>
                <w:sz w:val="23"/>
                <w:szCs w:val="23"/>
              </w:rPr>
            </w:pPr>
          </w:p>
          <w:p w14:paraId="5BB1669C" w14:textId="77777777" w:rsidR="00CF0BE6" w:rsidRPr="00CF0BE6" w:rsidRDefault="00CF0BE6" w:rsidP="00CF0BE6">
            <w:pPr>
              <w:pStyle w:val="ListParagraph"/>
              <w:numPr>
                <w:ilvl w:val="0"/>
                <w:numId w:val="41"/>
              </w:numPr>
              <w:jc w:val="both"/>
              <w:rPr>
                <w:vanish/>
                <w:sz w:val="23"/>
                <w:szCs w:val="23"/>
              </w:rPr>
            </w:pPr>
          </w:p>
          <w:p w14:paraId="68294D65" w14:textId="77777777" w:rsidR="00CF0BE6" w:rsidRPr="00CF0BE6" w:rsidRDefault="00CF0BE6" w:rsidP="00CF0BE6">
            <w:pPr>
              <w:pStyle w:val="ListParagraph"/>
              <w:numPr>
                <w:ilvl w:val="0"/>
                <w:numId w:val="41"/>
              </w:numPr>
              <w:jc w:val="both"/>
              <w:rPr>
                <w:vanish/>
                <w:sz w:val="23"/>
                <w:szCs w:val="23"/>
              </w:rPr>
            </w:pPr>
          </w:p>
          <w:p w14:paraId="5A9A5349" w14:textId="77777777" w:rsidR="00CF0BE6" w:rsidRPr="00CF0BE6" w:rsidRDefault="00CF0BE6" w:rsidP="00CF0BE6">
            <w:pPr>
              <w:pStyle w:val="ListParagraph"/>
              <w:numPr>
                <w:ilvl w:val="0"/>
                <w:numId w:val="41"/>
              </w:numPr>
              <w:jc w:val="both"/>
              <w:rPr>
                <w:vanish/>
                <w:sz w:val="23"/>
                <w:szCs w:val="23"/>
              </w:rPr>
            </w:pPr>
          </w:p>
          <w:p w14:paraId="7B273CD7" w14:textId="77777777" w:rsidR="00CF0BE6" w:rsidRPr="00CF0BE6" w:rsidRDefault="00CF0BE6" w:rsidP="00CF0BE6">
            <w:pPr>
              <w:pStyle w:val="ListParagraph"/>
              <w:numPr>
                <w:ilvl w:val="0"/>
                <w:numId w:val="41"/>
              </w:numPr>
              <w:jc w:val="both"/>
              <w:rPr>
                <w:vanish/>
                <w:sz w:val="23"/>
                <w:szCs w:val="23"/>
              </w:rPr>
            </w:pPr>
          </w:p>
          <w:p w14:paraId="1BE4F3FC" w14:textId="77777777" w:rsidR="00CF0BE6" w:rsidRPr="00CF0BE6" w:rsidRDefault="00CF0BE6" w:rsidP="00CF0BE6">
            <w:pPr>
              <w:pStyle w:val="ListParagraph"/>
              <w:numPr>
                <w:ilvl w:val="0"/>
                <w:numId w:val="41"/>
              </w:numPr>
              <w:jc w:val="both"/>
              <w:rPr>
                <w:vanish/>
                <w:sz w:val="23"/>
                <w:szCs w:val="23"/>
              </w:rPr>
            </w:pPr>
          </w:p>
          <w:p w14:paraId="395B6E22" w14:textId="77777777" w:rsidR="00CF0BE6" w:rsidRPr="00CF0BE6" w:rsidRDefault="00CF0BE6" w:rsidP="00CF0BE6">
            <w:pPr>
              <w:pStyle w:val="ListParagraph"/>
              <w:numPr>
                <w:ilvl w:val="0"/>
                <w:numId w:val="41"/>
              </w:numPr>
              <w:jc w:val="both"/>
              <w:rPr>
                <w:vanish/>
                <w:sz w:val="23"/>
                <w:szCs w:val="23"/>
              </w:rPr>
            </w:pPr>
          </w:p>
          <w:p w14:paraId="31C73C8A" w14:textId="77777777" w:rsidR="00CF0BE6" w:rsidRPr="00CF0BE6" w:rsidRDefault="00CF0BE6" w:rsidP="00CF0BE6">
            <w:pPr>
              <w:pStyle w:val="ListParagraph"/>
              <w:numPr>
                <w:ilvl w:val="0"/>
                <w:numId w:val="41"/>
              </w:numPr>
              <w:jc w:val="both"/>
              <w:rPr>
                <w:vanish/>
                <w:sz w:val="23"/>
                <w:szCs w:val="23"/>
              </w:rPr>
            </w:pPr>
          </w:p>
          <w:p w14:paraId="5FC2B909" w14:textId="77777777" w:rsidR="00CF0BE6" w:rsidRPr="00CF0BE6" w:rsidRDefault="00CF0BE6" w:rsidP="00CF0BE6">
            <w:pPr>
              <w:pStyle w:val="ListParagraph"/>
              <w:numPr>
                <w:ilvl w:val="0"/>
                <w:numId w:val="41"/>
              </w:numPr>
              <w:jc w:val="both"/>
              <w:rPr>
                <w:vanish/>
                <w:sz w:val="23"/>
                <w:szCs w:val="23"/>
              </w:rPr>
            </w:pPr>
          </w:p>
          <w:p w14:paraId="056BDE87" w14:textId="77777777" w:rsidR="00CF0BE6" w:rsidRPr="00CF0BE6" w:rsidRDefault="00CF0BE6" w:rsidP="00CF0BE6">
            <w:pPr>
              <w:pStyle w:val="ListParagraph"/>
              <w:numPr>
                <w:ilvl w:val="0"/>
                <w:numId w:val="41"/>
              </w:numPr>
              <w:jc w:val="both"/>
              <w:rPr>
                <w:vanish/>
                <w:sz w:val="23"/>
                <w:szCs w:val="23"/>
              </w:rPr>
            </w:pPr>
          </w:p>
          <w:p w14:paraId="5F926908" w14:textId="77777777" w:rsidR="00CF0BE6" w:rsidRPr="00CF0BE6" w:rsidRDefault="00CF0BE6" w:rsidP="00CF0BE6">
            <w:pPr>
              <w:pStyle w:val="ListParagraph"/>
              <w:numPr>
                <w:ilvl w:val="0"/>
                <w:numId w:val="41"/>
              </w:numPr>
              <w:jc w:val="both"/>
              <w:rPr>
                <w:vanish/>
                <w:sz w:val="23"/>
                <w:szCs w:val="23"/>
              </w:rPr>
            </w:pPr>
          </w:p>
          <w:p w14:paraId="7E8AD249" w14:textId="77777777" w:rsidR="00CF0BE6" w:rsidRPr="00CF0BE6" w:rsidRDefault="00CF0BE6" w:rsidP="00CF0BE6">
            <w:pPr>
              <w:pStyle w:val="ListParagraph"/>
              <w:numPr>
                <w:ilvl w:val="0"/>
                <w:numId w:val="41"/>
              </w:numPr>
              <w:jc w:val="both"/>
              <w:rPr>
                <w:vanish/>
                <w:sz w:val="23"/>
                <w:szCs w:val="23"/>
              </w:rPr>
            </w:pPr>
          </w:p>
          <w:p w14:paraId="07BCEEC9" w14:textId="77777777" w:rsidR="00CF0BE6" w:rsidRPr="00CF0BE6" w:rsidRDefault="00CF0BE6" w:rsidP="00CF0BE6">
            <w:pPr>
              <w:pStyle w:val="ListParagraph"/>
              <w:numPr>
                <w:ilvl w:val="0"/>
                <w:numId w:val="41"/>
              </w:numPr>
              <w:jc w:val="both"/>
              <w:rPr>
                <w:vanish/>
                <w:sz w:val="23"/>
                <w:szCs w:val="23"/>
              </w:rPr>
            </w:pPr>
          </w:p>
          <w:p w14:paraId="331A3C3C" w14:textId="2EB242E4" w:rsidR="003B1A03" w:rsidRDefault="003B1A03" w:rsidP="00CF0BE6">
            <w:pPr>
              <w:pStyle w:val="BodyTextIndent"/>
              <w:numPr>
                <w:ilvl w:val="1"/>
                <w:numId w:val="41"/>
              </w:numPr>
              <w:ind w:left="567" w:hanging="567"/>
              <w:rPr>
                <w:sz w:val="23"/>
                <w:szCs w:val="23"/>
              </w:rPr>
            </w:pPr>
            <w:r w:rsidRPr="008B7B03">
              <w:rPr>
                <w:sz w:val="23"/>
                <w:szCs w:val="23"/>
              </w:rPr>
              <w:t>Pretendenta finan</w:t>
            </w:r>
            <w:r>
              <w:rPr>
                <w:sz w:val="23"/>
                <w:szCs w:val="23"/>
              </w:rPr>
              <w:t xml:space="preserve">siālais stāvoklis ļauj izpildīt </w:t>
            </w:r>
            <w:r w:rsidRPr="008B7B03">
              <w:rPr>
                <w:sz w:val="23"/>
                <w:szCs w:val="23"/>
              </w:rPr>
              <w:t>iepir</w:t>
            </w:r>
            <w:r>
              <w:rPr>
                <w:sz w:val="23"/>
                <w:szCs w:val="23"/>
              </w:rPr>
              <w:t>kuma līgumu bez priekšapmaksas.</w:t>
            </w:r>
          </w:p>
        </w:tc>
        <w:tc>
          <w:tcPr>
            <w:tcW w:w="2423" w:type="pct"/>
            <w:shd w:val="clear" w:color="auto" w:fill="auto"/>
            <w:vAlign w:val="center"/>
          </w:tcPr>
          <w:p w14:paraId="1085A43D" w14:textId="77777777" w:rsidR="003B1A03" w:rsidRPr="008B7B03" w:rsidRDefault="003B1A03" w:rsidP="00795F9C">
            <w:pPr>
              <w:pStyle w:val="StyleStyle2Justified"/>
              <w:tabs>
                <w:tab w:val="clear" w:pos="1080"/>
                <w:tab w:val="left" w:pos="317"/>
                <w:tab w:val="left" w:pos="742"/>
              </w:tabs>
              <w:spacing w:before="0" w:after="0"/>
              <w:rPr>
                <w:sz w:val="23"/>
                <w:szCs w:val="23"/>
              </w:rPr>
            </w:pPr>
            <w:r w:rsidRPr="004A1DEA">
              <w:rPr>
                <w:sz w:val="23"/>
                <w:szCs w:val="23"/>
              </w:rPr>
              <w:t>Preten</w:t>
            </w:r>
            <w:r>
              <w:rPr>
                <w:sz w:val="23"/>
                <w:szCs w:val="23"/>
              </w:rPr>
              <w:t>denta apliecinājums, par to, ka</w:t>
            </w:r>
            <w:r>
              <w:t xml:space="preserve"> </w:t>
            </w:r>
            <w:r w:rsidRPr="004A1DEA">
              <w:rPr>
                <w:sz w:val="23"/>
                <w:szCs w:val="23"/>
              </w:rPr>
              <w:t>priekšapmaksa nav nepieciešama</w:t>
            </w:r>
            <w:r>
              <w:rPr>
                <w:sz w:val="23"/>
                <w:szCs w:val="23"/>
              </w:rPr>
              <w:t>.</w:t>
            </w:r>
          </w:p>
        </w:tc>
      </w:tr>
    </w:tbl>
    <w:p w14:paraId="2019FCBB" w14:textId="77777777" w:rsidR="00A43481" w:rsidRPr="00365EDE" w:rsidRDefault="00D87F12" w:rsidP="00CF0BE6">
      <w:pPr>
        <w:pStyle w:val="StyleStyle2Justified"/>
        <w:numPr>
          <w:ilvl w:val="0"/>
          <w:numId w:val="39"/>
        </w:numPr>
        <w:tabs>
          <w:tab w:val="clear" w:pos="1080"/>
          <w:tab w:val="left" w:pos="426"/>
          <w:tab w:val="left" w:pos="851"/>
        </w:tabs>
        <w:spacing w:before="120" w:after="240"/>
        <w:ind w:left="357" w:hanging="357"/>
        <w:rPr>
          <w:sz w:val="23"/>
          <w:szCs w:val="23"/>
        </w:rPr>
      </w:pPr>
      <w:r w:rsidRPr="0031192C">
        <w:rPr>
          <w:b/>
          <w:sz w:val="23"/>
          <w:szCs w:val="23"/>
        </w:rPr>
        <w:t xml:space="preserve">Prasības pretendenta tehniskajām un profesionālajām spējām: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60"/>
      </w:tblGrid>
      <w:tr w:rsidR="00365EDE" w:rsidRPr="00233D14" w14:paraId="2CF48C07" w14:textId="77777777" w:rsidTr="00600295">
        <w:trPr>
          <w:trHeight w:val="912"/>
        </w:trPr>
        <w:tc>
          <w:tcPr>
            <w:tcW w:w="4820" w:type="dxa"/>
            <w:shd w:val="clear" w:color="auto" w:fill="auto"/>
            <w:vAlign w:val="center"/>
          </w:tcPr>
          <w:p w14:paraId="0DA299C6" w14:textId="77777777" w:rsidR="00365EDE" w:rsidRPr="00233D14" w:rsidRDefault="00365EDE" w:rsidP="00D30516">
            <w:pPr>
              <w:tabs>
                <w:tab w:val="left" w:pos="141"/>
              </w:tabs>
              <w:suppressAutoHyphens w:val="0"/>
              <w:spacing w:before="120" w:after="120"/>
              <w:ind w:left="141"/>
              <w:jc w:val="center"/>
              <w:rPr>
                <w:b/>
                <w:sz w:val="23"/>
                <w:szCs w:val="23"/>
                <w:lang w:eastAsia="lv-LV"/>
              </w:rPr>
            </w:pPr>
            <w:r w:rsidRPr="00233D14">
              <w:rPr>
                <w:b/>
                <w:sz w:val="23"/>
                <w:szCs w:val="23"/>
                <w:lang w:eastAsia="lv-LV"/>
              </w:rPr>
              <w:t>Kvalifikācijas prasība</w:t>
            </w:r>
          </w:p>
        </w:tc>
        <w:tc>
          <w:tcPr>
            <w:tcW w:w="4360" w:type="dxa"/>
            <w:shd w:val="clear" w:color="auto" w:fill="auto"/>
            <w:vAlign w:val="center"/>
          </w:tcPr>
          <w:p w14:paraId="31F2069D" w14:textId="77777777" w:rsidR="00365EDE" w:rsidRPr="00233D14" w:rsidRDefault="00365EDE" w:rsidP="00D30516">
            <w:pPr>
              <w:tabs>
                <w:tab w:val="left" w:pos="0"/>
              </w:tabs>
              <w:suppressAutoHyphens w:val="0"/>
              <w:spacing w:before="120" w:after="120"/>
              <w:ind w:left="141"/>
              <w:jc w:val="center"/>
              <w:rPr>
                <w:b/>
                <w:sz w:val="23"/>
                <w:szCs w:val="23"/>
              </w:rPr>
            </w:pPr>
            <w:r w:rsidRPr="00233D14">
              <w:rPr>
                <w:b/>
                <w:sz w:val="23"/>
                <w:szCs w:val="23"/>
              </w:rPr>
              <w:t>Iesniedzamie dokumenti vai informācija kvalifikācijas prasības apliecināšanai</w:t>
            </w:r>
          </w:p>
        </w:tc>
      </w:tr>
      <w:tr w:rsidR="00365EDE" w:rsidRPr="00233D14" w14:paraId="39167640" w14:textId="77777777" w:rsidTr="00600295">
        <w:trPr>
          <w:trHeight w:val="359"/>
        </w:trPr>
        <w:tc>
          <w:tcPr>
            <w:tcW w:w="4820" w:type="dxa"/>
            <w:shd w:val="clear" w:color="auto" w:fill="auto"/>
            <w:vAlign w:val="center"/>
          </w:tcPr>
          <w:p w14:paraId="09991B8E" w14:textId="7BFA1B47" w:rsidR="00365EDE" w:rsidRPr="004D4F83" w:rsidRDefault="00085C23" w:rsidP="005B6EA7">
            <w:pPr>
              <w:pStyle w:val="StyleStyle2Justified"/>
              <w:numPr>
                <w:ilvl w:val="1"/>
                <w:numId w:val="39"/>
              </w:numPr>
              <w:tabs>
                <w:tab w:val="clear" w:pos="1080"/>
              </w:tabs>
              <w:spacing w:before="120"/>
              <w:ind w:left="601" w:hanging="567"/>
              <w:rPr>
                <w:sz w:val="23"/>
                <w:szCs w:val="23"/>
              </w:rPr>
            </w:pPr>
            <w:r w:rsidRPr="0031192C">
              <w:rPr>
                <w:sz w:val="23"/>
                <w:szCs w:val="23"/>
              </w:rPr>
              <w:t>Pretendentam tā darbības iepriekšējo 5 (piecu) gadu</w:t>
            </w:r>
            <w:r>
              <w:rPr>
                <w:sz w:val="23"/>
                <w:szCs w:val="23"/>
              </w:rPr>
              <w:t xml:space="preserve"> (201</w:t>
            </w:r>
            <w:r w:rsidR="00753560">
              <w:rPr>
                <w:sz w:val="23"/>
                <w:szCs w:val="23"/>
              </w:rPr>
              <w:t>6</w:t>
            </w:r>
            <w:r w:rsidRPr="0031192C">
              <w:rPr>
                <w:sz w:val="23"/>
                <w:szCs w:val="23"/>
              </w:rPr>
              <w:t>., 201</w:t>
            </w:r>
            <w:r w:rsidR="00753560">
              <w:rPr>
                <w:sz w:val="23"/>
                <w:szCs w:val="23"/>
              </w:rPr>
              <w:t>5</w:t>
            </w:r>
            <w:r>
              <w:rPr>
                <w:sz w:val="23"/>
                <w:szCs w:val="23"/>
              </w:rPr>
              <w:t>., 201</w:t>
            </w:r>
            <w:r w:rsidR="00753560">
              <w:rPr>
                <w:sz w:val="23"/>
                <w:szCs w:val="23"/>
              </w:rPr>
              <w:t>4</w:t>
            </w:r>
            <w:r>
              <w:rPr>
                <w:sz w:val="23"/>
                <w:szCs w:val="23"/>
              </w:rPr>
              <w:t>., 201</w:t>
            </w:r>
            <w:r w:rsidR="00753560">
              <w:rPr>
                <w:sz w:val="23"/>
                <w:szCs w:val="23"/>
              </w:rPr>
              <w:t>3</w:t>
            </w:r>
            <w:r>
              <w:rPr>
                <w:sz w:val="23"/>
                <w:szCs w:val="23"/>
              </w:rPr>
              <w:t>., 201</w:t>
            </w:r>
            <w:r w:rsidR="00D16F36">
              <w:rPr>
                <w:sz w:val="23"/>
                <w:szCs w:val="23"/>
              </w:rPr>
              <w:t>2., kā arī 2017.gada pe</w:t>
            </w:r>
            <w:r w:rsidR="00753560">
              <w:rPr>
                <w:sz w:val="23"/>
                <w:szCs w:val="23"/>
              </w:rPr>
              <w:t>riods</w:t>
            </w:r>
            <w:r w:rsidRPr="0031192C">
              <w:rPr>
                <w:sz w:val="23"/>
                <w:szCs w:val="23"/>
              </w:rPr>
              <w:t xml:space="preserve">) laikā (vai īsākā laika periodā, ja Pretendents ir dibināts vēlāk) ir </w:t>
            </w:r>
            <w:r w:rsidR="005B6EA7">
              <w:rPr>
                <w:sz w:val="23"/>
                <w:szCs w:val="23"/>
              </w:rPr>
              <w:t xml:space="preserve">pieredze </w:t>
            </w:r>
            <w:r w:rsidR="00170E58">
              <w:rPr>
                <w:sz w:val="23"/>
                <w:szCs w:val="23"/>
              </w:rPr>
              <w:t xml:space="preserve">vismaz viena objekta – </w:t>
            </w:r>
            <w:r w:rsidR="004D4F83">
              <w:rPr>
                <w:sz w:val="23"/>
                <w:szCs w:val="23"/>
              </w:rPr>
              <w:t>ceļa vai ielas</w:t>
            </w:r>
            <w:r w:rsidR="00170E58">
              <w:rPr>
                <w:sz w:val="23"/>
                <w:szCs w:val="23"/>
              </w:rPr>
              <w:t xml:space="preserve"> </w:t>
            </w:r>
            <w:r w:rsidR="00170E58">
              <w:rPr>
                <w:bCs/>
                <w:sz w:val="23"/>
                <w:szCs w:val="23"/>
              </w:rPr>
              <w:t xml:space="preserve">pārbūves </w:t>
            </w:r>
            <w:r w:rsidR="005B6EA7">
              <w:rPr>
                <w:bCs/>
                <w:sz w:val="23"/>
                <w:szCs w:val="23"/>
              </w:rPr>
              <w:t>būv</w:t>
            </w:r>
            <w:r w:rsidRPr="0031192C">
              <w:rPr>
                <w:bCs/>
                <w:sz w:val="23"/>
                <w:szCs w:val="23"/>
              </w:rPr>
              <w:t>darbu veikšanā</w:t>
            </w:r>
            <w:r w:rsidR="00B465CF">
              <w:rPr>
                <w:bCs/>
                <w:sz w:val="23"/>
                <w:szCs w:val="23"/>
              </w:rPr>
              <w:t>,</w:t>
            </w:r>
            <w:r w:rsidR="00170E58">
              <w:rPr>
                <w:bCs/>
                <w:sz w:val="23"/>
                <w:szCs w:val="23"/>
              </w:rPr>
              <w:t xml:space="preserve"> vai jauna</w:t>
            </w:r>
            <w:r w:rsidR="004D4F83">
              <w:rPr>
                <w:bCs/>
                <w:sz w:val="23"/>
                <w:szCs w:val="23"/>
              </w:rPr>
              <w:t xml:space="preserve"> </w:t>
            </w:r>
            <w:r w:rsidR="00170E58">
              <w:rPr>
                <w:bCs/>
                <w:sz w:val="23"/>
                <w:szCs w:val="23"/>
              </w:rPr>
              <w:t>ceļa</w:t>
            </w:r>
            <w:r w:rsidR="004D4F83">
              <w:rPr>
                <w:bCs/>
                <w:sz w:val="23"/>
                <w:szCs w:val="23"/>
              </w:rPr>
              <w:t xml:space="preserve"> vai ielas</w:t>
            </w:r>
            <w:r w:rsidR="00170E58">
              <w:rPr>
                <w:bCs/>
                <w:sz w:val="23"/>
                <w:szCs w:val="23"/>
              </w:rPr>
              <w:t xml:space="preserve"> būvniecībā</w:t>
            </w:r>
            <w:r w:rsidR="004D4F83">
              <w:rPr>
                <w:bCs/>
                <w:sz w:val="23"/>
                <w:szCs w:val="23"/>
              </w:rPr>
              <w:t xml:space="preserve">. </w:t>
            </w:r>
            <w:r w:rsidR="00EC0ED0">
              <w:rPr>
                <w:bCs/>
                <w:sz w:val="23"/>
                <w:szCs w:val="23"/>
              </w:rPr>
              <w:t>Līgumam jābūt izpildītam.</w:t>
            </w:r>
          </w:p>
        </w:tc>
        <w:tc>
          <w:tcPr>
            <w:tcW w:w="4360" w:type="dxa"/>
            <w:shd w:val="clear" w:color="auto" w:fill="auto"/>
          </w:tcPr>
          <w:p w14:paraId="51C2CBEF" w14:textId="18EFFF73" w:rsidR="00365EDE" w:rsidRPr="00233D14" w:rsidRDefault="00D37F15" w:rsidP="00B465CF">
            <w:pPr>
              <w:tabs>
                <w:tab w:val="left" w:pos="0"/>
              </w:tabs>
              <w:suppressAutoHyphens w:val="0"/>
              <w:spacing w:before="120" w:after="120"/>
              <w:ind w:left="141"/>
              <w:jc w:val="both"/>
              <w:rPr>
                <w:b/>
                <w:sz w:val="23"/>
                <w:szCs w:val="23"/>
              </w:rPr>
            </w:pPr>
            <w:r>
              <w:rPr>
                <w:b/>
                <w:bCs/>
                <w:sz w:val="23"/>
                <w:szCs w:val="23"/>
              </w:rPr>
              <w:t>P</w:t>
            </w:r>
            <w:r w:rsidRPr="00697F3E">
              <w:rPr>
                <w:b/>
                <w:sz w:val="23"/>
                <w:szCs w:val="23"/>
              </w:rPr>
              <w:t>ieredzes aprakst</w:t>
            </w:r>
            <w:r>
              <w:rPr>
                <w:b/>
                <w:sz w:val="23"/>
                <w:szCs w:val="23"/>
              </w:rPr>
              <w:t>s</w:t>
            </w:r>
            <w:r>
              <w:rPr>
                <w:sz w:val="23"/>
                <w:szCs w:val="23"/>
              </w:rPr>
              <w:t xml:space="preserve"> atbilstoši kvalifikācijas veidnei (5.pielikums), pievienojot vismaz vien</w:t>
            </w:r>
            <w:r w:rsidR="00C574BB">
              <w:rPr>
                <w:sz w:val="23"/>
                <w:szCs w:val="23"/>
              </w:rPr>
              <w:t>u</w:t>
            </w:r>
            <w:r>
              <w:rPr>
                <w:sz w:val="23"/>
                <w:szCs w:val="23"/>
              </w:rPr>
              <w:t xml:space="preserve"> pieredzes aprakstā norādītā pasūtītāja pozitīvu </w:t>
            </w:r>
            <w:r w:rsidRPr="00C1645E">
              <w:rPr>
                <w:b/>
                <w:sz w:val="23"/>
                <w:szCs w:val="23"/>
              </w:rPr>
              <w:t>atsauksmi</w:t>
            </w:r>
            <w:r>
              <w:rPr>
                <w:sz w:val="23"/>
                <w:szCs w:val="23"/>
              </w:rPr>
              <w:t xml:space="preserve"> par izpildītajiem </w:t>
            </w:r>
            <w:r w:rsidR="00B465CF">
              <w:rPr>
                <w:sz w:val="23"/>
                <w:szCs w:val="23"/>
              </w:rPr>
              <w:t>ceļa vai ielas būvdarbiem</w:t>
            </w:r>
            <w:r w:rsidR="00C574BB">
              <w:rPr>
                <w:sz w:val="23"/>
                <w:szCs w:val="23"/>
              </w:rPr>
              <w:t>.</w:t>
            </w:r>
          </w:p>
        </w:tc>
      </w:tr>
      <w:tr w:rsidR="009F4D8B" w:rsidRPr="00233D14" w14:paraId="6B2B955B" w14:textId="77777777" w:rsidTr="00600295">
        <w:trPr>
          <w:trHeight w:val="359"/>
        </w:trPr>
        <w:tc>
          <w:tcPr>
            <w:tcW w:w="4820" w:type="dxa"/>
            <w:shd w:val="clear" w:color="auto" w:fill="auto"/>
          </w:tcPr>
          <w:p w14:paraId="54AA1E1C" w14:textId="6A5BEEA7" w:rsidR="009F4D8B" w:rsidRPr="0031192C" w:rsidRDefault="009F4D8B" w:rsidP="00DA0425">
            <w:pPr>
              <w:pStyle w:val="StyleStyle2Justified"/>
              <w:numPr>
                <w:ilvl w:val="1"/>
                <w:numId w:val="39"/>
              </w:numPr>
              <w:tabs>
                <w:tab w:val="clear" w:pos="1080"/>
              </w:tabs>
              <w:spacing w:before="120"/>
              <w:ind w:left="601" w:hanging="567"/>
              <w:rPr>
                <w:sz w:val="23"/>
                <w:szCs w:val="23"/>
              </w:rPr>
            </w:pPr>
            <w:r w:rsidRPr="006F5D4D">
              <w:rPr>
                <w:sz w:val="23"/>
                <w:szCs w:val="23"/>
                <w:u w:val="single"/>
              </w:rPr>
              <w:t>Pretendents līguma izpildei nodrošina sertificēta</w:t>
            </w:r>
            <w:r w:rsidR="00671FE6" w:rsidRPr="006F5D4D">
              <w:rPr>
                <w:sz w:val="23"/>
                <w:szCs w:val="23"/>
                <w:u w:val="single"/>
              </w:rPr>
              <w:t xml:space="preserve"> </w:t>
            </w:r>
            <w:r w:rsidRPr="006F5D4D">
              <w:rPr>
                <w:sz w:val="23"/>
                <w:szCs w:val="23"/>
                <w:u w:val="single"/>
              </w:rPr>
              <w:t xml:space="preserve"> atbildīgā ceļu būvdarbu vadītāja piesaisti</w:t>
            </w:r>
            <w:r w:rsidR="006F5D4D" w:rsidRPr="006F5D4D">
              <w:rPr>
                <w:sz w:val="23"/>
                <w:szCs w:val="23"/>
                <w:u w:val="single"/>
              </w:rPr>
              <w:t xml:space="preserve"> (reglamentētajā sfērā)</w:t>
            </w:r>
            <w:r w:rsidRPr="005A173B">
              <w:rPr>
                <w:sz w:val="23"/>
                <w:szCs w:val="23"/>
              </w:rPr>
              <w:t>, kuram iepriekšējos piecos gados (201</w:t>
            </w:r>
            <w:r>
              <w:rPr>
                <w:sz w:val="23"/>
                <w:szCs w:val="23"/>
              </w:rPr>
              <w:t>6., 2015., 2014., 2013., 2012., kā arī 2017.gada periods</w:t>
            </w:r>
            <w:r w:rsidRPr="005A173B">
              <w:rPr>
                <w:sz w:val="23"/>
                <w:szCs w:val="23"/>
              </w:rPr>
              <w:t xml:space="preserve">) ir pieredze vismaz </w:t>
            </w:r>
            <w:r w:rsidRPr="00AB145C">
              <w:rPr>
                <w:sz w:val="23"/>
                <w:szCs w:val="23"/>
              </w:rPr>
              <w:t>viena</w:t>
            </w:r>
            <w:r>
              <w:rPr>
                <w:sz w:val="23"/>
                <w:szCs w:val="23"/>
              </w:rPr>
              <w:t xml:space="preserve"> līguma izpildes darbu vadīšanā par </w:t>
            </w:r>
            <w:r>
              <w:rPr>
                <w:bCs/>
                <w:sz w:val="23"/>
                <w:szCs w:val="23"/>
              </w:rPr>
              <w:t>ceļ</w:t>
            </w:r>
            <w:r w:rsidR="00D646AB">
              <w:rPr>
                <w:bCs/>
                <w:sz w:val="23"/>
                <w:szCs w:val="23"/>
              </w:rPr>
              <w:t>a</w:t>
            </w:r>
            <w:r w:rsidRPr="005A173B">
              <w:rPr>
                <w:bCs/>
                <w:sz w:val="23"/>
                <w:szCs w:val="23"/>
              </w:rPr>
              <w:t xml:space="preserve"> vai iel</w:t>
            </w:r>
            <w:r w:rsidR="00D646AB">
              <w:rPr>
                <w:bCs/>
                <w:sz w:val="23"/>
                <w:szCs w:val="23"/>
              </w:rPr>
              <w:t>as</w:t>
            </w:r>
            <w:r w:rsidRPr="005A173B">
              <w:rPr>
                <w:bCs/>
                <w:sz w:val="23"/>
                <w:szCs w:val="23"/>
              </w:rPr>
              <w:t xml:space="preserve"> </w:t>
            </w:r>
            <w:r w:rsidR="00945027">
              <w:rPr>
                <w:bCs/>
                <w:sz w:val="23"/>
                <w:szCs w:val="23"/>
              </w:rPr>
              <w:t>pārbūvi vai izbūvi</w:t>
            </w:r>
            <w:r>
              <w:rPr>
                <w:bCs/>
                <w:sz w:val="23"/>
                <w:szCs w:val="23"/>
              </w:rPr>
              <w:t>. Līgumam jābūt izpildītam.</w:t>
            </w:r>
          </w:p>
        </w:tc>
        <w:tc>
          <w:tcPr>
            <w:tcW w:w="4360" w:type="dxa"/>
            <w:shd w:val="clear" w:color="auto" w:fill="auto"/>
            <w:vAlign w:val="center"/>
          </w:tcPr>
          <w:p w14:paraId="35DFF2B4" w14:textId="77777777" w:rsidR="009F4D8B" w:rsidRDefault="00933BBC" w:rsidP="00933BBC">
            <w:pPr>
              <w:tabs>
                <w:tab w:val="left" w:pos="0"/>
              </w:tabs>
              <w:suppressAutoHyphens w:val="0"/>
              <w:spacing w:before="120" w:after="120"/>
              <w:ind w:left="141"/>
              <w:jc w:val="both"/>
              <w:rPr>
                <w:color w:val="000000" w:themeColor="text1"/>
                <w:sz w:val="23"/>
                <w:szCs w:val="23"/>
              </w:rPr>
            </w:pPr>
            <w:r>
              <w:rPr>
                <w:sz w:val="23"/>
                <w:szCs w:val="23"/>
              </w:rPr>
              <w:t>L</w:t>
            </w:r>
            <w:r w:rsidRPr="0031192C">
              <w:rPr>
                <w:sz w:val="23"/>
                <w:szCs w:val="23"/>
              </w:rPr>
              <w:t xml:space="preserve">īguma izpildē iesaistāmā sertificētā atbildīgā </w:t>
            </w:r>
            <w:r w:rsidRPr="00C1645E">
              <w:rPr>
                <w:b/>
                <w:sz w:val="23"/>
                <w:szCs w:val="23"/>
              </w:rPr>
              <w:t>ceļu</w:t>
            </w:r>
            <w:r w:rsidRPr="0031192C">
              <w:rPr>
                <w:sz w:val="23"/>
                <w:szCs w:val="23"/>
              </w:rPr>
              <w:t xml:space="preserve"> </w:t>
            </w:r>
            <w:r w:rsidRPr="00697F3E">
              <w:rPr>
                <w:b/>
                <w:sz w:val="23"/>
                <w:szCs w:val="23"/>
              </w:rPr>
              <w:t>būvdarbu vadītāja pieredzes aprakst</w:t>
            </w:r>
            <w:r>
              <w:rPr>
                <w:b/>
                <w:sz w:val="23"/>
                <w:szCs w:val="23"/>
              </w:rPr>
              <w:t>s</w:t>
            </w:r>
            <w:r w:rsidRPr="00633F15">
              <w:rPr>
                <w:sz w:val="23"/>
                <w:szCs w:val="23"/>
              </w:rPr>
              <w:t xml:space="preserve"> </w:t>
            </w:r>
            <w:r>
              <w:rPr>
                <w:sz w:val="23"/>
                <w:szCs w:val="23"/>
              </w:rPr>
              <w:t>atbilstoši kvalifikācijas veidnei (5.pielikums)</w:t>
            </w:r>
            <w:r w:rsidRPr="0031192C">
              <w:rPr>
                <w:sz w:val="23"/>
                <w:szCs w:val="23"/>
              </w:rPr>
              <w:t xml:space="preserve">, pievienojot </w:t>
            </w:r>
            <w:r w:rsidRPr="0031192C">
              <w:rPr>
                <w:b/>
                <w:sz w:val="23"/>
                <w:szCs w:val="23"/>
                <w:u w:val="single"/>
              </w:rPr>
              <w:t>sertifikāta kopiju</w:t>
            </w:r>
            <w:r w:rsidRPr="0031192C">
              <w:rPr>
                <w:sz w:val="23"/>
                <w:szCs w:val="23"/>
              </w:rPr>
              <w:t xml:space="preserve"> ceļu būvdarbu vadīšanā un </w:t>
            </w:r>
            <w:r w:rsidRPr="0031192C">
              <w:rPr>
                <w:b/>
                <w:color w:val="000000" w:themeColor="text1"/>
                <w:sz w:val="23"/>
                <w:szCs w:val="23"/>
                <w:u w:val="single"/>
              </w:rPr>
              <w:t>aktus par izpildītajiem būvdarbiem</w:t>
            </w:r>
            <w:r w:rsidRPr="00987E7B">
              <w:rPr>
                <w:color w:val="000000" w:themeColor="text1"/>
                <w:sz w:val="23"/>
                <w:szCs w:val="23"/>
              </w:rPr>
              <w:t>, segto darbu aktus objektā vai citus dokumentus, kuri pierāda, ka attiecīgā persona ir veikusi attiecīgos pienākumus un parakstījusi attiecīgos dokumentus objektā</w:t>
            </w:r>
            <w:r w:rsidR="006F5D4D">
              <w:rPr>
                <w:color w:val="000000" w:themeColor="text1"/>
                <w:sz w:val="23"/>
                <w:szCs w:val="23"/>
              </w:rPr>
              <w:t>.</w:t>
            </w:r>
          </w:p>
          <w:p w14:paraId="1D51EE31" w14:textId="41EAAE1C" w:rsidR="00795F9C" w:rsidRPr="00E96300" w:rsidRDefault="00E96300" w:rsidP="00795F9C">
            <w:pPr>
              <w:tabs>
                <w:tab w:val="left" w:pos="0"/>
              </w:tabs>
              <w:suppressAutoHyphens w:val="0"/>
              <w:spacing w:before="120" w:after="120"/>
              <w:ind w:left="141"/>
              <w:jc w:val="both"/>
              <w:rPr>
                <w:b/>
                <w:sz w:val="23"/>
                <w:szCs w:val="23"/>
              </w:rPr>
            </w:pPr>
            <w:r>
              <w:rPr>
                <w:sz w:val="23"/>
                <w:szCs w:val="23"/>
              </w:rPr>
              <w:t>*</w:t>
            </w:r>
            <w:r w:rsidR="00795F9C" w:rsidRPr="00E96300">
              <w:rPr>
                <w:sz w:val="23"/>
                <w:szCs w:val="23"/>
              </w:rPr>
              <w:t>Kompetences pārbaudes iestādes lēmums par iegūtas izglītības un profesionālas kvalifikācijas atzīšanu jāiesniedz tikai tam ārvalstu pretendentam, kurš tiks uzaicināts slēgt iepirkuma līgumu.</w:t>
            </w:r>
          </w:p>
        </w:tc>
      </w:tr>
      <w:tr w:rsidR="009F4D8B" w:rsidRPr="00233D14" w14:paraId="41EDEB5D" w14:textId="77777777" w:rsidTr="00600295">
        <w:trPr>
          <w:trHeight w:val="1810"/>
        </w:trPr>
        <w:tc>
          <w:tcPr>
            <w:tcW w:w="4820" w:type="dxa"/>
            <w:shd w:val="clear" w:color="auto" w:fill="auto"/>
          </w:tcPr>
          <w:p w14:paraId="4074F012" w14:textId="6FD8AFB7" w:rsidR="009F4D8B" w:rsidRPr="0031192C" w:rsidRDefault="007538D8" w:rsidP="007538D8">
            <w:pPr>
              <w:pStyle w:val="StyleStyle2Justified"/>
              <w:numPr>
                <w:ilvl w:val="1"/>
                <w:numId w:val="39"/>
              </w:numPr>
              <w:tabs>
                <w:tab w:val="clear" w:pos="1080"/>
              </w:tabs>
              <w:spacing w:before="120"/>
              <w:ind w:left="601" w:hanging="601"/>
              <w:jc w:val="left"/>
              <w:rPr>
                <w:sz w:val="23"/>
                <w:szCs w:val="23"/>
              </w:rPr>
            </w:pPr>
            <w:r w:rsidRPr="007538D8">
              <w:rPr>
                <w:sz w:val="23"/>
                <w:szCs w:val="23"/>
              </w:rPr>
              <w:lastRenderedPageBreak/>
              <w:t>Pretendents veiks darbus atbilstoši tehniskās specifikācijas prasībām, Eiropas savienībā un Latvijas Republikā spēkā esošajiem standartiem.</w:t>
            </w:r>
          </w:p>
        </w:tc>
        <w:tc>
          <w:tcPr>
            <w:tcW w:w="4360" w:type="dxa"/>
            <w:shd w:val="clear" w:color="auto" w:fill="auto"/>
            <w:vAlign w:val="center"/>
          </w:tcPr>
          <w:p w14:paraId="612ACC56" w14:textId="13960492" w:rsidR="009F4D8B" w:rsidRPr="007538D8" w:rsidRDefault="007538D8" w:rsidP="004F7D55">
            <w:pPr>
              <w:tabs>
                <w:tab w:val="left" w:pos="0"/>
              </w:tabs>
              <w:suppressAutoHyphens w:val="0"/>
              <w:spacing w:before="120" w:after="120"/>
              <w:ind w:left="142"/>
              <w:jc w:val="both"/>
              <w:rPr>
                <w:sz w:val="23"/>
                <w:szCs w:val="23"/>
              </w:rPr>
            </w:pPr>
            <w:r w:rsidRPr="00AE558F">
              <w:rPr>
                <w:b/>
                <w:sz w:val="23"/>
                <w:szCs w:val="23"/>
              </w:rPr>
              <w:t>Pretendenta apliecinājums</w:t>
            </w:r>
            <w:r>
              <w:rPr>
                <w:sz w:val="23"/>
                <w:szCs w:val="23"/>
              </w:rPr>
              <w:t xml:space="preserve">, par to, ka </w:t>
            </w:r>
            <w:r w:rsidRPr="007538D8">
              <w:rPr>
                <w:sz w:val="23"/>
                <w:szCs w:val="23"/>
              </w:rPr>
              <w:t>darbi tiks veikti atbilstoši tehniskās specifikācijas prasībām, Eiropas Savienībā un Latvijas Republikā spēkā esošajiem standartiem u.c. saistošajiem noteikumiem</w:t>
            </w:r>
          </w:p>
        </w:tc>
      </w:tr>
      <w:tr w:rsidR="008A27C4" w:rsidRPr="00233D14" w14:paraId="79CA6E7D" w14:textId="77777777" w:rsidTr="00447400">
        <w:trPr>
          <w:trHeight w:val="1810"/>
        </w:trPr>
        <w:tc>
          <w:tcPr>
            <w:tcW w:w="4820" w:type="dxa"/>
            <w:tcBorders>
              <w:top w:val="single" w:sz="4" w:space="0" w:color="auto"/>
              <w:left w:val="single" w:sz="4" w:space="0" w:color="auto"/>
              <w:bottom w:val="single" w:sz="4" w:space="0" w:color="auto"/>
              <w:right w:val="single" w:sz="4" w:space="0" w:color="auto"/>
            </w:tcBorders>
          </w:tcPr>
          <w:p w14:paraId="4A24571E" w14:textId="0125ED28" w:rsidR="008A27C4" w:rsidRPr="008A27C4" w:rsidRDefault="008A27C4" w:rsidP="008A27C4">
            <w:pPr>
              <w:pStyle w:val="StyleStyle2Justified"/>
              <w:numPr>
                <w:ilvl w:val="1"/>
                <w:numId w:val="39"/>
              </w:numPr>
              <w:tabs>
                <w:tab w:val="clear" w:pos="1080"/>
              </w:tabs>
              <w:spacing w:before="120"/>
              <w:ind w:left="601" w:hanging="601"/>
              <w:jc w:val="left"/>
              <w:rPr>
                <w:sz w:val="23"/>
                <w:szCs w:val="23"/>
              </w:rPr>
            </w:pPr>
            <w:r w:rsidRPr="008A27C4">
              <w:rPr>
                <w:sz w:val="23"/>
                <w:szCs w:val="23"/>
              </w:rPr>
              <w:t>Pretendenta profesionālās spējas ļauj nodrošināt, ka specifikācijā paredzēto un pretendenta izpildīto darbu garantijas termiņš ir 5 (pieci) gadi.</w:t>
            </w:r>
          </w:p>
        </w:tc>
        <w:tc>
          <w:tcPr>
            <w:tcW w:w="4360" w:type="dxa"/>
            <w:tcBorders>
              <w:top w:val="single" w:sz="4" w:space="0" w:color="auto"/>
              <w:left w:val="single" w:sz="4" w:space="0" w:color="auto"/>
              <w:bottom w:val="single" w:sz="4" w:space="0" w:color="auto"/>
              <w:right w:val="single" w:sz="4" w:space="0" w:color="auto"/>
            </w:tcBorders>
          </w:tcPr>
          <w:p w14:paraId="6F2F0472" w14:textId="48955AC0" w:rsidR="008A27C4" w:rsidRPr="008A27C4" w:rsidRDefault="008A27C4" w:rsidP="008A27C4">
            <w:pPr>
              <w:tabs>
                <w:tab w:val="left" w:pos="0"/>
              </w:tabs>
              <w:suppressAutoHyphens w:val="0"/>
              <w:spacing w:before="120" w:after="120"/>
              <w:ind w:left="141"/>
              <w:jc w:val="both"/>
              <w:rPr>
                <w:sz w:val="23"/>
                <w:szCs w:val="23"/>
              </w:rPr>
            </w:pPr>
            <w:r w:rsidRPr="008A27C4">
              <w:rPr>
                <w:b/>
                <w:sz w:val="23"/>
                <w:szCs w:val="23"/>
              </w:rPr>
              <w:t>Pretendenta apliecinājums</w:t>
            </w:r>
            <w:r w:rsidRPr="008A27C4">
              <w:rPr>
                <w:sz w:val="23"/>
                <w:szCs w:val="23"/>
              </w:rPr>
              <w:t>, ka specifikācijā paredzēto un pretendenta izpildīto darbu garantijas termiņš ir 5 (pieci) gadi.</w:t>
            </w:r>
          </w:p>
        </w:tc>
      </w:tr>
      <w:tr w:rsidR="00D92A63" w:rsidRPr="00233D14" w14:paraId="590499AB" w14:textId="77777777" w:rsidTr="00600295">
        <w:trPr>
          <w:trHeight w:val="359"/>
        </w:trPr>
        <w:tc>
          <w:tcPr>
            <w:tcW w:w="4820" w:type="dxa"/>
            <w:shd w:val="clear" w:color="auto" w:fill="auto"/>
            <w:vAlign w:val="center"/>
          </w:tcPr>
          <w:p w14:paraId="1FC92D41" w14:textId="318C4F11" w:rsidR="00D92A63" w:rsidRPr="0031192C" w:rsidRDefault="00D92A63" w:rsidP="00DA0425">
            <w:pPr>
              <w:pStyle w:val="StyleStyle2Justified"/>
              <w:numPr>
                <w:ilvl w:val="1"/>
                <w:numId w:val="39"/>
              </w:numPr>
              <w:tabs>
                <w:tab w:val="clear" w:pos="1080"/>
              </w:tabs>
              <w:spacing w:before="120"/>
              <w:ind w:left="601" w:hanging="567"/>
              <w:rPr>
                <w:sz w:val="23"/>
                <w:szCs w:val="23"/>
              </w:rPr>
            </w:pPr>
            <w:r w:rsidRPr="00D92A63">
              <w:rPr>
                <w:sz w:val="23"/>
                <w:szCs w:val="23"/>
              </w:rPr>
              <w:t xml:space="preserve">Pretendentam uzvaras gadījumā ir jānodrošina </w:t>
            </w:r>
            <w:r w:rsidRPr="00D92A63">
              <w:rPr>
                <w:sz w:val="23"/>
                <w:szCs w:val="23"/>
                <w:u w:val="single"/>
              </w:rPr>
              <w:t>sava</w:t>
            </w:r>
            <w:r w:rsidRPr="00D92A63">
              <w:rPr>
                <w:sz w:val="23"/>
                <w:szCs w:val="23"/>
              </w:rPr>
              <w:t xml:space="preserve"> un </w:t>
            </w:r>
            <w:r w:rsidRPr="00D92A63">
              <w:rPr>
                <w:sz w:val="23"/>
                <w:szCs w:val="23"/>
                <w:u w:val="single"/>
              </w:rPr>
              <w:t>būvspeciālista</w:t>
            </w:r>
            <w:r w:rsidRPr="00D92A63">
              <w:rPr>
                <w:sz w:val="23"/>
                <w:szCs w:val="23"/>
              </w:rPr>
              <w:t xml:space="preserve"> (atbildīgā būvdarbu vadītāja) profesionālās civiltiesiskās atbildības apdrošināšana saskaņā ar Ministru kabineta 2014.gada 19.augusta noteikumiem Nr.502 “Noteikumi par būvspeciālistu un būvdarbu veicēju civiltiesiskās atbildības obligāto apdrošināšanu” un piecu dienu laikā pēc līguma noslēgšanas jāiesniedz Pasūtītājam polišu kopijas (uzrādot oriģinālus). Minētais līgums jāuztur spēkā visu būvdarbu un garantijas laiku</w:t>
            </w:r>
          </w:p>
        </w:tc>
        <w:tc>
          <w:tcPr>
            <w:tcW w:w="4360" w:type="dxa"/>
            <w:shd w:val="clear" w:color="auto" w:fill="auto"/>
            <w:vAlign w:val="center"/>
          </w:tcPr>
          <w:p w14:paraId="03D9E3CB" w14:textId="7579DA7D" w:rsidR="00D92A63" w:rsidRPr="00233D14" w:rsidRDefault="00AE558F" w:rsidP="009D1B07">
            <w:pPr>
              <w:tabs>
                <w:tab w:val="left" w:pos="0"/>
              </w:tabs>
              <w:suppressAutoHyphens w:val="0"/>
              <w:spacing w:before="120" w:after="120"/>
              <w:ind w:left="141"/>
              <w:jc w:val="both"/>
              <w:rPr>
                <w:b/>
                <w:sz w:val="23"/>
                <w:szCs w:val="23"/>
              </w:rPr>
            </w:pPr>
            <w:r w:rsidRPr="00AE558F">
              <w:rPr>
                <w:b/>
                <w:sz w:val="23"/>
                <w:szCs w:val="23"/>
              </w:rPr>
              <w:t xml:space="preserve">Pretendenta apliecinājums </w:t>
            </w:r>
            <w:r w:rsidR="00D92A63" w:rsidRPr="005E5EB2">
              <w:rPr>
                <w:sz w:val="23"/>
                <w:szCs w:val="23"/>
              </w:rPr>
              <w:t>par iespēju veikt pretendenta un pretendenta norādītā atbildīgā būvdarbu vadītāja profesionālās civiltiesiskās atbildības apdrošināšanu saskaņā ar Ministru kabineta 2014.gada 19.augusta noteikumiem Nr.502 “Noteikumi par būvspeciālistu un būvdarbu veicēju civiltiesiskās atbildības obligāto apdrošināšanu”</w:t>
            </w:r>
            <w:r w:rsidR="009D1B07">
              <w:rPr>
                <w:sz w:val="23"/>
                <w:szCs w:val="23"/>
              </w:rPr>
              <w:t>.</w:t>
            </w:r>
          </w:p>
        </w:tc>
      </w:tr>
    </w:tbl>
    <w:p w14:paraId="6C33D8D4" w14:textId="2DF1E7D9" w:rsidR="00606FDC" w:rsidRPr="0031192C" w:rsidRDefault="00606FDC" w:rsidP="00E91C5C">
      <w:pPr>
        <w:pStyle w:val="StyleStyle2Justified"/>
        <w:numPr>
          <w:ilvl w:val="0"/>
          <w:numId w:val="39"/>
        </w:numPr>
        <w:tabs>
          <w:tab w:val="clear" w:pos="1080"/>
          <w:tab w:val="left" w:pos="426"/>
          <w:tab w:val="left" w:pos="851"/>
        </w:tabs>
        <w:spacing w:before="120" w:after="0"/>
        <w:rPr>
          <w:sz w:val="23"/>
          <w:szCs w:val="23"/>
        </w:rPr>
      </w:pPr>
      <w:r w:rsidRPr="0031192C">
        <w:rPr>
          <w:b/>
          <w:bCs/>
          <w:sz w:val="23"/>
          <w:szCs w:val="23"/>
        </w:rPr>
        <w:t>Pretendents var balstīties uz citu uzņēmēju iespējām</w:t>
      </w:r>
      <w:r w:rsidRPr="0031192C">
        <w:rPr>
          <w:bCs/>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w:t>
      </w:r>
      <w:r w:rsidR="00DA6AA2" w:rsidRPr="0031192C">
        <w:rPr>
          <w:bCs/>
          <w:sz w:val="23"/>
          <w:szCs w:val="23"/>
        </w:rPr>
        <w:t>arbību konkrētā līguma izpildei:</w:t>
      </w:r>
    </w:p>
    <w:p w14:paraId="66DFCFFA" w14:textId="77777777" w:rsidR="00D00CED" w:rsidRDefault="00D87F12" w:rsidP="00D00CED">
      <w:pPr>
        <w:pStyle w:val="StyleStyle2Justified"/>
        <w:numPr>
          <w:ilvl w:val="1"/>
          <w:numId w:val="39"/>
        </w:numPr>
        <w:tabs>
          <w:tab w:val="clear" w:pos="1080"/>
        </w:tabs>
        <w:spacing w:before="120" w:after="0"/>
        <w:ind w:left="993" w:hanging="567"/>
        <w:rPr>
          <w:sz w:val="23"/>
          <w:szCs w:val="23"/>
        </w:rPr>
      </w:pPr>
      <w:r w:rsidRPr="00B60CB8">
        <w:rPr>
          <w:b/>
          <w:sz w:val="23"/>
          <w:szCs w:val="23"/>
        </w:rPr>
        <w:t xml:space="preserve">ja </w:t>
      </w:r>
      <w:r w:rsidR="00A400CC" w:rsidRPr="00B60CB8">
        <w:rPr>
          <w:b/>
          <w:sz w:val="23"/>
          <w:szCs w:val="23"/>
        </w:rPr>
        <w:t>pretendents paredz</w:t>
      </w:r>
      <w:r w:rsidRPr="00B60CB8">
        <w:rPr>
          <w:b/>
          <w:sz w:val="23"/>
          <w:szCs w:val="23"/>
        </w:rPr>
        <w:t xml:space="preserve"> piesaistīt apakšuzņēmēju</w:t>
      </w:r>
      <w:r w:rsidRPr="00B60CB8">
        <w:rPr>
          <w:sz w:val="23"/>
          <w:szCs w:val="23"/>
        </w:rPr>
        <w:t>,</w:t>
      </w:r>
      <w:r w:rsidRPr="00B60CB8">
        <w:rPr>
          <w:b/>
          <w:sz w:val="23"/>
          <w:szCs w:val="23"/>
        </w:rPr>
        <w:t xml:space="preserve"> </w:t>
      </w:r>
      <w:r w:rsidRPr="00B60CB8">
        <w:rPr>
          <w:sz w:val="23"/>
          <w:szCs w:val="23"/>
        </w:rPr>
        <w:t xml:space="preserve">uz kura iespējām pretendents balstās, </w:t>
      </w:r>
      <w:r w:rsidR="00682094" w:rsidRPr="00B60CB8">
        <w:rPr>
          <w:sz w:val="23"/>
          <w:szCs w:val="23"/>
        </w:rPr>
        <w:t xml:space="preserve">lai </w:t>
      </w:r>
      <w:r w:rsidR="003B6442" w:rsidRPr="00B60CB8">
        <w:rPr>
          <w:sz w:val="23"/>
          <w:szCs w:val="23"/>
        </w:rPr>
        <w:t>apliecinātu atbilstību N</w:t>
      </w:r>
      <w:r w:rsidR="00EB016A" w:rsidRPr="00B60CB8">
        <w:rPr>
          <w:sz w:val="23"/>
          <w:szCs w:val="23"/>
        </w:rPr>
        <w:t xml:space="preserve">olikumā </w:t>
      </w:r>
      <w:r w:rsidR="00682094" w:rsidRPr="00B60CB8">
        <w:rPr>
          <w:sz w:val="23"/>
          <w:szCs w:val="23"/>
        </w:rPr>
        <w:t xml:space="preserve">noteiktajām </w:t>
      </w:r>
      <w:r w:rsidR="00CE6098" w:rsidRPr="00B60CB8">
        <w:rPr>
          <w:sz w:val="23"/>
          <w:szCs w:val="23"/>
        </w:rPr>
        <w:t xml:space="preserve">kvalifikācijas </w:t>
      </w:r>
      <w:r w:rsidR="00682094" w:rsidRPr="00B60CB8">
        <w:rPr>
          <w:sz w:val="23"/>
          <w:szCs w:val="23"/>
        </w:rPr>
        <w:t>prasībām</w:t>
      </w:r>
      <w:r w:rsidRPr="00B60CB8">
        <w:rPr>
          <w:sz w:val="23"/>
          <w:szCs w:val="23"/>
        </w:rPr>
        <w:t>,</w:t>
      </w:r>
      <w:r w:rsidR="00A400CC" w:rsidRPr="00B60CB8">
        <w:rPr>
          <w:sz w:val="23"/>
          <w:szCs w:val="23"/>
        </w:rPr>
        <w:t xml:space="preserve"> vai kura veicamo būvdarbu vai sniedzamo pakalpojumu vērtība ir </w:t>
      </w:r>
      <w:r w:rsidR="00A400CC" w:rsidRPr="00B60CB8">
        <w:rPr>
          <w:b/>
          <w:sz w:val="23"/>
          <w:szCs w:val="23"/>
        </w:rPr>
        <w:t>20 procenti</w:t>
      </w:r>
      <w:r w:rsidR="00A400CC" w:rsidRPr="00B60CB8">
        <w:rPr>
          <w:sz w:val="23"/>
          <w:szCs w:val="23"/>
        </w:rPr>
        <w:t xml:space="preserve"> no kopējās iepirkuma līguma vērtības vai lielāka, pretendents </w:t>
      </w:r>
      <w:r w:rsidR="00606FDC" w:rsidRPr="00B60CB8">
        <w:rPr>
          <w:sz w:val="23"/>
          <w:szCs w:val="23"/>
        </w:rPr>
        <w:t>pieteikumā</w:t>
      </w:r>
      <w:r w:rsidR="00A400CC" w:rsidRPr="00B60CB8">
        <w:rPr>
          <w:sz w:val="23"/>
          <w:szCs w:val="23"/>
        </w:rPr>
        <w:t xml:space="preserve"> norāda katru tādu apakšuzņēmēju un </w:t>
      </w:r>
      <w:r w:rsidR="00C65C3E" w:rsidRPr="00B60CB8">
        <w:rPr>
          <w:sz w:val="23"/>
          <w:szCs w:val="23"/>
        </w:rPr>
        <w:t>iesniedz</w:t>
      </w:r>
      <w:r w:rsidR="00A400CC" w:rsidRPr="00B60CB8">
        <w:rPr>
          <w:sz w:val="23"/>
          <w:szCs w:val="23"/>
        </w:rPr>
        <w:t xml:space="preserve"> katra</w:t>
      </w:r>
      <w:r w:rsidR="00C65C3E" w:rsidRPr="00B60CB8">
        <w:rPr>
          <w:sz w:val="23"/>
          <w:szCs w:val="23"/>
        </w:rPr>
        <w:t xml:space="preserve"> </w:t>
      </w:r>
      <w:r w:rsidR="002B7AE0" w:rsidRPr="00B60CB8">
        <w:rPr>
          <w:sz w:val="23"/>
          <w:szCs w:val="23"/>
        </w:rPr>
        <w:t xml:space="preserve">apakšuzņēmēja </w:t>
      </w:r>
      <w:r w:rsidR="002B7AE0" w:rsidRPr="00B60CB8">
        <w:rPr>
          <w:b/>
          <w:sz w:val="23"/>
          <w:szCs w:val="23"/>
        </w:rPr>
        <w:t xml:space="preserve">apliecinājumu vai vienošanos </w:t>
      </w:r>
      <w:r w:rsidR="002B7AE0" w:rsidRPr="00B60CB8">
        <w:rPr>
          <w:sz w:val="23"/>
          <w:szCs w:val="23"/>
        </w:rPr>
        <w:t xml:space="preserve">ar pretendentu </w:t>
      </w:r>
      <w:r w:rsidR="00C65C3E" w:rsidRPr="00B60CB8">
        <w:rPr>
          <w:sz w:val="23"/>
          <w:szCs w:val="23"/>
        </w:rPr>
        <w:t>par sadarbību konkrētā līguma izpildei, kurā norādīta paredzamā nododamā līguma izpildes daļa procentos un naudas izteiksmē un konkrēti veicamie uzdevumi</w:t>
      </w:r>
      <w:r w:rsidR="009B52FA" w:rsidRPr="00B60CB8">
        <w:rPr>
          <w:sz w:val="23"/>
          <w:szCs w:val="23"/>
        </w:rPr>
        <w:t>.</w:t>
      </w:r>
      <w:r w:rsidR="00606FDC" w:rsidRPr="00B60CB8">
        <w:rPr>
          <w:bCs/>
          <w:sz w:val="23"/>
          <w:szCs w:val="23"/>
        </w:rPr>
        <w:t xml:space="preserve"> </w:t>
      </w:r>
      <w:r w:rsidR="00B60CB8" w:rsidRPr="00B60CB8">
        <w:rPr>
          <w:b/>
          <w:bCs/>
          <w:sz w:val="23"/>
          <w:szCs w:val="23"/>
          <w:u w:val="single"/>
        </w:rPr>
        <w:t>Ja piedāvātais būvdarbu vadītājs nav reģistrēts Būvkomersantu reģistrā kā pretendenta darbinieks, Pretendentam ir jāpievieno būvdarbu vadītāja un pretendenta kopīgi parakstīts apliecinājums, ka uzvaras gadījumā ar speciālistu tiks noslēgts darba līgums, vai tā būvkomersanta (apakšuzņēmējs uz kura iespējām pretendents balstās) apliecinājums par sadarbību, kurš nodarbina attiecīgo sertificēto speciālistu</w:t>
      </w:r>
      <w:r w:rsidR="00B60CB8" w:rsidRPr="00B60CB8">
        <w:rPr>
          <w:b/>
          <w:bCs/>
          <w:sz w:val="23"/>
          <w:szCs w:val="23"/>
          <w:u w:val="single"/>
          <w:vertAlign w:val="superscript"/>
        </w:rPr>
        <w:footnoteReference w:id="2"/>
      </w:r>
      <w:r w:rsidR="00B60CB8" w:rsidRPr="00B60CB8">
        <w:rPr>
          <w:b/>
          <w:bCs/>
          <w:sz w:val="23"/>
          <w:szCs w:val="23"/>
          <w:u w:val="single"/>
        </w:rPr>
        <w:t>.</w:t>
      </w:r>
    </w:p>
    <w:p w14:paraId="75F9B013" w14:textId="333A86CF" w:rsidR="006F0E64" w:rsidRPr="00D00CED" w:rsidRDefault="00A57806" w:rsidP="00D00CED">
      <w:pPr>
        <w:pStyle w:val="StyleStyle2Justified"/>
        <w:numPr>
          <w:ilvl w:val="1"/>
          <w:numId w:val="39"/>
        </w:numPr>
        <w:tabs>
          <w:tab w:val="clear" w:pos="1080"/>
        </w:tabs>
        <w:spacing w:before="120" w:after="0"/>
        <w:ind w:left="993" w:hanging="567"/>
        <w:rPr>
          <w:sz w:val="23"/>
          <w:szCs w:val="23"/>
        </w:rPr>
      </w:pPr>
      <w:r w:rsidRPr="00D00CED">
        <w:rPr>
          <w:b/>
          <w:sz w:val="23"/>
          <w:szCs w:val="23"/>
          <w:lang w:eastAsia="ar-SA"/>
        </w:rPr>
        <w:t>ja piedāvājumu iesniedz piegādātāju apvienība,</w:t>
      </w:r>
      <w:r w:rsidRPr="00D00CED">
        <w:rPr>
          <w:sz w:val="23"/>
          <w:szCs w:val="23"/>
          <w:lang w:eastAsia="ar-SA"/>
        </w:rPr>
        <w:t xml:space="preserve"> </w:t>
      </w:r>
      <w:r w:rsidR="00C65C3E" w:rsidRPr="00D00CED">
        <w:rPr>
          <w:sz w:val="23"/>
          <w:szCs w:val="23"/>
          <w:lang w:eastAsia="ar-SA"/>
        </w:rPr>
        <w:t xml:space="preserve">jāiesniedz </w:t>
      </w:r>
      <w:r w:rsidR="003B6442" w:rsidRPr="00D00CED">
        <w:rPr>
          <w:sz w:val="23"/>
          <w:szCs w:val="23"/>
          <w:lang w:eastAsia="ar-SA"/>
        </w:rPr>
        <w:t>apvienības dalībnieku</w:t>
      </w:r>
      <w:r w:rsidR="00C65C3E" w:rsidRPr="00D00CED">
        <w:rPr>
          <w:sz w:val="23"/>
          <w:szCs w:val="23"/>
          <w:lang w:eastAsia="ar-SA"/>
        </w:rPr>
        <w:t xml:space="preserve"> (biedru) parakstīta </w:t>
      </w:r>
      <w:r w:rsidR="00C65C3E" w:rsidRPr="00D00CED">
        <w:rPr>
          <w:b/>
          <w:sz w:val="23"/>
          <w:szCs w:val="23"/>
          <w:lang w:eastAsia="ar-SA"/>
        </w:rPr>
        <w:t xml:space="preserve">vienošanās </w:t>
      </w:r>
      <w:r w:rsidR="00D00CED" w:rsidRPr="00D00CED">
        <w:rPr>
          <w:b/>
          <w:sz w:val="23"/>
          <w:szCs w:val="23"/>
          <w:lang w:eastAsia="ar-SA"/>
        </w:rPr>
        <w:t>vai līdzvērtīgs dokuments</w:t>
      </w:r>
      <w:r w:rsidR="00C65C3E" w:rsidRPr="00D00CED">
        <w:rPr>
          <w:sz w:val="23"/>
          <w:szCs w:val="23"/>
          <w:lang w:eastAsia="ar-SA"/>
        </w:rPr>
        <w:t xml:space="preserve">, kurā norādīts galvenais </w:t>
      </w:r>
      <w:r w:rsidR="00C65C3E" w:rsidRPr="00D00CED">
        <w:rPr>
          <w:sz w:val="23"/>
          <w:szCs w:val="23"/>
          <w:lang w:eastAsia="ar-SA"/>
        </w:rPr>
        <w:lastRenderedPageBreak/>
        <w:t xml:space="preserve">dalībnieks, kurš pilnvarots parakstīt piedāvājumu, iepirkuma līgumu un citus dokumentus, saņemt un izdot rīkojumus piegādātāju apvienības dalībnieku vārdā, kā arī saņemt maksājumus no Pasūtītāja. </w:t>
      </w:r>
      <w:r w:rsidR="00D00CED" w:rsidRPr="00D00CED">
        <w:rPr>
          <w:sz w:val="23"/>
          <w:szCs w:val="23"/>
          <w:lang w:eastAsia="ar-SA"/>
        </w:rPr>
        <w:t>Vienošanās dokumentā jānorāda katra piegādātāju apvienības dalībnieka darba daļa procentos un naudas izteiksmē, ietverot nosacījumu, ar kuru apvienības dalībnieki apņemas noslēgt sabiedrības līgumu vai dibināt personālsabiedrību uzvaras gadījumā un citi normatīvajos aktos noteiktie nosacījumi</w:t>
      </w:r>
      <w:r w:rsidR="00C65C3E" w:rsidRPr="00D00CED">
        <w:rPr>
          <w:sz w:val="23"/>
          <w:szCs w:val="23"/>
          <w:lang w:eastAsia="ar-SA"/>
        </w:rPr>
        <w:t>.</w:t>
      </w:r>
      <w:r w:rsidRPr="00D00CED">
        <w:rPr>
          <w:sz w:val="23"/>
          <w:szCs w:val="23"/>
        </w:rPr>
        <w:t xml:space="preserve"> </w:t>
      </w:r>
    </w:p>
    <w:p w14:paraId="68750F91" w14:textId="3BA98D59" w:rsidR="00600295" w:rsidRPr="00600295" w:rsidRDefault="00600295" w:rsidP="00600295">
      <w:pPr>
        <w:pStyle w:val="StyleStyle2Justified"/>
        <w:numPr>
          <w:ilvl w:val="0"/>
          <w:numId w:val="39"/>
        </w:numPr>
        <w:tabs>
          <w:tab w:val="clear" w:pos="1080"/>
        </w:tabs>
        <w:spacing w:before="120" w:after="0"/>
        <w:rPr>
          <w:sz w:val="23"/>
          <w:szCs w:val="23"/>
        </w:rPr>
      </w:pPr>
      <w:r w:rsidRPr="00600295">
        <w:rPr>
          <w:sz w:val="23"/>
          <w:szCs w:val="23"/>
        </w:rPr>
        <w:t>A</w:t>
      </w:r>
      <w:r w:rsidRPr="00600295">
        <w:rPr>
          <w:snapToGrid w:val="0"/>
          <w:sz w:val="23"/>
          <w:szCs w:val="23"/>
        </w:rPr>
        <w:t xml:space="preserve">tbilstoši Iepirkumu uzraudzības biroja skaidrojumam, </w:t>
      </w:r>
      <w:r w:rsidRPr="00600295">
        <w:rPr>
          <w:sz w:val="23"/>
          <w:szCs w:val="23"/>
        </w:rPr>
        <w:t>saskaņā ar Publisko iepirkumu likuma 20.panta sesto daļu šā panta, kā arī šā likuma 35., 39.¹ un 68.panta izpratnē apakšuzņēmējs ir pretendenta vai apakšuzņēmēja piesaistīta vai nolīgta persona, kura veic būvdarbus vai sniedz pakalpojumus, kas nepieciešami ar pasūtītāja noslēgta publiska būvdarbu vai pakalpojumu līguma izpildei neatkarīgi no tā, vai šī persona būvdarbus veic vai pakalpojumus sniedz pretendentam vai citam apakšuzņēmējam. Attiecīgi no minētā regulējuma izriet, ka pretendentam ir jānorāda ne tikai apakšuzņēmēji šā panta otrās daļas izpratnē, bet arī šādu apakšuzņēmēju apakšuzņēmēji, kuri arī atbilst minētā panta otrās daļas nosacījumiem. Piemēram, gadījumā, ja apakšuzņēmējs veic 60% no līguma kopējās vērtības, savukārt tā piesaistītais apakšuzņēmējs – 30%, ir secināms, ka arī uz šādu apakšuzņēmēja apakšuzņēmēju attiecas Publisko iepirkumu likuma 20., 35., 39.¹ un 68.pantā minētie nosacījumi. Papildus IUB norāda, ka saskaņā ar Publisko iepirkumu likuma 20.panta piekto daļu apakšuzņēmēja veicamo būvdarbu vai sniedzamo pakalpojumu kopējo vērtību nosaka, ņemot vērā apakšuzņēmēja un visu attiecīgā iepirkuma ietvaros tā saistīto uzņēmumu veicamo būvdarbu vai sniedzamo pakalpojumu vērtību. Minētā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r>
        <w:rPr>
          <w:sz w:val="23"/>
          <w:szCs w:val="23"/>
        </w:rPr>
        <w:t>.</w:t>
      </w:r>
    </w:p>
    <w:p w14:paraId="3E9DCE6D" w14:textId="34FE7B7B" w:rsidR="00213875" w:rsidRPr="0031192C" w:rsidRDefault="00213875" w:rsidP="002A0E6C">
      <w:pPr>
        <w:pStyle w:val="StyleStyle2Justified"/>
        <w:tabs>
          <w:tab w:val="clear" w:pos="1080"/>
          <w:tab w:val="left" w:pos="0"/>
        </w:tabs>
        <w:spacing w:after="240"/>
        <w:jc w:val="center"/>
        <w:rPr>
          <w:sz w:val="23"/>
          <w:szCs w:val="23"/>
        </w:rPr>
      </w:pPr>
      <w:r w:rsidRPr="0031192C">
        <w:rPr>
          <w:b/>
          <w:sz w:val="23"/>
          <w:szCs w:val="23"/>
        </w:rPr>
        <w:t xml:space="preserve">IV. Piedāvājumu </w:t>
      </w:r>
      <w:r w:rsidR="00AA52A6" w:rsidRPr="0031192C">
        <w:rPr>
          <w:b/>
          <w:sz w:val="23"/>
          <w:szCs w:val="23"/>
        </w:rPr>
        <w:t>izvēles kritērijs</w:t>
      </w:r>
      <w:r w:rsidRPr="0031192C">
        <w:rPr>
          <w:b/>
          <w:sz w:val="23"/>
          <w:szCs w:val="23"/>
        </w:rPr>
        <w:t xml:space="preserve"> un lēmuma pieņemšana</w:t>
      </w:r>
    </w:p>
    <w:p w14:paraId="213AF119"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Iepirkuma komisija</w:t>
      </w:r>
      <w:r>
        <w:rPr>
          <w:sz w:val="23"/>
          <w:szCs w:val="23"/>
        </w:rPr>
        <w:t xml:space="preserve"> </w:t>
      </w:r>
      <w:r w:rsidRPr="00DB4BC2">
        <w:rPr>
          <w:b/>
          <w:sz w:val="23"/>
          <w:szCs w:val="23"/>
        </w:rPr>
        <w:t>katrā konkursa daļā</w:t>
      </w:r>
      <w:r w:rsidRPr="008B7B03">
        <w:rPr>
          <w:sz w:val="23"/>
          <w:szCs w:val="23"/>
        </w:rPr>
        <w:t xml:space="preserve"> izvēlēsies Publisko iepirkumu likuma un šī Nolikuma prasībām atbilstošu piedāvājumu ar </w:t>
      </w:r>
      <w:r w:rsidRPr="008B7B03">
        <w:rPr>
          <w:b/>
          <w:sz w:val="23"/>
          <w:szCs w:val="23"/>
        </w:rPr>
        <w:t>viszemāko cenu.</w:t>
      </w:r>
    </w:p>
    <w:p w14:paraId="6D3FFD75"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Pasūtītājs atlasa pretendentus saskaņā ar izvirzītajām kvalifikācijas prasībām, pārbauda piedāvājumu atbilstību atklāta konkursa nolikumā noteiktajām prasībām un izvēlas piedāvājumu atbilstoši vērtēšanas kritērijam.</w:t>
      </w:r>
    </w:p>
    <w:p w14:paraId="4AEB663E"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Ja izraudzītais pretendents atsakās slēgt iepirkuma līgumu ar pasūtītāju, pasūtītājs pieņem lēmumu slēgt līgumu ar nākamo pretendentu, vai pārtraukt konkursu, neizvēloties nevienu piedāvājumu. Ja pieņemts lēmums slēgt līgumu ar nākamo pretendentu, bet arī tas atsakās līgumu slēgt, pasūtītājs pieņem lēmumu pārtraukt iepirkuma procedūru, neizvēloties nevienu piedāvājumu.</w:t>
      </w:r>
    </w:p>
    <w:p w14:paraId="43BE325D"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729EEB74"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14:paraId="55BBC0E4"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 xml:space="preserve">Komisija </w:t>
      </w:r>
      <w:r w:rsidRPr="008B7B03">
        <w:rPr>
          <w:b/>
          <w:sz w:val="23"/>
          <w:szCs w:val="23"/>
        </w:rPr>
        <w:t>izslēdz</w:t>
      </w:r>
      <w:r w:rsidRPr="008B7B03">
        <w:rPr>
          <w:sz w:val="23"/>
          <w:szCs w:val="23"/>
        </w:rPr>
        <w:t xml:space="preserve"> pretendentu no tālākas dalības konkursā un neizskata tā piedāvājumu</w:t>
      </w:r>
      <w:r w:rsidRPr="008B7B03">
        <w:rPr>
          <w:b/>
          <w:sz w:val="23"/>
          <w:szCs w:val="23"/>
        </w:rPr>
        <w:t xml:space="preserve"> </w:t>
      </w:r>
      <w:r w:rsidRPr="008B7B03">
        <w:rPr>
          <w:sz w:val="23"/>
          <w:szCs w:val="23"/>
        </w:rPr>
        <w:t>Publisko iepirkumu likuma 39.</w:t>
      </w:r>
      <w:r w:rsidRPr="008B7B03">
        <w:rPr>
          <w:sz w:val="23"/>
          <w:szCs w:val="23"/>
          <w:vertAlign w:val="superscript"/>
        </w:rPr>
        <w:t>1</w:t>
      </w:r>
      <w:r w:rsidRPr="008B7B03">
        <w:rPr>
          <w:sz w:val="23"/>
          <w:szCs w:val="23"/>
        </w:rPr>
        <w:t xml:space="preserve"> pantā noteiktajos gadījumos.</w:t>
      </w:r>
    </w:p>
    <w:p w14:paraId="1EE3DF7E" w14:textId="77777777" w:rsidR="003C0972" w:rsidRPr="008B7B03" w:rsidRDefault="003C0972" w:rsidP="00E91C5C">
      <w:pPr>
        <w:numPr>
          <w:ilvl w:val="0"/>
          <w:numId w:val="39"/>
        </w:numPr>
        <w:tabs>
          <w:tab w:val="left" w:pos="0"/>
        </w:tabs>
        <w:suppressAutoHyphens w:val="0"/>
        <w:spacing w:before="120" w:after="120"/>
        <w:jc w:val="both"/>
        <w:rPr>
          <w:sz w:val="23"/>
          <w:szCs w:val="23"/>
        </w:rPr>
      </w:pPr>
      <w:r w:rsidRPr="008B7B03">
        <w:rPr>
          <w:sz w:val="23"/>
          <w:szCs w:val="23"/>
        </w:rPr>
        <w:lastRenderedPageBreak/>
        <w:t xml:space="preserve">Izziņas un citus dokumentus, kurus Publisko iepirkumu likumā noteiktajos gadījumos izsniedz kompetentās institūcijas, pasūtītājs pieņem un atzīst, ja tie izdoti ne agrāk kā </w:t>
      </w:r>
      <w:r w:rsidRPr="008B7B03">
        <w:rPr>
          <w:b/>
          <w:sz w:val="23"/>
          <w:szCs w:val="23"/>
        </w:rPr>
        <w:t>vienu mēnesi</w:t>
      </w:r>
      <w:r w:rsidRPr="008B7B03">
        <w:rPr>
          <w:sz w:val="23"/>
          <w:szCs w:val="23"/>
        </w:rPr>
        <w:t xml:space="preserve"> pirms iesniegšanas dienas.</w:t>
      </w:r>
    </w:p>
    <w:p w14:paraId="2701B77F" w14:textId="77777777" w:rsidR="003C0972" w:rsidRPr="008B7B03" w:rsidRDefault="003C0972" w:rsidP="00E91C5C">
      <w:pPr>
        <w:numPr>
          <w:ilvl w:val="0"/>
          <w:numId w:val="39"/>
        </w:numPr>
        <w:tabs>
          <w:tab w:val="left" w:pos="426"/>
        </w:tabs>
        <w:suppressAutoHyphens w:val="0"/>
        <w:spacing w:before="120" w:after="120"/>
        <w:jc w:val="both"/>
        <w:rPr>
          <w:b/>
          <w:sz w:val="23"/>
          <w:szCs w:val="23"/>
        </w:rPr>
      </w:pPr>
      <w:r w:rsidRPr="008B7B03">
        <w:rPr>
          <w:sz w:val="23"/>
          <w:szCs w:val="23"/>
        </w:rPr>
        <w:t>Iepirkuma komisija:</w:t>
      </w:r>
    </w:p>
    <w:p w14:paraId="07E94AFF"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Pārbaudīs piedāvājuma noformējumu atbilstoši Nolikumā norādītajām prasībām;</w:t>
      </w:r>
    </w:p>
    <w:p w14:paraId="1BEED388"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Veiks pretendentu atlasi – pārbaudīs iesniegto dokumentu atbilstību Nolikuma kvalifikācijas prasībām, izskatīs publiskajās datubāzēs pieejamo informāciju par pretendenta, tā apakšuzņēmēja vai dalībnieka atbilstību profesionālās darbības veikšanai;</w:t>
      </w:r>
    </w:p>
    <w:p w14:paraId="3435D968"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Pārbaudīs tehniskā piedāvājuma atbilstību tehnisko specifikāciju prasībām un nepieciešamības gadījumā pieprasīs pretendentam izskaidrot tehniskajā piedāvājumā iekļauto informāciju.</w:t>
      </w:r>
    </w:p>
    <w:p w14:paraId="10E22BD2"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Pārbaudīs pretendenta finanšu piedāvājumu. Vajadzības gadījumā pieprasīs pretendentam atsevišķu darbu veidu izmaksu kalkulācijas.</w:t>
      </w:r>
    </w:p>
    <w:p w14:paraId="4FB7E43D"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 xml:space="preserve">Noteiks Nolikuma prasībām atbilstošu piedāvājumu un pieņems starplēmumu par pretendentu, kuram atbilstoši </w:t>
      </w:r>
      <w:r w:rsidRPr="008B7B03">
        <w:rPr>
          <w:bCs/>
          <w:sz w:val="23"/>
          <w:szCs w:val="23"/>
        </w:rPr>
        <w:t xml:space="preserve">citām paziņojumā par līgumu un Nolikumā </w:t>
      </w:r>
      <w:r w:rsidRPr="008B7B03">
        <w:rPr>
          <w:sz w:val="23"/>
          <w:szCs w:val="23"/>
        </w:rPr>
        <w:t xml:space="preserve">noteiktajām prasībām un </w:t>
      </w:r>
      <w:r w:rsidRPr="008B7B03">
        <w:rPr>
          <w:bCs/>
          <w:sz w:val="23"/>
          <w:szCs w:val="23"/>
        </w:rPr>
        <w:t>izraudzītajam piedāvājuma izvēles kritērijam</w:t>
      </w:r>
      <w:r w:rsidRPr="008B7B03">
        <w:rPr>
          <w:sz w:val="23"/>
          <w:szCs w:val="23"/>
        </w:rPr>
        <w:t xml:space="preserve"> būtu piešķiramas līguma slēgšanas tiesības;</w:t>
      </w:r>
    </w:p>
    <w:p w14:paraId="5CBBE6E7"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bCs/>
          <w:sz w:val="23"/>
          <w:szCs w:val="23"/>
        </w:rPr>
        <w:t>Veiks pārbaudi par Publisko iepirkumu likuma 39.</w:t>
      </w:r>
      <w:r w:rsidRPr="008B7B03">
        <w:rPr>
          <w:bCs/>
          <w:sz w:val="23"/>
          <w:szCs w:val="23"/>
          <w:vertAlign w:val="superscript"/>
        </w:rPr>
        <w:t>1</w:t>
      </w:r>
      <w:r w:rsidRPr="008B7B03">
        <w:rPr>
          <w:bCs/>
          <w:sz w:val="23"/>
          <w:szCs w:val="23"/>
        </w:rPr>
        <w:t xml:space="preserve"> pantā noteikto izslēdzošo nosacījumu esamību attiecībā uz pretendentiem;</w:t>
      </w:r>
    </w:p>
    <w:p w14:paraId="2F961797"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Pieņems lēmumu par uzvarētāju.</w:t>
      </w:r>
    </w:p>
    <w:p w14:paraId="2C13D65F" w14:textId="77777777" w:rsidR="003C0972" w:rsidRPr="008B7B03" w:rsidRDefault="003C0972" w:rsidP="00E91C5C">
      <w:pPr>
        <w:numPr>
          <w:ilvl w:val="0"/>
          <w:numId w:val="39"/>
        </w:numPr>
        <w:suppressAutoHyphens w:val="0"/>
        <w:spacing w:before="120" w:after="120"/>
        <w:jc w:val="both"/>
        <w:rPr>
          <w:b/>
          <w:sz w:val="23"/>
          <w:szCs w:val="23"/>
        </w:rPr>
      </w:pPr>
      <w:r w:rsidRPr="008B7B03">
        <w:rPr>
          <w:bCs/>
          <w:sz w:val="23"/>
          <w:szCs w:val="23"/>
          <w:lang w:eastAsia="lv-LV"/>
        </w:rPr>
        <w:t xml:space="preserve">Iepirkuma komisija izvērtēs, vai pretendenta piedāvājums nav nepamatoti lēts </w:t>
      </w:r>
      <w:r w:rsidRPr="008B7B03">
        <w:rPr>
          <w:bCs/>
          <w:i/>
          <w:sz w:val="23"/>
          <w:szCs w:val="23"/>
          <w:lang w:eastAsia="lv-LV"/>
        </w:rPr>
        <w:t xml:space="preserve">(nosacījums neattiecas uz ārvalstu komersantiem), </w:t>
      </w:r>
      <w:r w:rsidRPr="008B7B03">
        <w:rPr>
          <w:bCs/>
          <w:sz w:val="23"/>
          <w:szCs w:val="23"/>
          <w:lang w:eastAsia="lv-LV"/>
        </w:rPr>
        <w:t xml:space="preserve">ja tiks konstatēts, ka </w:t>
      </w:r>
      <w:r w:rsidRPr="008B7B03">
        <w:rPr>
          <w:bCs/>
          <w:sz w:val="23"/>
          <w:szCs w:val="23"/>
          <w:u w:val="single"/>
          <w:lang w:eastAsia="lv-LV"/>
        </w:rPr>
        <w:t>pretendenta</w:t>
      </w:r>
      <w:r w:rsidRPr="008B7B03">
        <w:rPr>
          <w:bCs/>
          <w:sz w:val="23"/>
          <w:szCs w:val="23"/>
          <w:lang w:eastAsia="lv-LV"/>
        </w:rPr>
        <w:t xml:space="preserve"> vai tā piedāvājumā norādīto </w:t>
      </w:r>
      <w:r w:rsidRPr="008B7B03">
        <w:rPr>
          <w:bCs/>
          <w:sz w:val="23"/>
          <w:szCs w:val="23"/>
          <w:u w:val="single"/>
          <w:lang w:eastAsia="lv-LV"/>
        </w:rPr>
        <w:t>apakšuzņēmēju</w:t>
      </w:r>
      <w:r w:rsidRPr="008B7B03">
        <w:rPr>
          <w:bCs/>
          <w:sz w:val="23"/>
          <w:szCs w:val="23"/>
          <w:lang w:eastAsia="lv-LV"/>
        </w:rPr>
        <w:t xml:space="preserve">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Ja iepirkuma komisija konstatēs, ka piedāvājums iespējami ir nepamatoti lēts, tad pirms šā piedāvājuma iespējamās noraidīšanas rakstveidā tiks pieprasīts detalizēts paskaidrojums par būtiskajiem piedāvājuma nosacījumiem.</w:t>
      </w:r>
      <w:r w:rsidRPr="008B7B03">
        <w:rPr>
          <w:b/>
          <w:sz w:val="23"/>
          <w:szCs w:val="23"/>
        </w:rPr>
        <w:t xml:space="preserve"> </w:t>
      </w:r>
      <w:r w:rsidRPr="008B7B03">
        <w:rPr>
          <w:bCs/>
          <w:sz w:val="23"/>
          <w:szCs w:val="23"/>
          <w:lang w:eastAsia="lv-LV"/>
        </w:rPr>
        <w:t xml:space="preserve">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atzinumu no Valsts ieņēmumu dienesta. </w:t>
      </w:r>
    </w:p>
    <w:p w14:paraId="1013BE2D" w14:textId="77777777" w:rsidR="003C0972" w:rsidRPr="008B7B03" w:rsidRDefault="003C0972" w:rsidP="00E91C5C">
      <w:pPr>
        <w:numPr>
          <w:ilvl w:val="0"/>
          <w:numId w:val="39"/>
        </w:numPr>
        <w:suppressAutoHyphens w:val="0"/>
        <w:spacing w:before="120" w:after="120"/>
        <w:jc w:val="both"/>
        <w:rPr>
          <w:b/>
          <w:sz w:val="23"/>
          <w:szCs w:val="23"/>
        </w:rPr>
      </w:pPr>
      <w:r w:rsidRPr="008B7B03">
        <w:rPr>
          <w:sz w:val="23"/>
          <w:szCs w:val="23"/>
        </w:rPr>
        <w:t>Trīs darba dienu laikā pēc lēmuma pieņemšanas visi pretendenti tiks informēti par komisijas pieņemto lēmumu;</w:t>
      </w:r>
    </w:p>
    <w:p w14:paraId="2011EB49" w14:textId="607378A5" w:rsidR="006F0E64" w:rsidRPr="006F0E64" w:rsidRDefault="003C0972" w:rsidP="00E91C5C">
      <w:pPr>
        <w:numPr>
          <w:ilvl w:val="0"/>
          <w:numId w:val="39"/>
        </w:numPr>
        <w:suppressAutoHyphens w:val="0"/>
        <w:spacing w:before="120" w:after="120"/>
        <w:jc w:val="both"/>
        <w:rPr>
          <w:b/>
          <w:sz w:val="23"/>
          <w:szCs w:val="23"/>
        </w:rPr>
      </w:pPr>
      <w:r w:rsidRPr="008B7B03">
        <w:rPr>
          <w:sz w:val="23"/>
          <w:szCs w:val="23"/>
        </w:rPr>
        <w:t>Piedāvājumi, kas iesniegti pēc uzaicinājumā norādītā termiņa, netiks vērtēti</w:t>
      </w:r>
      <w:r w:rsidR="006F0E64" w:rsidRPr="006F0E64">
        <w:rPr>
          <w:sz w:val="23"/>
          <w:szCs w:val="23"/>
        </w:rPr>
        <w:t>.</w:t>
      </w:r>
    </w:p>
    <w:p w14:paraId="3D95031F" w14:textId="6A7C01B8" w:rsidR="00F44F4C" w:rsidRPr="0031192C" w:rsidRDefault="00F44F4C" w:rsidP="006F0E64">
      <w:pPr>
        <w:pStyle w:val="StyleStyle2Justified"/>
        <w:tabs>
          <w:tab w:val="clear" w:pos="1080"/>
          <w:tab w:val="left" w:pos="426"/>
        </w:tabs>
        <w:spacing w:after="240"/>
        <w:jc w:val="center"/>
        <w:rPr>
          <w:sz w:val="23"/>
          <w:szCs w:val="23"/>
        </w:rPr>
      </w:pPr>
      <w:r w:rsidRPr="0031192C">
        <w:rPr>
          <w:b/>
          <w:sz w:val="23"/>
          <w:szCs w:val="23"/>
        </w:rPr>
        <w:t>V. Iepirkuma komisijas darbība</w:t>
      </w:r>
    </w:p>
    <w:p w14:paraId="1C760397"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Iepirkuma Komisija darbojas saskaņā ar Publisko iepirkumu likuma un dotā Nolikuma prasībām.</w:t>
      </w:r>
    </w:p>
    <w:p w14:paraId="7B760F49"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Savus lēmumus komisija pieņem sēžu laikā.</w:t>
      </w:r>
    </w:p>
    <w:p w14:paraId="31E76746" w14:textId="3C6B53B2" w:rsidR="00F44F4C" w:rsidRPr="0031192C" w:rsidRDefault="00D2253F"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lastRenderedPageBreak/>
        <w:t>Iepirkuma komisijas locekļi un eksperti nedrīkst pārstāvēt kandidāta vai pretendenta intereses, kā arī nedrīkst būt saistīti ar kandidātu vai pretendentu Publisko iepirkumu likuma 23.panta izpratnē</w:t>
      </w:r>
      <w:r w:rsidR="004E705E" w:rsidRPr="0031192C">
        <w:rPr>
          <w:sz w:val="23"/>
          <w:szCs w:val="23"/>
        </w:rPr>
        <w:t>.</w:t>
      </w:r>
    </w:p>
    <w:p w14:paraId="45AA7602"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Komisija dokumentē katru iepirkuma stadiju, sastādot attiecīgus protokolus un citus dokumentus.</w:t>
      </w:r>
    </w:p>
    <w:p w14:paraId="537E2B3C"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Komisijai ir šādas tiesības:</w:t>
      </w:r>
    </w:p>
    <w:p w14:paraId="0E5E9E03" w14:textId="77777777" w:rsidR="00F44F4C" w:rsidRPr="0031192C" w:rsidRDefault="004E705E" w:rsidP="00E91C5C">
      <w:pPr>
        <w:pStyle w:val="StyleStyle2Justified"/>
        <w:numPr>
          <w:ilvl w:val="1"/>
          <w:numId w:val="39"/>
        </w:numPr>
        <w:tabs>
          <w:tab w:val="clear" w:pos="1080"/>
          <w:tab w:val="left" w:pos="426"/>
          <w:tab w:val="left" w:pos="851"/>
        </w:tabs>
        <w:spacing w:before="120" w:after="0"/>
        <w:ind w:left="993" w:hanging="567"/>
        <w:rPr>
          <w:sz w:val="23"/>
          <w:szCs w:val="23"/>
        </w:rPr>
      </w:pPr>
      <w:r w:rsidRPr="0031192C">
        <w:rPr>
          <w:sz w:val="23"/>
          <w:szCs w:val="23"/>
        </w:rPr>
        <w:t>pieprasīt izskaidrot tehniskajā vai finanšu piedāvājumā iekļauto informāciju;</w:t>
      </w:r>
    </w:p>
    <w:p w14:paraId="009CD7E5" w14:textId="77777777" w:rsidR="00F44F4C" w:rsidRPr="0031192C" w:rsidRDefault="004E705E" w:rsidP="00E91C5C">
      <w:pPr>
        <w:pStyle w:val="StyleStyle2Justified"/>
        <w:numPr>
          <w:ilvl w:val="1"/>
          <w:numId w:val="39"/>
        </w:numPr>
        <w:tabs>
          <w:tab w:val="clear" w:pos="1080"/>
          <w:tab w:val="left" w:pos="426"/>
          <w:tab w:val="left" w:pos="851"/>
        </w:tabs>
        <w:spacing w:before="120" w:after="0"/>
        <w:ind w:left="993" w:hanging="567"/>
        <w:rPr>
          <w:sz w:val="23"/>
          <w:szCs w:val="23"/>
        </w:rPr>
      </w:pPr>
      <w:r w:rsidRPr="0031192C">
        <w:rPr>
          <w:sz w:val="23"/>
          <w:szCs w:val="23"/>
        </w:rPr>
        <w:t>lemt par iesniegtā piedāvājuma noraidīšanu, ja tiek konstatēts, ka tas neat</w:t>
      </w:r>
      <w:r w:rsidRPr="0031192C">
        <w:rPr>
          <w:sz w:val="23"/>
          <w:szCs w:val="23"/>
        </w:rPr>
        <w:softHyphen/>
        <w:t>bilst dotā Nolikuma prasībām;</w:t>
      </w:r>
    </w:p>
    <w:p w14:paraId="25EDC97A" w14:textId="77777777" w:rsidR="00F44F4C" w:rsidRPr="0031192C" w:rsidRDefault="004E705E" w:rsidP="00E91C5C">
      <w:pPr>
        <w:pStyle w:val="StyleStyle2Justified"/>
        <w:numPr>
          <w:ilvl w:val="1"/>
          <w:numId w:val="39"/>
        </w:numPr>
        <w:tabs>
          <w:tab w:val="clear" w:pos="1080"/>
          <w:tab w:val="left" w:pos="426"/>
          <w:tab w:val="left" w:pos="851"/>
        </w:tabs>
        <w:spacing w:before="120" w:after="0"/>
        <w:ind w:left="993" w:hanging="567"/>
        <w:rPr>
          <w:sz w:val="23"/>
          <w:szCs w:val="23"/>
        </w:rPr>
      </w:pPr>
      <w:r w:rsidRPr="0031192C">
        <w:rPr>
          <w:sz w:val="23"/>
          <w:szCs w:val="23"/>
        </w:rPr>
        <w:t>pieņemt lēmumu par iepirkuma uzvarētāju vai objektīva iemeslu dēļ izbeigt iepirkumu, neizvēloties nevienu piedāvājumu;</w:t>
      </w:r>
    </w:p>
    <w:p w14:paraId="154D95CC" w14:textId="77777777" w:rsidR="00F44F4C" w:rsidRPr="0031192C" w:rsidRDefault="004E705E" w:rsidP="00E91C5C">
      <w:pPr>
        <w:pStyle w:val="StyleStyle2Justified"/>
        <w:numPr>
          <w:ilvl w:val="1"/>
          <w:numId w:val="39"/>
        </w:numPr>
        <w:tabs>
          <w:tab w:val="clear" w:pos="1080"/>
          <w:tab w:val="left" w:pos="426"/>
          <w:tab w:val="left" w:pos="851"/>
        </w:tabs>
        <w:spacing w:before="120" w:after="0"/>
        <w:ind w:left="993" w:hanging="567"/>
        <w:rPr>
          <w:sz w:val="23"/>
          <w:szCs w:val="23"/>
        </w:rPr>
      </w:pPr>
      <w:r w:rsidRPr="0031192C">
        <w:rPr>
          <w:sz w:val="23"/>
          <w:szCs w:val="23"/>
        </w:rPr>
        <w:t>pieaicināt komisijas darbā speciālistus vai ekspertus ar padomdevēja tiesībām;</w:t>
      </w:r>
    </w:p>
    <w:p w14:paraId="02BD3325" w14:textId="0518F443" w:rsidR="00F44F4C" w:rsidRPr="0031192C" w:rsidRDefault="004E705E" w:rsidP="00E91C5C">
      <w:pPr>
        <w:pStyle w:val="StyleStyle2Justified"/>
        <w:numPr>
          <w:ilvl w:val="1"/>
          <w:numId w:val="39"/>
        </w:numPr>
        <w:tabs>
          <w:tab w:val="clear" w:pos="1080"/>
          <w:tab w:val="left" w:pos="426"/>
          <w:tab w:val="left" w:pos="851"/>
        </w:tabs>
        <w:spacing w:before="120" w:after="0"/>
        <w:ind w:left="993" w:hanging="567"/>
        <w:rPr>
          <w:sz w:val="23"/>
          <w:szCs w:val="23"/>
        </w:rPr>
      </w:pPr>
      <w:r w:rsidRPr="0031192C">
        <w:rPr>
          <w:sz w:val="23"/>
          <w:szCs w:val="23"/>
        </w:rPr>
        <w:t>veikt citas darbības, kas izriet no Nolikuma un Publisko iepirkumu likuma.</w:t>
      </w:r>
    </w:p>
    <w:p w14:paraId="2520258F"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Komisijai ir šādi pienākumi:</w:t>
      </w:r>
    </w:p>
    <w:p w14:paraId="236B1A27" w14:textId="77777777" w:rsidR="00F44F4C" w:rsidRPr="0031192C" w:rsidRDefault="004E705E" w:rsidP="00E91C5C">
      <w:pPr>
        <w:pStyle w:val="StyleStyle2Justified"/>
        <w:numPr>
          <w:ilvl w:val="1"/>
          <w:numId w:val="39"/>
        </w:numPr>
        <w:tabs>
          <w:tab w:val="clear" w:pos="1080"/>
          <w:tab w:val="left" w:pos="851"/>
        </w:tabs>
        <w:spacing w:before="120" w:after="0"/>
        <w:ind w:left="993" w:hanging="567"/>
        <w:rPr>
          <w:sz w:val="23"/>
          <w:szCs w:val="23"/>
        </w:rPr>
      </w:pPr>
      <w:r w:rsidRPr="0031192C">
        <w:rPr>
          <w:sz w:val="23"/>
          <w:szCs w:val="23"/>
        </w:rPr>
        <w:t>izskatīt un izvērtēt pretendentu piedāvājumus un noteikt uzvarētāju;</w:t>
      </w:r>
    </w:p>
    <w:p w14:paraId="2C148BEF" w14:textId="77777777" w:rsidR="00F44F4C" w:rsidRPr="0031192C" w:rsidRDefault="004E705E" w:rsidP="00E91C5C">
      <w:pPr>
        <w:pStyle w:val="StyleStyle2Justified"/>
        <w:numPr>
          <w:ilvl w:val="1"/>
          <w:numId w:val="39"/>
        </w:numPr>
        <w:tabs>
          <w:tab w:val="clear" w:pos="1080"/>
          <w:tab w:val="left" w:pos="851"/>
        </w:tabs>
        <w:spacing w:before="120" w:after="0"/>
        <w:ind w:left="993" w:hanging="567"/>
        <w:rPr>
          <w:sz w:val="23"/>
          <w:szCs w:val="23"/>
        </w:rPr>
      </w:pPr>
      <w:r w:rsidRPr="0031192C">
        <w:rPr>
          <w:sz w:val="23"/>
          <w:szCs w:val="23"/>
        </w:rPr>
        <w:t>pārbaudīt, vai piedāvājumos nav aritmētisku kļūdu;</w:t>
      </w:r>
    </w:p>
    <w:p w14:paraId="558553CA" w14:textId="77777777" w:rsidR="00CE773D" w:rsidRDefault="004E705E" w:rsidP="00E91C5C">
      <w:pPr>
        <w:pStyle w:val="StyleStyle2Justified"/>
        <w:numPr>
          <w:ilvl w:val="1"/>
          <w:numId w:val="39"/>
        </w:numPr>
        <w:tabs>
          <w:tab w:val="clear" w:pos="1080"/>
          <w:tab w:val="left" w:pos="851"/>
        </w:tabs>
        <w:spacing w:before="120" w:after="0"/>
        <w:ind w:left="993" w:hanging="567"/>
        <w:rPr>
          <w:sz w:val="23"/>
          <w:szCs w:val="23"/>
        </w:rPr>
      </w:pPr>
      <w:r w:rsidRPr="0031192C">
        <w:rPr>
          <w:sz w:val="23"/>
          <w:szCs w:val="23"/>
        </w:rPr>
        <w:t>pēc līguma noslēgšanas, nosūtīt paziņojumu Iepirkumu uzraudzības birojam un visiem pretendentiem.</w:t>
      </w:r>
    </w:p>
    <w:p w14:paraId="30FB0A94" w14:textId="76EC5847" w:rsidR="00F44F4C" w:rsidRPr="00CE773D" w:rsidRDefault="004E705E" w:rsidP="00E91C5C">
      <w:pPr>
        <w:pStyle w:val="StyleStyle2Justified"/>
        <w:numPr>
          <w:ilvl w:val="0"/>
          <w:numId w:val="39"/>
        </w:numPr>
        <w:tabs>
          <w:tab w:val="clear" w:pos="1080"/>
          <w:tab w:val="left" w:pos="851"/>
        </w:tabs>
        <w:spacing w:before="120" w:after="0"/>
        <w:rPr>
          <w:sz w:val="23"/>
          <w:szCs w:val="23"/>
        </w:rPr>
      </w:pPr>
      <w:r w:rsidRPr="00CE773D">
        <w:rPr>
          <w:sz w:val="23"/>
          <w:szCs w:val="23"/>
        </w:rPr>
        <w:t>Komisijas sēdes vada komisijas priekšsēdētājs, kurš:</w:t>
      </w:r>
    </w:p>
    <w:p w14:paraId="74B1CA9A" w14:textId="77777777" w:rsidR="00F44F4C" w:rsidRPr="0031192C" w:rsidRDefault="004E705E" w:rsidP="00E91C5C">
      <w:pPr>
        <w:pStyle w:val="StyleStyle2Justified"/>
        <w:numPr>
          <w:ilvl w:val="1"/>
          <w:numId w:val="39"/>
        </w:numPr>
        <w:tabs>
          <w:tab w:val="clear" w:pos="1080"/>
          <w:tab w:val="left" w:pos="426"/>
          <w:tab w:val="left" w:pos="851"/>
        </w:tabs>
        <w:spacing w:before="120" w:after="0"/>
        <w:rPr>
          <w:sz w:val="23"/>
          <w:szCs w:val="23"/>
        </w:rPr>
      </w:pPr>
      <w:r w:rsidRPr="0031192C">
        <w:rPr>
          <w:sz w:val="23"/>
          <w:szCs w:val="23"/>
        </w:rPr>
        <w:t>organizē un vada komisijas darbu;</w:t>
      </w:r>
    </w:p>
    <w:p w14:paraId="1B44F7D7" w14:textId="77777777" w:rsidR="00F44F4C" w:rsidRPr="0031192C" w:rsidRDefault="004E705E" w:rsidP="00E91C5C">
      <w:pPr>
        <w:pStyle w:val="StyleStyle2Justified"/>
        <w:numPr>
          <w:ilvl w:val="1"/>
          <w:numId w:val="39"/>
        </w:numPr>
        <w:tabs>
          <w:tab w:val="clear" w:pos="1080"/>
          <w:tab w:val="left" w:pos="426"/>
          <w:tab w:val="left" w:pos="851"/>
        </w:tabs>
        <w:spacing w:before="120" w:after="0"/>
        <w:rPr>
          <w:sz w:val="23"/>
          <w:szCs w:val="23"/>
        </w:rPr>
      </w:pPr>
      <w:r w:rsidRPr="0031192C">
        <w:rPr>
          <w:sz w:val="23"/>
          <w:szCs w:val="23"/>
        </w:rPr>
        <w:t>nosaka komisijas sēžu laiku un apstiprina darba kārtību;</w:t>
      </w:r>
    </w:p>
    <w:p w14:paraId="36C90490" w14:textId="77777777" w:rsidR="00F44F4C" w:rsidRPr="0031192C" w:rsidRDefault="004E705E" w:rsidP="00E91C5C">
      <w:pPr>
        <w:pStyle w:val="StyleStyle2Justified"/>
        <w:numPr>
          <w:ilvl w:val="1"/>
          <w:numId w:val="39"/>
        </w:numPr>
        <w:tabs>
          <w:tab w:val="clear" w:pos="1080"/>
          <w:tab w:val="left" w:pos="426"/>
          <w:tab w:val="left" w:pos="851"/>
        </w:tabs>
        <w:spacing w:before="120" w:after="0"/>
        <w:rPr>
          <w:sz w:val="23"/>
          <w:szCs w:val="23"/>
        </w:rPr>
      </w:pPr>
      <w:r w:rsidRPr="0031192C">
        <w:rPr>
          <w:sz w:val="23"/>
          <w:szCs w:val="23"/>
        </w:rPr>
        <w:t>sasauc un vada komisijas sēdes.</w:t>
      </w:r>
    </w:p>
    <w:p w14:paraId="7837870C" w14:textId="0544D9AA" w:rsidR="00F44F4C" w:rsidRPr="0031192C" w:rsidRDefault="00F44F4C" w:rsidP="000818DE">
      <w:pPr>
        <w:pStyle w:val="StyleStyle2Justified"/>
        <w:tabs>
          <w:tab w:val="clear" w:pos="1080"/>
          <w:tab w:val="left" w:pos="0"/>
        </w:tabs>
        <w:spacing w:after="240"/>
        <w:jc w:val="center"/>
        <w:rPr>
          <w:sz w:val="23"/>
          <w:szCs w:val="23"/>
        </w:rPr>
      </w:pPr>
      <w:r w:rsidRPr="0031192C">
        <w:rPr>
          <w:b/>
          <w:sz w:val="23"/>
          <w:szCs w:val="23"/>
        </w:rPr>
        <w:t>VI. Pretendenta tiesības un pienākumi</w:t>
      </w:r>
    </w:p>
    <w:p w14:paraId="055236F5"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Pretendents nodrošina, lai piedāvājums tiktu noformēts atbilstoši Nolikuma prasībām.</w:t>
      </w:r>
    </w:p>
    <w:p w14:paraId="35BF8066"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Katrs pretendents, iesniedzot pieteikumu, apņemas ievērot visus Nolikumā minētos nosacījumus.</w:t>
      </w:r>
    </w:p>
    <w:p w14:paraId="7E211C7D"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Pretendentiem ir pienākums sekot līdzi un ņemt vērā iepirkumu komisijas skaidrojumus vai atbildes, kas tiek publicētas pašvaldības mājas lapā internetā.</w:t>
      </w:r>
      <w:bookmarkStart w:id="11" w:name="OLE_LINK1"/>
      <w:bookmarkStart w:id="12" w:name="OLE_LINK2"/>
    </w:p>
    <w:p w14:paraId="729CC1E5" w14:textId="5080CEEF" w:rsidR="00F44F4C" w:rsidRPr="0031192C" w:rsidRDefault="00F44F4C" w:rsidP="008F7E08">
      <w:pPr>
        <w:pStyle w:val="Title"/>
        <w:tabs>
          <w:tab w:val="left" w:pos="0"/>
        </w:tabs>
        <w:spacing w:before="240" w:after="240"/>
        <w:rPr>
          <w:caps/>
          <w:sz w:val="23"/>
          <w:szCs w:val="23"/>
          <w:lang w:val="lv-LV"/>
        </w:rPr>
      </w:pPr>
      <w:r w:rsidRPr="0031192C">
        <w:rPr>
          <w:sz w:val="23"/>
          <w:szCs w:val="23"/>
          <w:lang w:val="lv-LV"/>
        </w:rPr>
        <w:t>VII. Citi jautājumi</w:t>
      </w:r>
    </w:p>
    <w:p w14:paraId="462B1340" w14:textId="78B8407D" w:rsidR="004E705E"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 xml:space="preserve">Gadījumā, ja normatīvajos aktos tiek izdarīti vai stājas spēkā grozījumi, piemēro normatīvo aktu nosacījumus, negrozot </w:t>
      </w:r>
      <w:r w:rsidR="00CE773D">
        <w:rPr>
          <w:sz w:val="23"/>
          <w:szCs w:val="23"/>
        </w:rPr>
        <w:t>N</w:t>
      </w:r>
      <w:r w:rsidRPr="0031192C">
        <w:rPr>
          <w:sz w:val="23"/>
          <w:szCs w:val="23"/>
        </w:rPr>
        <w:t>olikumu.</w:t>
      </w:r>
    </w:p>
    <w:p w14:paraId="7D8E5FE1" w14:textId="77777777" w:rsidR="004E705E" w:rsidRPr="0031192C" w:rsidRDefault="004E705E">
      <w:pPr>
        <w:pStyle w:val="Title"/>
        <w:tabs>
          <w:tab w:val="left" w:pos="206"/>
        </w:tabs>
        <w:ind w:left="-142"/>
        <w:jc w:val="left"/>
        <w:rPr>
          <w:caps/>
          <w:sz w:val="23"/>
          <w:szCs w:val="23"/>
          <w:lang w:val="lv-LV"/>
        </w:rPr>
      </w:pPr>
    </w:p>
    <w:p w14:paraId="5A012E93" w14:textId="77777777" w:rsidR="004E705E" w:rsidRPr="0031192C" w:rsidRDefault="004E705E" w:rsidP="00EE4C6F">
      <w:pPr>
        <w:pStyle w:val="Title"/>
        <w:tabs>
          <w:tab w:val="left" w:pos="206"/>
        </w:tabs>
        <w:spacing w:after="120"/>
        <w:ind w:left="-142"/>
        <w:jc w:val="left"/>
        <w:rPr>
          <w:caps/>
          <w:sz w:val="23"/>
          <w:szCs w:val="23"/>
          <w:lang w:val="lv-LV"/>
        </w:rPr>
      </w:pPr>
      <w:r w:rsidRPr="0031192C">
        <w:rPr>
          <w:caps/>
          <w:sz w:val="23"/>
          <w:szCs w:val="23"/>
          <w:lang w:val="lv-LV"/>
        </w:rPr>
        <w:t>Pielikumā:</w:t>
      </w:r>
    </w:p>
    <w:p w14:paraId="7A64B6B5" w14:textId="77777777" w:rsidR="004E705E" w:rsidRPr="0031192C" w:rsidRDefault="004E705E" w:rsidP="00610FBC">
      <w:pPr>
        <w:pStyle w:val="Title"/>
        <w:numPr>
          <w:ilvl w:val="0"/>
          <w:numId w:val="4"/>
        </w:numPr>
        <w:tabs>
          <w:tab w:val="left" w:pos="206"/>
        </w:tabs>
        <w:jc w:val="left"/>
        <w:rPr>
          <w:b w:val="0"/>
          <w:sz w:val="23"/>
          <w:szCs w:val="23"/>
          <w:lang w:val="lv-LV"/>
        </w:rPr>
      </w:pPr>
      <w:r w:rsidRPr="0031192C">
        <w:rPr>
          <w:b w:val="0"/>
          <w:sz w:val="23"/>
          <w:szCs w:val="23"/>
          <w:lang w:val="lv-LV"/>
        </w:rPr>
        <w:t>Pieteikums;</w:t>
      </w:r>
    </w:p>
    <w:p w14:paraId="04C240E2" w14:textId="77777777" w:rsidR="004E705E" w:rsidRPr="0031192C" w:rsidRDefault="00C56CD6" w:rsidP="00610FBC">
      <w:pPr>
        <w:pStyle w:val="Title"/>
        <w:numPr>
          <w:ilvl w:val="0"/>
          <w:numId w:val="4"/>
        </w:numPr>
        <w:tabs>
          <w:tab w:val="left" w:pos="206"/>
        </w:tabs>
        <w:jc w:val="left"/>
        <w:rPr>
          <w:b w:val="0"/>
          <w:sz w:val="23"/>
          <w:szCs w:val="23"/>
          <w:lang w:val="lv-LV"/>
        </w:rPr>
      </w:pPr>
      <w:r w:rsidRPr="0031192C">
        <w:rPr>
          <w:b w:val="0"/>
          <w:sz w:val="23"/>
          <w:szCs w:val="23"/>
          <w:lang w:val="lv-LV"/>
        </w:rPr>
        <w:t>Tehniskā specifikācija</w:t>
      </w:r>
      <w:r w:rsidR="004E705E" w:rsidRPr="0031192C">
        <w:rPr>
          <w:b w:val="0"/>
          <w:sz w:val="23"/>
          <w:szCs w:val="23"/>
          <w:lang w:val="lv-LV"/>
        </w:rPr>
        <w:t>;</w:t>
      </w:r>
    </w:p>
    <w:p w14:paraId="499FF4B7" w14:textId="77777777" w:rsidR="004E705E" w:rsidRDefault="004E705E" w:rsidP="00610FBC">
      <w:pPr>
        <w:numPr>
          <w:ilvl w:val="0"/>
          <w:numId w:val="4"/>
        </w:numPr>
        <w:rPr>
          <w:sz w:val="23"/>
          <w:szCs w:val="23"/>
        </w:rPr>
      </w:pPr>
      <w:r w:rsidRPr="0031192C">
        <w:rPr>
          <w:sz w:val="23"/>
          <w:szCs w:val="23"/>
        </w:rPr>
        <w:t>Finanšu piedāvājum</w:t>
      </w:r>
      <w:r w:rsidR="00C56CD6" w:rsidRPr="0031192C">
        <w:rPr>
          <w:sz w:val="23"/>
          <w:szCs w:val="23"/>
        </w:rPr>
        <w:t>a forma</w:t>
      </w:r>
      <w:r w:rsidRPr="0031192C">
        <w:rPr>
          <w:sz w:val="23"/>
          <w:szCs w:val="23"/>
        </w:rPr>
        <w:t>;</w:t>
      </w:r>
    </w:p>
    <w:p w14:paraId="3F618028" w14:textId="5B36CE4F" w:rsidR="0058532F" w:rsidRPr="0031192C" w:rsidRDefault="00C60251" w:rsidP="00610FBC">
      <w:pPr>
        <w:numPr>
          <w:ilvl w:val="0"/>
          <w:numId w:val="4"/>
        </w:numPr>
        <w:rPr>
          <w:sz w:val="23"/>
          <w:szCs w:val="23"/>
        </w:rPr>
      </w:pPr>
      <w:r>
        <w:rPr>
          <w:sz w:val="23"/>
          <w:szCs w:val="23"/>
        </w:rPr>
        <w:t>Veicamo darbu</w:t>
      </w:r>
      <w:r w:rsidR="0058532F">
        <w:rPr>
          <w:sz w:val="23"/>
          <w:szCs w:val="23"/>
        </w:rPr>
        <w:t xml:space="preserve"> sarakst</w:t>
      </w:r>
      <w:r w:rsidR="000818DE">
        <w:rPr>
          <w:sz w:val="23"/>
          <w:szCs w:val="23"/>
        </w:rPr>
        <w:t>a forma</w:t>
      </w:r>
      <w:r w:rsidR="0058532F">
        <w:rPr>
          <w:sz w:val="23"/>
          <w:szCs w:val="23"/>
        </w:rPr>
        <w:t>;</w:t>
      </w:r>
    </w:p>
    <w:p w14:paraId="640FE683" w14:textId="057B3B74" w:rsidR="004E705E" w:rsidRPr="0031192C" w:rsidRDefault="0082610E" w:rsidP="00610FBC">
      <w:pPr>
        <w:numPr>
          <w:ilvl w:val="0"/>
          <w:numId w:val="4"/>
        </w:numPr>
        <w:rPr>
          <w:b/>
          <w:sz w:val="23"/>
          <w:szCs w:val="23"/>
        </w:rPr>
      </w:pPr>
      <w:r>
        <w:rPr>
          <w:sz w:val="23"/>
          <w:szCs w:val="23"/>
        </w:rPr>
        <w:t>Uzņēmuma l</w:t>
      </w:r>
      <w:r w:rsidR="00F44F4C" w:rsidRPr="0031192C">
        <w:rPr>
          <w:sz w:val="23"/>
          <w:szCs w:val="23"/>
        </w:rPr>
        <w:t>īgum</w:t>
      </w:r>
      <w:r w:rsidR="001C2D1F" w:rsidRPr="0031192C">
        <w:rPr>
          <w:sz w:val="23"/>
          <w:szCs w:val="23"/>
        </w:rPr>
        <w:t>a</w:t>
      </w:r>
      <w:r w:rsidR="002C24BA" w:rsidRPr="0031192C">
        <w:rPr>
          <w:sz w:val="23"/>
          <w:szCs w:val="23"/>
        </w:rPr>
        <w:t xml:space="preserve"> projekt</w:t>
      </w:r>
      <w:r w:rsidR="001C2D1F" w:rsidRPr="0031192C">
        <w:rPr>
          <w:sz w:val="23"/>
          <w:szCs w:val="23"/>
        </w:rPr>
        <w:t>s</w:t>
      </w:r>
      <w:r w:rsidR="004E705E" w:rsidRPr="0031192C">
        <w:rPr>
          <w:sz w:val="23"/>
          <w:szCs w:val="23"/>
        </w:rPr>
        <w:t>.</w:t>
      </w:r>
    </w:p>
    <w:bookmarkEnd w:id="11"/>
    <w:bookmarkEnd w:id="12"/>
    <w:p w14:paraId="3973EC34" w14:textId="2FF35DFC" w:rsidR="004E705E" w:rsidRPr="00322320" w:rsidRDefault="00FB3A8E" w:rsidP="0044457A">
      <w:pPr>
        <w:pStyle w:val="ListParagraph"/>
        <w:suppressAutoHyphens w:val="0"/>
        <w:ind w:left="2880"/>
        <w:jc w:val="right"/>
        <w:rPr>
          <w:b/>
          <w:sz w:val="20"/>
          <w:szCs w:val="20"/>
        </w:rPr>
      </w:pPr>
      <w:r w:rsidRPr="008D5FFD">
        <w:rPr>
          <w:sz w:val="23"/>
          <w:szCs w:val="23"/>
          <w:lang w:eastAsia="en-US"/>
        </w:rPr>
        <w:br w:type="page"/>
      </w:r>
      <w:r w:rsidR="0044457A" w:rsidRPr="00322320">
        <w:rPr>
          <w:b/>
          <w:sz w:val="20"/>
          <w:szCs w:val="20"/>
        </w:rPr>
        <w:lastRenderedPageBreak/>
        <w:t>1.Pielikums</w:t>
      </w:r>
      <w:r w:rsidR="00A021AD" w:rsidRPr="00322320">
        <w:rPr>
          <w:b/>
          <w:sz w:val="20"/>
          <w:szCs w:val="20"/>
        </w:rPr>
        <w:t xml:space="preserve"> atklātam konkursam</w:t>
      </w:r>
      <w:r w:rsidR="004E705E" w:rsidRPr="00322320">
        <w:rPr>
          <w:b/>
          <w:sz w:val="20"/>
          <w:szCs w:val="20"/>
        </w:rPr>
        <w:t xml:space="preserve"> </w:t>
      </w:r>
    </w:p>
    <w:p w14:paraId="2F396A8C" w14:textId="7E57EE03" w:rsidR="004E705E" w:rsidRPr="000B3379" w:rsidRDefault="00F55FA0" w:rsidP="004E4857">
      <w:pPr>
        <w:pStyle w:val="Heading2"/>
        <w:rPr>
          <w:b w:val="0"/>
          <w:sz w:val="20"/>
          <w:szCs w:val="20"/>
        </w:rPr>
      </w:pPr>
      <w:r w:rsidRPr="00322320">
        <w:rPr>
          <w:b w:val="0"/>
          <w:bCs w:val="0"/>
          <w:sz w:val="20"/>
          <w:szCs w:val="20"/>
        </w:rPr>
        <w:t>„</w:t>
      </w:r>
      <w:r w:rsidR="00536062" w:rsidRPr="00536062">
        <w:rPr>
          <w:b w:val="0"/>
          <w:sz w:val="20"/>
          <w:szCs w:val="20"/>
        </w:rPr>
        <w:t>Daugavpils pilsētas pašvaldības ielu pārbūve</w:t>
      </w:r>
      <w:r w:rsidR="004E705E" w:rsidRPr="00322320">
        <w:rPr>
          <w:b w:val="0"/>
          <w:sz w:val="20"/>
          <w:szCs w:val="20"/>
        </w:rPr>
        <w:t>”</w:t>
      </w:r>
      <w:r w:rsidR="005305C1">
        <w:rPr>
          <w:b w:val="0"/>
          <w:bCs w:val="0"/>
          <w:sz w:val="20"/>
          <w:szCs w:val="20"/>
        </w:rPr>
        <w:br/>
        <w:t>i</w:t>
      </w:r>
      <w:r w:rsidR="004E705E" w:rsidRPr="00322320">
        <w:rPr>
          <w:b w:val="0"/>
          <w:bCs w:val="0"/>
          <w:sz w:val="20"/>
          <w:szCs w:val="20"/>
        </w:rPr>
        <w:t xml:space="preserve">dentifikācijas numurs DPD </w:t>
      </w:r>
      <w:r w:rsidR="007B6CC6">
        <w:rPr>
          <w:b w:val="0"/>
          <w:bCs w:val="0"/>
          <w:sz w:val="20"/>
          <w:szCs w:val="20"/>
        </w:rPr>
        <w:t>2017/9</w:t>
      </w:r>
    </w:p>
    <w:p w14:paraId="48B946AA" w14:textId="77777777" w:rsidR="004E705E" w:rsidRPr="008D5FFD" w:rsidRDefault="004E705E">
      <w:pPr>
        <w:tabs>
          <w:tab w:val="left" w:pos="0"/>
        </w:tabs>
        <w:spacing w:before="120" w:after="120"/>
        <w:jc w:val="right"/>
        <w:rPr>
          <w:sz w:val="23"/>
          <w:szCs w:val="23"/>
        </w:rPr>
      </w:pPr>
    </w:p>
    <w:p w14:paraId="06D8BE61" w14:textId="00AA2550"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Pieteikums dalībai atklātā konkursā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26D92892" w:rsidR="004E705E" w:rsidRPr="008D5FFD" w:rsidRDefault="0058532F">
      <w:pPr>
        <w:jc w:val="both"/>
        <w:rPr>
          <w:sz w:val="23"/>
          <w:szCs w:val="23"/>
        </w:rPr>
      </w:pPr>
      <w:r>
        <w:rPr>
          <w:sz w:val="23"/>
          <w:szCs w:val="23"/>
        </w:rPr>
        <w:t>Konkursa k</w:t>
      </w:r>
      <w:r w:rsidR="004E705E" w:rsidRPr="008D5FFD">
        <w:rPr>
          <w:sz w:val="23"/>
          <w:szCs w:val="23"/>
        </w:rPr>
        <w:t>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26A16287" w:rsidR="004E705E" w:rsidRPr="008D5FFD" w:rsidRDefault="004E705E" w:rsidP="008F7E08">
      <w:pPr>
        <w:tabs>
          <w:tab w:val="left" w:pos="882"/>
        </w:tabs>
        <w:suppressAutoHyphens w:val="0"/>
        <w:autoSpaceDE w:val="0"/>
        <w:autoSpaceDN w:val="0"/>
        <w:adjustRightInd w:val="0"/>
        <w:spacing w:after="120"/>
        <w:jc w:val="both"/>
        <w:rPr>
          <w:sz w:val="23"/>
          <w:szCs w:val="23"/>
        </w:rPr>
      </w:pPr>
      <w:r w:rsidRPr="008D5FFD">
        <w:rPr>
          <w:sz w:val="23"/>
          <w:szCs w:val="23"/>
        </w:rPr>
        <w:t xml:space="preserve"> </w:t>
      </w:r>
      <w:r w:rsidR="00536062">
        <w:rPr>
          <w:sz w:val="23"/>
          <w:szCs w:val="23"/>
        </w:rPr>
        <w:t>paraksttiesīgās personas</w:t>
      </w:r>
      <w:r w:rsidRPr="008D5FFD">
        <w:rPr>
          <w:sz w:val="23"/>
          <w:szCs w:val="23"/>
        </w:rPr>
        <w:t xml:space="preserve"> (valdes priekšsēdētāja</w:t>
      </w:r>
      <w:r w:rsidR="00EB7C73">
        <w:rPr>
          <w:sz w:val="23"/>
          <w:szCs w:val="23"/>
        </w:rPr>
        <w:t xml:space="preserve">, </w:t>
      </w:r>
      <w:r w:rsidR="008F7E08">
        <w:rPr>
          <w:sz w:val="23"/>
          <w:szCs w:val="23"/>
        </w:rPr>
        <w:t xml:space="preserve">valdes </w:t>
      </w:r>
      <w:r w:rsidR="00EB7C73">
        <w:rPr>
          <w:sz w:val="23"/>
          <w:szCs w:val="23"/>
        </w:rPr>
        <w:t>locekļa</w:t>
      </w:r>
      <w:r w:rsidR="00536062">
        <w:rPr>
          <w:sz w:val="23"/>
          <w:szCs w:val="23"/>
        </w:rPr>
        <w:t>, prokūrista, pilnvarotās personas</w:t>
      </w:r>
      <w:r w:rsidRPr="008D5FFD">
        <w:rPr>
          <w:sz w:val="23"/>
          <w:szCs w:val="23"/>
        </w:rPr>
        <w:t>) (vārds, uzvārds) personā, ar šī pieteikuma iesniegšanu:</w:t>
      </w:r>
    </w:p>
    <w:p w14:paraId="2A86BC53" w14:textId="4BB8375F" w:rsidR="004E705E" w:rsidRPr="008D5FFD" w:rsidRDefault="00117A74" w:rsidP="00536062">
      <w:pPr>
        <w:numPr>
          <w:ilvl w:val="0"/>
          <w:numId w:val="2"/>
        </w:numPr>
        <w:tabs>
          <w:tab w:val="left" w:pos="0"/>
        </w:tabs>
        <w:suppressAutoHyphens w:val="0"/>
        <w:autoSpaceDE w:val="0"/>
        <w:autoSpaceDN w:val="0"/>
        <w:adjustRightInd w:val="0"/>
        <w:spacing w:after="80"/>
        <w:jc w:val="both"/>
        <w:rPr>
          <w:sz w:val="23"/>
          <w:szCs w:val="23"/>
          <w:lang w:eastAsia="en-US"/>
        </w:rPr>
      </w:pPr>
      <w:r>
        <w:rPr>
          <w:sz w:val="23"/>
          <w:szCs w:val="23"/>
        </w:rPr>
        <w:t>Iesniedz piedāvājumu</w:t>
      </w:r>
      <w:r w:rsidR="004E705E" w:rsidRPr="008D5FFD">
        <w:rPr>
          <w:sz w:val="23"/>
          <w:szCs w:val="23"/>
        </w:rPr>
        <w:t xml:space="preserve"> </w:t>
      </w:r>
      <w:r w:rsidR="005158B0" w:rsidRPr="008D5FFD">
        <w:rPr>
          <w:sz w:val="23"/>
          <w:szCs w:val="23"/>
        </w:rPr>
        <w:t>atklātā konkursā</w:t>
      </w:r>
      <w:r w:rsidR="004E705E" w:rsidRPr="008D5FFD">
        <w:rPr>
          <w:sz w:val="23"/>
          <w:szCs w:val="23"/>
        </w:rPr>
        <w:t xml:space="preserve"> </w:t>
      </w:r>
      <w:r w:rsidR="0057038D" w:rsidRPr="008D5FFD">
        <w:rPr>
          <w:b/>
          <w:sz w:val="23"/>
          <w:szCs w:val="23"/>
        </w:rPr>
        <w:t>„</w:t>
      </w:r>
      <w:r w:rsidR="00536062" w:rsidRPr="00536062">
        <w:rPr>
          <w:b/>
          <w:bCs/>
          <w:sz w:val="23"/>
          <w:szCs w:val="23"/>
        </w:rPr>
        <w:t>Daugavpils pilsētas pašvaldības ielu pārbūve</w:t>
      </w:r>
      <w:r w:rsidR="0057038D" w:rsidRPr="008D5FFD">
        <w:rPr>
          <w:b/>
          <w:sz w:val="23"/>
          <w:szCs w:val="23"/>
        </w:rPr>
        <w:t>”</w:t>
      </w:r>
      <w:r w:rsidR="004E705E" w:rsidRPr="008D5FFD">
        <w:rPr>
          <w:b/>
          <w:bCs/>
          <w:sz w:val="23"/>
          <w:szCs w:val="23"/>
        </w:rPr>
        <w:t>, identifikācijas numurs</w:t>
      </w:r>
      <w:r w:rsidR="004E705E" w:rsidRPr="008D5FFD">
        <w:rPr>
          <w:b/>
          <w:bCs/>
          <w:kern w:val="2"/>
          <w:sz w:val="23"/>
          <w:szCs w:val="23"/>
        </w:rPr>
        <w:t xml:space="preserve"> </w:t>
      </w:r>
      <w:r w:rsidR="004E705E" w:rsidRPr="008D5FFD">
        <w:rPr>
          <w:b/>
          <w:bCs/>
          <w:sz w:val="23"/>
          <w:szCs w:val="23"/>
        </w:rPr>
        <w:t xml:space="preserve">DPD </w:t>
      </w:r>
      <w:r w:rsidR="007B6CC6">
        <w:rPr>
          <w:b/>
          <w:bCs/>
          <w:sz w:val="23"/>
          <w:szCs w:val="23"/>
        </w:rPr>
        <w:t>2017/9</w:t>
      </w:r>
      <w:r w:rsidR="004E705E" w:rsidRPr="00900D9B">
        <w:rPr>
          <w:bCs/>
          <w:sz w:val="23"/>
          <w:szCs w:val="23"/>
        </w:rPr>
        <w:t>,</w:t>
      </w:r>
      <w:r w:rsidR="004E705E" w:rsidRPr="008D5FFD">
        <w:rPr>
          <w:b/>
          <w:bCs/>
          <w:sz w:val="23"/>
          <w:szCs w:val="23"/>
        </w:rPr>
        <w:t xml:space="preserve"> </w:t>
      </w:r>
      <w:r w:rsidR="004E705E" w:rsidRPr="008D5FFD">
        <w:rPr>
          <w:sz w:val="23"/>
          <w:szCs w:val="23"/>
        </w:rPr>
        <w:t xml:space="preserve">piekrīt visiem Nolikuma nosacījumiem </w:t>
      </w:r>
      <w:r w:rsidR="004E705E" w:rsidRPr="008D5FFD">
        <w:rPr>
          <w:sz w:val="23"/>
          <w:szCs w:val="23"/>
          <w:lang w:eastAsia="en-US"/>
        </w:rPr>
        <w:t>un garantē Nolikuma un normatīvo aktu prasību izpildi. Nolikuma noteikumi ir skaidri un saprotami.</w:t>
      </w:r>
    </w:p>
    <w:p w14:paraId="5C01C989" w14:textId="77777777" w:rsidR="008F7E08" w:rsidRDefault="005A438A"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lang w:eastAsia="en-US"/>
        </w:rPr>
        <w:t>Iesniedz piedāvājumu šādās konkursa daļās:_____________.</w:t>
      </w:r>
    </w:p>
    <w:p w14:paraId="559EBA64" w14:textId="4B9D6C3A" w:rsidR="008F7E08" w:rsidRPr="008F7E08"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_____________apliecina, ka:</w:t>
      </w:r>
    </w:p>
    <w:p w14:paraId="0916EC8C"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14:paraId="5A685A2B"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nekādā veidā nav ieinteresēts nevienā citā piedāvājumā, kas iesniegts šajā </w:t>
      </w:r>
      <w:r w:rsidR="0061331B" w:rsidRPr="008F7E08">
        <w:rPr>
          <w:sz w:val="23"/>
          <w:szCs w:val="23"/>
          <w:lang w:eastAsia="en-US"/>
        </w:rPr>
        <w:t>konkursā</w:t>
      </w:r>
      <w:r w:rsidRPr="008F7E08">
        <w:rPr>
          <w:sz w:val="23"/>
          <w:szCs w:val="23"/>
          <w:lang w:eastAsia="en-US"/>
        </w:rPr>
        <w:t>;</w:t>
      </w:r>
    </w:p>
    <w:p w14:paraId="3A28A4CF"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nav tādu apstākļu, kuri liegtu tiesības piedalīties </w:t>
      </w:r>
      <w:r w:rsidR="0061331B" w:rsidRPr="008F7E08">
        <w:rPr>
          <w:sz w:val="23"/>
          <w:szCs w:val="23"/>
          <w:lang w:eastAsia="en-US"/>
        </w:rPr>
        <w:t>konkursā</w:t>
      </w:r>
      <w:r w:rsidRPr="008F7E08">
        <w:rPr>
          <w:sz w:val="23"/>
          <w:szCs w:val="23"/>
          <w:lang w:eastAsia="en-US"/>
        </w:rPr>
        <w:t xml:space="preserve"> un izpildīt Nolikumā </w:t>
      </w:r>
      <w:r w:rsidR="001E21AD" w:rsidRPr="008F7E08">
        <w:rPr>
          <w:sz w:val="23"/>
          <w:szCs w:val="23"/>
          <w:lang w:eastAsia="en-US"/>
        </w:rPr>
        <w:t>norādītās prasības.</w:t>
      </w:r>
    </w:p>
    <w:p w14:paraId="7DD9B3CC" w14:textId="77777777" w:rsidR="00450103" w:rsidRDefault="00450103" w:rsidP="00450103">
      <w:pPr>
        <w:pStyle w:val="ListParagraph"/>
        <w:tabs>
          <w:tab w:val="left" w:pos="426"/>
        </w:tabs>
        <w:suppressAutoHyphens w:val="0"/>
        <w:autoSpaceDE w:val="0"/>
        <w:autoSpaceDN w:val="0"/>
        <w:adjustRightInd w:val="0"/>
        <w:spacing w:after="80"/>
        <w:ind w:left="792"/>
        <w:jc w:val="both"/>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58532F" w:rsidRPr="00E829A0" w14:paraId="559304C3" w14:textId="77777777" w:rsidTr="002707DB">
        <w:tc>
          <w:tcPr>
            <w:tcW w:w="2709" w:type="dxa"/>
            <w:tcBorders>
              <w:top w:val="single" w:sz="4" w:space="0" w:color="auto"/>
              <w:left w:val="single" w:sz="4" w:space="0" w:color="auto"/>
              <w:bottom w:val="single" w:sz="4" w:space="0" w:color="auto"/>
              <w:right w:val="single" w:sz="4" w:space="0" w:color="auto"/>
            </w:tcBorders>
          </w:tcPr>
          <w:p w14:paraId="23D14676" w14:textId="77777777" w:rsidR="0058532F" w:rsidRPr="00E829A0" w:rsidRDefault="0058532F" w:rsidP="002707DB">
            <w:pPr>
              <w:rPr>
                <w:b/>
                <w:sz w:val="23"/>
                <w:szCs w:val="23"/>
              </w:rPr>
            </w:pPr>
            <w:r w:rsidRPr="00E829A0">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2E88EA58" w14:textId="77777777" w:rsidR="0058532F" w:rsidRPr="00E829A0" w:rsidRDefault="0058532F" w:rsidP="002707DB">
            <w:pPr>
              <w:rPr>
                <w:sz w:val="23"/>
                <w:szCs w:val="23"/>
              </w:rPr>
            </w:pPr>
          </w:p>
        </w:tc>
      </w:tr>
      <w:tr w:rsidR="0058532F" w:rsidRPr="00E829A0" w14:paraId="1CDDBB96" w14:textId="77777777" w:rsidTr="002707DB">
        <w:tc>
          <w:tcPr>
            <w:tcW w:w="2709" w:type="dxa"/>
            <w:tcBorders>
              <w:top w:val="single" w:sz="4" w:space="0" w:color="auto"/>
              <w:left w:val="single" w:sz="4" w:space="0" w:color="auto"/>
              <w:bottom w:val="single" w:sz="4" w:space="0" w:color="auto"/>
              <w:right w:val="single" w:sz="4" w:space="0" w:color="auto"/>
            </w:tcBorders>
          </w:tcPr>
          <w:p w14:paraId="042AA208" w14:textId="77777777" w:rsidR="0058532F" w:rsidRPr="00E829A0" w:rsidRDefault="0058532F" w:rsidP="002707DB">
            <w:pPr>
              <w:jc w:val="both"/>
              <w:rPr>
                <w:b/>
                <w:sz w:val="23"/>
                <w:szCs w:val="23"/>
              </w:rPr>
            </w:pPr>
            <w:r w:rsidRPr="00E829A0">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7296C3AD" w14:textId="77777777" w:rsidR="0058532F" w:rsidRPr="00E829A0" w:rsidRDefault="0058532F" w:rsidP="002707DB">
            <w:pPr>
              <w:jc w:val="both"/>
              <w:rPr>
                <w:sz w:val="23"/>
                <w:szCs w:val="23"/>
              </w:rPr>
            </w:pPr>
          </w:p>
        </w:tc>
      </w:tr>
      <w:tr w:rsidR="0058532F" w:rsidRPr="00E829A0" w14:paraId="4240A4B9" w14:textId="77777777" w:rsidTr="002707DB">
        <w:tc>
          <w:tcPr>
            <w:tcW w:w="2709" w:type="dxa"/>
            <w:tcBorders>
              <w:top w:val="single" w:sz="4" w:space="0" w:color="auto"/>
              <w:left w:val="single" w:sz="4" w:space="0" w:color="auto"/>
              <w:bottom w:val="single" w:sz="4" w:space="0" w:color="auto"/>
              <w:right w:val="single" w:sz="4" w:space="0" w:color="auto"/>
            </w:tcBorders>
          </w:tcPr>
          <w:p w14:paraId="0172272A" w14:textId="77777777" w:rsidR="0058532F" w:rsidRPr="00E829A0" w:rsidRDefault="0058532F" w:rsidP="002707DB">
            <w:pPr>
              <w:jc w:val="both"/>
              <w:rPr>
                <w:b/>
                <w:sz w:val="23"/>
                <w:szCs w:val="23"/>
              </w:rPr>
            </w:pPr>
            <w:r w:rsidRPr="00E829A0">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1355162E" w14:textId="77777777" w:rsidR="0058532F" w:rsidRPr="00E829A0" w:rsidRDefault="0058532F" w:rsidP="002707DB">
            <w:pPr>
              <w:jc w:val="both"/>
              <w:rPr>
                <w:sz w:val="23"/>
                <w:szCs w:val="23"/>
              </w:rPr>
            </w:pPr>
          </w:p>
        </w:tc>
      </w:tr>
    </w:tbl>
    <w:p w14:paraId="6787605A" w14:textId="77777777" w:rsidR="00CD6518" w:rsidRPr="0058532F" w:rsidRDefault="00CD6518" w:rsidP="0058532F">
      <w:pPr>
        <w:pStyle w:val="ListParagraph"/>
        <w:tabs>
          <w:tab w:val="left" w:pos="426"/>
        </w:tabs>
        <w:suppressAutoHyphens w:val="0"/>
        <w:autoSpaceDE w:val="0"/>
        <w:autoSpaceDN w:val="0"/>
        <w:adjustRightInd w:val="0"/>
        <w:spacing w:after="80"/>
        <w:ind w:left="360"/>
        <w:jc w:val="both"/>
        <w:rPr>
          <w:sz w:val="23"/>
          <w:szCs w:val="23"/>
          <w:lang w:eastAsia="en-US"/>
        </w:rPr>
      </w:pPr>
    </w:p>
    <w:p w14:paraId="738E6EAD" w14:textId="42B8D3C1" w:rsidR="0041500B" w:rsidRDefault="00CD6518" w:rsidP="006B4A22">
      <w:pPr>
        <w:pStyle w:val="ListParagraph"/>
        <w:suppressAutoHyphens w:val="0"/>
        <w:ind w:left="2880"/>
        <w:jc w:val="right"/>
      </w:pPr>
      <w:r w:rsidRPr="008D5FFD">
        <w:rPr>
          <w:b/>
          <w:sz w:val="23"/>
          <w:szCs w:val="23"/>
        </w:rPr>
        <w:br w:type="page"/>
      </w:r>
    </w:p>
    <w:p w14:paraId="69CF6AB5" w14:textId="5E1FB82E" w:rsidR="004E472F" w:rsidRPr="008923ED" w:rsidRDefault="00776E35" w:rsidP="004E472F">
      <w:pPr>
        <w:pStyle w:val="ListParagraph"/>
        <w:suppressAutoHyphens w:val="0"/>
        <w:ind w:left="2880"/>
        <w:jc w:val="right"/>
        <w:rPr>
          <w:b/>
          <w:sz w:val="20"/>
          <w:szCs w:val="20"/>
        </w:rPr>
      </w:pPr>
      <w:r>
        <w:rPr>
          <w:b/>
          <w:sz w:val="20"/>
          <w:szCs w:val="20"/>
        </w:rPr>
        <w:lastRenderedPageBreak/>
        <w:t>3</w:t>
      </w:r>
      <w:r w:rsidR="004E472F" w:rsidRPr="008923ED">
        <w:rPr>
          <w:b/>
          <w:sz w:val="20"/>
          <w:szCs w:val="20"/>
        </w:rPr>
        <w:t xml:space="preserve">.Pielikums atklātam konkursam </w:t>
      </w:r>
    </w:p>
    <w:p w14:paraId="553DA34E" w14:textId="092A3FAE" w:rsidR="004E472F" w:rsidRPr="000B3379" w:rsidRDefault="004E472F" w:rsidP="004E472F">
      <w:pPr>
        <w:keepNext/>
        <w:jc w:val="right"/>
        <w:outlineLvl w:val="1"/>
        <w:rPr>
          <w:bCs/>
          <w:sz w:val="20"/>
          <w:szCs w:val="20"/>
        </w:rPr>
      </w:pPr>
      <w:r w:rsidRPr="00675C10">
        <w:rPr>
          <w:sz w:val="20"/>
          <w:szCs w:val="20"/>
        </w:rPr>
        <w:t>„</w:t>
      </w:r>
      <w:r w:rsidR="00056159" w:rsidRPr="00056159">
        <w:rPr>
          <w:bCs/>
          <w:sz w:val="20"/>
          <w:szCs w:val="20"/>
        </w:rPr>
        <w:t>Daugavpils pilsētas pašvaldības ielu pārbūve</w:t>
      </w:r>
      <w:r w:rsidRPr="00675C10">
        <w:rPr>
          <w:bCs/>
          <w:sz w:val="20"/>
          <w:szCs w:val="20"/>
        </w:rPr>
        <w:t>”</w:t>
      </w:r>
      <w:r w:rsidRPr="00675C10">
        <w:rPr>
          <w:sz w:val="20"/>
          <w:szCs w:val="20"/>
        </w:rPr>
        <w:br/>
        <w:t>I</w:t>
      </w:r>
      <w:r>
        <w:rPr>
          <w:sz w:val="20"/>
          <w:szCs w:val="20"/>
        </w:rPr>
        <w:t xml:space="preserve">dentifikācijas numurs DPD </w:t>
      </w:r>
      <w:r w:rsidR="007B6CC6">
        <w:rPr>
          <w:sz w:val="20"/>
          <w:szCs w:val="20"/>
        </w:rPr>
        <w:t>2017/9</w:t>
      </w:r>
    </w:p>
    <w:p w14:paraId="2838B003" w14:textId="40AB9F9A" w:rsidR="004E472F" w:rsidRDefault="004E472F" w:rsidP="004E472F">
      <w:pPr>
        <w:ind w:firstLine="240"/>
        <w:jc w:val="both"/>
        <w:rPr>
          <w:b/>
          <w:sz w:val="20"/>
          <w:szCs w:val="20"/>
        </w:rPr>
      </w:pPr>
    </w:p>
    <w:p w14:paraId="26B98865" w14:textId="77777777" w:rsidR="004E472F" w:rsidRDefault="004E472F" w:rsidP="004E472F">
      <w:pPr>
        <w:ind w:firstLine="240"/>
        <w:jc w:val="both"/>
        <w:rPr>
          <w:b/>
          <w:sz w:val="20"/>
          <w:szCs w:val="20"/>
        </w:rPr>
      </w:pPr>
    </w:p>
    <w:p w14:paraId="36B245F6" w14:textId="38AEC359" w:rsidR="004E472F" w:rsidRPr="0032321C" w:rsidRDefault="004E472F" w:rsidP="004E472F">
      <w:pPr>
        <w:jc w:val="center"/>
        <w:rPr>
          <w:b/>
          <w:sz w:val="22"/>
          <w:szCs w:val="22"/>
        </w:rPr>
      </w:pPr>
      <w:r w:rsidRPr="0032321C">
        <w:rPr>
          <w:b/>
          <w:sz w:val="22"/>
          <w:szCs w:val="22"/>
        </w:rPr>
        <w:t>TEHNISKAIS PIEDĀVĀJUMS</w:t>
      </w:r>
    </w:p>
    <w:p w14:paraId="637E5D7A" w14:textId="4A20B5B6" w:rsidR="00062BF8" w:rsidRPr="0032321C" w:rsidRDefault="004F1448" w:rsidP="00105344">
      <w:pPr>
        <w:pStyle w:val="StyleStyle2Justified"/>
        <w:tabs>
          <w:tab w:val="clear" w:pos="1080"/>
          <w:tab w:val="left" w:pos="426"/>
        </w:tabs>
        <w:spacing w:after="240"/>
        <w:rPr>
          <w:sz w:val="22"/>
          <w:szCs w:val="22"/>
        </w:rPr>
      </w:pPr>
      <w:r w:rsidRPr="0032321C">
        <w:rPr>
          <w:sz w:val="22"/>
          <w:szCs w:val="22"/>
        </w:rPr>
        <w:t>Daugavpilī, 2017</w:t>
      </w:r>
      <w:r w:rsidR="002D4A47" w:rsidRPr="0032321C">
        <w:rPr>
          <w:sz w:val="22"/>
          <w:szCs w:val="22"/>
        </w:rPr>
        <w:t>.gada ___._________</w:t>
      </w:r>
    </w:p>
    <w:p w14:paraId="06DA3415" w14:textId="1A6430C7" w:rsidR="00062BF8" w:rsidRPr="0032321C" w:rsidRDefault="004E472F" w:rsidP="00531766">
      <w:pPr>
        <w:pStyle w:val="StyleStyle2Justified"/>
        <w:numPr>
          <w:ilvl w:val="0"/>
          <w:numId w:val="38"/>
        </w:numPr>
        <w:tabs>
          <w:tab w:val="clear" w:pos="1080"/>
          <w:tab w:val="left" w:pos="426"/>
        </w:tabs>
        <w:spacing w:before="120"/>
        <w:ind w:left="357" w:hanging="357"/>
        <w:rPr>
          <w:sz w:val="22"/>
          <w:szCs w:val="22"/>
        </w:rPr>
      </w:pPr>
      <w:r w:rsidRPr="0032321C">
        <w:rPr>
          <w:b/>
          <w:sz w:val="22"/>
          <w:szCs w:val="22"/>
        </w:rPr>
        <w:t>Darba organizācijas apraksts</w:t>
      </w:r>
      <w:r w:rsidRPr="0032321C">
        <w:rPr>
          <w:sz w:val="22"/>
          <w:szCs w:val="22"/>
        </w:rPr>
        <w:t xml:space="preserve"> </w:t>
      </w:r>
      <w:r w:rsidRPr="0032321C">
        <w:rPr>
          <w:i/>
          <w:sz w:val="22"/>
          <w:szCs w:val="22"/>
        </w:rPr>
        <w:t>(ja nepieciešams</w:t>
      </w:r>
      <w:r w:rsidR="004D5AE2">
        <w:rPr>
          <w:i/>
          <w:sz w:val="22"/>
          <w:szCs w:val="22"/>
        </w:rPr>
        <w:t>,</w:t>
      </w:r>
      <w:r w:rsidRPr="0032321C">
        <w:rPr>
          <w:i/>
          <w:sz w:val="22"/>
          <w:szCs w:val="22"/>
        </w:rPr>
        <w:t xml:space="preserve"> apraksta katrai </w:t>
      </w:r>
      <w:r w:rsidR="00B10155" w:rsidRPr="0032321C">
        <w:rPr>
          <w:i/>
          <w:sz w:val="22"/>
          <w:szCs w:val="22"/>
        </w:rPr>
        <w:t>konkursa</w:t>
      </w:r>
      <w:r w:rsidRPr="0032321C">
        <w:rPr>
          <w:i/>
          <w:sz w:val="22"/>
          <w:szCs w:val="22"/>
        </w:rPr>
        <w:t xml:space="preserve"> daļai atsevišķi)</w:t>
      </w:r>
      <w:r w:rsidRPr="0032321C">
        <w:rPr>
          <w:b/>
          <w:sz w:val="22"/>
          <w:szCs w:val="22"/>
        </w:rPr>
        <w:t xml:space="preserve"> </w:t>
      </w:r>
      <w:r w:rsidRPr="0032321C">
        <w:rPr>
          <w:sz w:val="22"/>
          <w:szCs w:val="22"/>
        </w:rPr>
        <w:t>apliecina tehniskā piedāvājuma atbilstību nolikumā norādīto tehnisko prasību līmenim. Apraksts noformējams brīvā formā, īsi, norādot tikai tos resursus, kas nepieciešami Darba izpildei un saturā ievērojot noteikto secību.</w:t>
      </w:r>
    </w:p>
    <w:p w14:paraId="7E62C46B" w14:textId="10AFFD6A" w:rsidR="00062BF8" w:rsidRPr="0032321C" w:rsidRDefault="004E472F" w:rsidP="00531766">
      <w:pPr>
        <w:pStyle w:val="StyleStyle2Justified"/>
        <w:numPr>
          <w:ilvl w:val="0"/>
          <w:numId w:val="38"/>
        </w:numPr>
        <w:tabs>
          <w:tab w:val="clear" w:pos="1080"/>
          <w:tab w:val="left" w:pos="426"/>
        </w:tabs>
        <w:spacing w:before="120"/>
        <w:ind w:left="357" w:hanging="357"/>
        <w:rPr>
          <w:sz w:val="22"/>
          <w:szCs w:val="22"/>
        </w:rPr>
      </w:pPr>
      <w:r w:rsidRPr="0032321C">
        <w:rPr>
          <w:b/>
          <w:sz w:val="22"/>
          <w:szCs w:val="22"/>
        </w:rPr>
        <w:t xml:space="preserve">Organizatoriskā struktūrshēma </w:t>
      </w:r>
      <w:r w:rsidRPr="0032321C">
        <w:rPr>
          <w:i/>
          <w:sz w:val="22"/>
          <w:szCs w:val="22"/>
        </w:rPr>
        <w:t>(ja nepieciešams</w:t>
      </w:r>
      <w:r w:rsidR="004D5AE2">
        <w:rPr>
          <w:i/>
          <w:sz w:val="22"/>
          <w:szCs w:val="22"/>
        </w:rPr>
        <w:t>,</w:t>
      </w:r>
      <w:r w:rsidRPr="0032321C">
        <w:rPr>
          <w:i/>
          <w:sz w:val="22"/>
          <w:szCs w:val="22"/>
        </w:rPr>
        <w:t xml:space="preserve"> ap</w:t>
      </w:r>
      <w:r w:rsidR="00B10155" w:rsidRPr="0032321C">
        <w:rPr>
          <w:i/>
          <w:sz w:val="22"/>
          <w:szCs w:val="22"/>
        </w:rPr>
        <w:t>raksta katrai konkursa</w:t>
      </w:r>
      <w:r w:rsidRPr="0032321C">
        <w:rPr>
          <w:i/>
          <w:sz w:val="22"/>
          <w:szCs w:val="22"/>
        </w:rPr>
        <w:t xml:space="preserve"> daļai atsevišķi)</w:t>
      </w:r>
      <w:r w:rsidRPr="0032321C">
        <w:rPr>
          <w:b/>
          <w:sz w:val="22"/>
          <w:szCs w:val="22"/>
        </w:rPr>
        <w:t>.</w:t>
      </w:r>
      <w:r w:rsidRPr="0032321C">
        <w:rPr>
          <w:sz w:val="22"/>
          <w:szCs w:val="22"/>
        </w:rPr>
        <w:t xml:space="preserve"> Kopējā struktūrshēmā jāattēlo Darba izpildē iesaistītie būvuzņēmēji, būtiskākie piegādātāji (rūpnīcas, karjeri u.c.), apakšuzņēmēji, kvalitātes kontroles laboratorijas. Katrai sastāvdaļai jānorāda atbildīgo personu (kontaktpersonu) vārdi, uzvārdi. </w:t>
      </w:r>
    </w:p>
    <w:p w14:paraId="3F9362A1" w14:textId="188737F6" w:rsidR="00062BF8" w:rsidRPr="00540A33" w:rsidRDefault="004E472F" w:rsidP="00531766">
      <w:pPr>
        <w:pStyle w:val="StyleStyle2Justified"/>
        <w:numPr>
          <w:ilvl w:val="0"/>
          <w:numId w:val="38"/>
        </w:numPr>
        <w:tabs>
          <w:tab w:val="clear" w:pos="1080"/>
          <w:tab w:val="left" w:pos="426"/>
        </w:tabs>
        <w:spacing w:before="120"/>
        <w:ind w:left="357" w:hanging="357"/>
        <w:rPr>
          <w:i/>
          <w:sz w:val="22"/>
          <w:szCs w:val="22"/>
        </w:rPr>
      </w:pPr>
      <w:r w:rsidRPr="0032321C">
        <w:rPr>
          <w:b/>
          <w:sz w:val="22"/>
          <w:szCs w:val="22"/>
        </w:rPr>
        <w:t>Galven</w:t>
      </w:r>
      <w:r w:rsidR="00971F28">
        <w:rPr>
          <w:b/>
          <w:sz w:val="22"/>
          <w:szCs w:val="22"/>
        </w:rPr>
        <w:t>o</w:t>
      </w:r>
      <w:r w:rsidRPr="0032321C">
        <w:rPr>
          <w:b/>
          <w:sz w:val="22"/>
          <w:szCs w:val="22"/>
        </w:rPr>
        <w:t xml:space="preserve"> būvmateriāl</w:t>
      </w:r>
      <w:r w:rsidR="00971F28">
        <w:rPr>
          <w:b/>
          <w:sz w:val="22"/>
          <w:szCs w:val="22"/>
        </w:rPr>
        <w:t>u saraksts</w:t>
      </w:r>
      <w:r w:rsidRPr="0032321C">
        <w:rPr>
          <w:b/>
          <w:sz w:val="22"/>
          <w:szCs w:val="22"/>
        </w:rPr>
        <w:t xml:space="preserve"> </w:t>
      </w:r>
      <w:r w:rsidRPr="0032321C">
        <w:rPr>
          <w:i/>
          <w:sz w:val="22"/>
          <w:szCs w:val="22"/>
        </w:rPr>
        <w:t>(norāda katrai konkursa daļai atsevišķi, kurai piesakās).</w:t>
      </w:r>
      <w:r w:rsidRPr="0032321C">
        <w:rPr>
          <w:sz w:val="22"/>
          <w:szCs w:val="22"/>
        </w:rPr>
        <w:t xml:space="preserve"> Jānorāda galveno būvmateriālu dati</w:t>
      </w:r>
      <w:r w:rsidR="0032321C" w:rsidRPr="0032321C">
        <w:rPr>
          <w:sz w:val="22"/>
          <w:szCs w:val="22"/>
        </w:rPr>
        <w:t>,</w:t>
      </w:r>
      <w:r w:rsidRPr="0032321C">
        <w:rPr>
          <w:sz w:val="22"/>
          <w:szCs w:val="22"/>
        </w:rPr>
        <w:t xml:space="preserve"> pievien</w:t>
      </w:r>
      <w:r w:rsidR="00971F28">
        <w:rPr>
          <w:sz w:val="22"/>
          <w:szCs w:val="22"/>
        </w:rPr>
        <w:t>ojot to atbilstības sertifikātu kopijas</w:t>
      </w:r>
      <w:r w:rsidR="00AB08BC">
        <w:rPr>
          <w:sz w:val="22"/>
          <w:szCs w:val="22"/>
        </w:rPr>
        <w:t xml:space="preserve"> (</w:t>
      </w:r>
      <w:r w:rsidR="00AB08BC" w:rsidRPr="0003573C">
        <w:rPr>
          <w:i/>
          <w:sz w:val="22"/>
          <w:szCs w:val="22"/>
        </w:rPr>
        <w:t xml:space="preserve">sertifikātu kopijas </w:t>
      </w:r>
      <w:r w:rsidR="00CC0E79" w:rsidRPr="0003573C">
        <w:rPr>
          <w:i/>
          <w:sz w:val="22"/>
          <w:szCs w:val="22"/>
        </w:rPr>
        <w:t>nedublē</w:t>
      </w:r>
      <w:r w:rsidR="00CC0E79">
        <w:rPr>
          <w:sz w:val="22"/>
          <w:szCs w:val="22"/>
        </w:rPr>
        <w:t>)</w:t>
      </w:r>
      <w:r w:rsidRPr="0032321C">
        <w:rPr>
          <w:sz w:val="22"/>
          <w:szCs w:val="22"/>
        </w:rPr>
        <w:t>. Tabula jāaizpilda tā, lai atainotu prasīto informāciju par visiem svarīgākajiem būvmateriāliem, kas nepieciešami attiecīgā darba veikšanai.</w:t>
      </w:r>
      <w:r w:rsidR="00540A33" w:rsidRPr="00540A33">
        <w:t xml:space="preserve"> </w:t>
      </w:r>
      <w:r w:rsidR="00540A33" w:rsidRPr="00540A33">
        <w:rPr>
          <w:i/>
          <w:sz w:val="22"/>
          <w:szCs w:val="22"/>
        </w:rPr>
        <w:t>Ar galvenajiem būvmateriāliem saprot būvmateriālus, kuri atbilstoši tehniskajai specifikācijai konkrētā konkursa daļā, būs topošā objekta pamatelementi, piemēram, nesaistītie minerālmateriāli, asfaltbetons, apmales, bruģakmens, infiltrācijas akas, kabeļi u.c. pamatelementi</w:t>
      </w:r>
      <w:r w:rsidR="00540A33">
        <w:rPr>
          <w:i/>
          <w:sz w:val="22"/>
          <w:szCs w:val="22"/>
        </w:rPr>
        <w:t>.</w:t>
      </w:r>
    </w:p>
    <w:p w14:paraId="4EBE6E42" w14:textId="27A62F73" w:rsidR="00062BF8" w:rsidRPr="0032321C" w:rsidRDefault="004E472F" w:rsidP="00531766">
      <w:pPr>
        <w:pStyle w:val="StyleStyle2Justified"/>
        <w:numPr>
          <w:ilvl w:val="0"/>
          <w:numId w:val="38"/>
        </w:numPr>
        <w:tabs>
          <w:tab w:val="clear" w:pos="1080"/>
          <w:tab w:val="left" w:pos="426"/>
        </w:tabs>
        <w:spacing w:before="120"/>
        <w:ind w:left="357" w:hanging="357"/>
        <w:rPr>
          <w:sz w:val="22"/>
          <w:szCs w:val="22"/>
        </w:rPr>
      </w:pPr>
      <w:r w:rsidRPr="0032321C">
        <w:rPr>
          <w:b/>
          <w:sz w:val="22"/>
          <w:szCs w:val="22"/>
        </w:rPr>
        <w:t>Kvalitātes nodrošināšanas sistēma</w:t>
      </w:r>
      <w:r w:rsidRPr="0032321C">
        <w:rPr>
          <w:sz w:val="22"/>
          <w:szCs w:val="22"/>
        </w:rPr>
        <w:t xml:space="preserve"> </w:t>
      </w:r>
      <w:r w:rsidR="001F1547">
        <w:rPr>
          <w:i/>
          <w:sz w:val="22"/>
          <w:szCs w:val="22"/>
        </w:rPr>
        <w:t xml:space="preserve">(ja nepieciešams </w:t>
      </w:r>
      <w:r w:rsidR="00500EE0" w:rsidRPr="0032321C">
        <w:rPr>
          <w:i/>
          <w:sz w:val="22"/>
          <w:szCs w:val="22"/>
        </w:rPr>
        <w:t>apraksta katrai konkursa daļai atsevišķi)</w:t>
      </w:r>
      <w:r w:rsidR="00500EE0">
        <w:rPr>
          <w:i/>
          <w:sz w:val="22"/>
          <w:szCs w:val="22"/>
        </w:rPr>
        <w:t xml:space="preserve">. </w:t>
      </w:r>
      <w:r w:rsidRPr="0032321C">
        <w:rPr>
          <w:sz w:val="22"/>
          <w:szCs w:val="22"/>
        </w:rPr>
        <w:t xml:space="preserve">Jāapraksta kvalitātes nodrošināšanas sistēma, kurai jābūt piemērotai </w:t>
      </w:r>
      <w:r w:rsidR="0059691C" w:rsidRPr="0032321C">
        <w:rPr>
          <w:sz w:val="22"/>
          <w:szCs w:val="22"/>
        </w:rPr>
        <w:t>s</w:t>
      </w:r>
      <w:r w:rsidRPr="0032321C">
        <w:rPr>
          <w:sz w:val="22"/>
          <w:szCs w:val="22"/>
        </w:rPr>
        <w:t>pecifikācijās noteikto prasību izpildei. Jāuzrāda speciālisti, kuri veiks katra darbu veida kvalitātes kontroli Darba izpildes laikā.</w:t>
      </w:r>
    </w:p>
    <w:p w14:paraId="72542279" w14:textId="4A9B3DE7" w:rsidR="00062BF8" w:rsidRPr="0032321C" w:rsidRDefault="004E472F" w:rsidP="00531766">
      <w:pPr>
        <w:pStyle w:val="StyleStyle2Justified"/>
        <w:numPr>
          <w:ilvl w:val="0"/>
          <w:numId w:val="38"/>
        </w:numPr>
        <w:tabs>
          <w:tab w:val="clear" w:pos="1080"/>
          <w:tab w:val="left" w:pos="426"/>
        </w:tabs>
        <w:spacing w:before="120"/>
        <w:ind w:left="357" w:hanging="357"/>
        <w:rPr>
          <w:sz w:val="22"/>
          <w:szCs w:val="22"/>
        </w:rPr>
      </w:pPr>
      <w:r w:rsidRPr="0032321C">
        <w:rPr>
          <w:b/>
          <w:sz w:val="22"/>
          <w:szCs w:val="22"/>
        </w:rPr>
        <w:t>Darba aizsardzības sistēma</w:t>
      </w:r>
      <w:r w:rsidR="001F1547">
        <w:rPr>
          <w:i/>
          <w:sz w:val="22"/>
          <w:szCs w:val="22"/>
        </w:rPr>
        <w:t xml:space="preserve"> (ja nepieciešams </w:t>
      </w:r>
      <w:r w:rsidRPr="0032321C">
        <w:rPr>
          <w:i/>
          <w:sz w:val="22"/>
          <w:szCs w:val="22"/>
        </w:rPr>
        <w:t xml:space="preserve">apraksta katrai </w:t>
      </w:r>
      <w:r w:rsidR="00F965CD" w:rsidRPr="0032321C">
        <w:rPr>
          <w:i/>
          <w:sz w:val="22"/>
          <w:szCs w:val="22"/>
        </w:rPr>
        <w:t>konkursa</w:t>
      </w:r>
      <w:r w:rsidRPr="0032321C">
        <w:rPr>
          <w:i/>
          <w:sz w:val="22"/>
          <w:szCs w:val="22"/>
        </w:rPr>
        <w:t xml:space="preserve"> daļai atsevišķi)</w:t>
      </w:r>
      <w:r w:rsidRPr="0032321C">
        <w:rPr>
          <w:iCs/>
          <w:sz w:val="22"/>
          <w:szCs w:val="22"/>
        </w:rPr>
        <w:t>. Jāapraksta kā izveidota darba vides un risku kontrole</w:t>
      </w:r>
      <w:r w:rsidR="0059691C" w:rsidRPr="0032321C">
        <w:rPr>
          <w:iCs/>
          <w:sz w:val="22"/>
          <w:szCs w:val="22"/>
        </w:rPr>
        <w:t xml:space="preserve">, kādi speciālisti to vada, kā tiek organizēta darba aizsardzība veicot būvdarbus </w:t>
      </w:r>
      <w:r w:rsidRPr="0032321C">
        <w:rPr>
          <w:iCs/>
          <w:sz w:val="22"/>
          <w:szCs w:val="22"/>
        </w:rPr>
        <w:t>u.tml.</w:t>
      </w:r>
    </w:p>
    <w:p w14:paraId="13722532" w14:textId="69C5F128" w:rsidR="007B6811" w:rsidRPr="00EE3C49" w:rsidRDefault="007B6811" w:rsidP="00531766">
      <w:pPr>
        <w:pStyle w:val="StyleStyle2Justified"/>
        <w:numPr>
          <w:ilvl w:val="0"/>
          <w:numId w:val="38"/>
        </w:numPr>
        <w:tabs>
          <w:tab w:val="clear" w:pos="1080"/>
          <w:tab w:val="left" w:pos="426"/>
        </w:tabs>
        <w:spacing w:before="120"/>
        <w:ind w:left="357" w:hanging="357"/>
        <w:rPr>
          <w:sz w:val="22"/>
          <w:szCs w:val="22"/>
        </w:rPr>
      </w:pPr>
      <w:r w:rsidRPr="0032321C">
        <w:rPr>
          <w:b/>
          <w:iCs/>
          <w:sz w:val="22"/>
          <w:szCs w:val="22"/>
        </w:rPr>
        <w:t>Apliec</w:t>
      </w:r>
      <w:r w:rsidR="00656E5C">
        <w:rPr>
          <w:b/>
          <w:iCs/>
          <w:sz w:val="22"/>
          <w:szCs w:val="22"/>
        </w:rPr>
        <w:t>inājums par garantijas termiņu KATRĀ</w:t>
      </w:r>
      <w:r w:rsidRPr="0032321C">
        <w:rPr>
          <w:b/>
          <w:iCs/>
          <w:sz w:val="22"/>
          <w:szCs w:val="22"/>
        </w:rPr>
        <w:t xml:space="preserve"> </w:t>
      </w:r>
      <w:r w:rsidR="002D3632">
        <w:rPr>
          <w:b/>
          <w:iCs/>
          <w:sz w:val="22"/>
          <w:szCs w:val="22"/>
        </w:rPr>
        <w:t>konkursa daļā</w:t>
      </w:r>
      <w:r w:rsidR="0003573C">
        <w:rPr>
          <w:b/>
          <w:iCs/>
          <w:sz w:val="22"/>
          <w:szCs w:val="22"/>
        </w:rPr>
        <w:t xml:space="preserve"> atsevišķi</w:t>
      </w:r>
      <w:r w:rsidRPr="0032321C">
        <w:rPr>
          <w:iCs/>
          <w:sz w:val="22"/>
          <w:szCs w:val="22"/>
        </w:rPr>
        <w:t>.</w:t>
      </w:r>
    </w:p>
    <w:p w14:paraId="6F5B733F" w14:textId="528F6B1B" w:rsidR="00EE3C49" w:rsidRPr="00EE3C49" w:rsidRDefault="00EE3C49" w:rsidP="00A54939">
      <w:pPr>
        <w:pStyle w:val="StyleStyle2Justified"/>
        <w:numPr>
          <w:ilvl w:val="0"/>
          <w:numId w:val="38"/>
        </w:numPr>
        <w:tabs>
          <w:tab w:val="clear" w:pos="1080"/>
          <w:tab w:val="left" w:pos="426"/>
        </w:tabs>
        <w:spacing w:before="120"/>
        <w:rPr>
          <w:b/>
          <w:sz w:val="22"/>
          <w:szCs w:val="22"/>
        </w:rPr>
      </w:pPr>
      <w:r w:rsidRPr="00EE3C49">
        <w:rPr>
          <w:b/>
          <w:iCs/>
          <w:sz w:val="22"/>
          <w:szCs w:val="22"/>
        </w:rPr>
        <w:t>Darbu izpildes grafik</w:t>
      </w:r>
      <w:r w:rsidR="00A54939">
        <w:rPr>
          <w:b/>
          <w:iCs/>
          <w:sz w:val="22"/>
          <w:szCs w:val="22"/>
        </w:rPr>
        <w:t>s</w:t>
      </w:r>
      <w:r w:rsidR="00A54939" w:rsidRPr="00A54939">
        <w:t xml:space="preserve"> </w:t>
      </w:r>
      <w:r w:rsidR="00656E5C">
        <w:rPr>
          <w:b/>
          <w:iCs/>
          <w:sz w:val="22"/>
          <w:szCs w:val="22"/>
        </w:rPr>
        <w:t>KATRĀ</w:t>
      </w:r>
      <w:r w:rsidR="00A54939" w:rsidRPr="00A54939">
        <w:rPr>
          <w:b/>
          <w:iCs/>
          <w:sz w:val="22"/>
          <w:szCs w:val="22"/>
        </w:rPr>
        <w:t xml:space="preserve"> </w:t>
      </w:r>
      <w:r w:rsidR="002D3632">
        <w:rPr>
          <w:b/>
          <w:iCs/>
          <w:sz w:val="22"/>
          <w:szCs w:val="22"/>
        </w:rPr>
        <w:t>konkursa daļā</w:t>
      </w:r>
      <w:r w:rsidRPr="00EE3C49">
        <w:rPr>
          <w:b/>
          <w:iCs/>
          <w:sz w:val="22"/>
          <w:szCs w:val="22"/>
        </w:rPr>
        <w:t>:</w:t>
      </w:r>
    </w:p>
    <w:tbl>
      <w:tblPr>
        <w:tblW w:w="4789" w:type="pct"/>
        <w:tblInd w:w="392" w:type="dxa"/>
        <w:tblLook w:val="04A0" w:firstRow="1" w:lastRow="0" w:firstColumn="1" w:lastColumn="0" w:noHBand="0" w:noVBand="1"/>
      </w:tblPr>
      <w:tblGrid>
        <w:gridCol w:w="577"/>
        <w:gridCol w:w="1082"/>
        <w:gridCol w:w="243"/>
        <w:gridCol w:w="243"/>
        <w:gridCol w:w="243"/>
        <w:gridCol w:w="243"/>
        <w:gridCol w:w="243"/>
        <w:gridCol w:w="243"/>
        <w:gridCol w:w="243"/>
        <w:gridCol w:w="243"/>
        <w:gridCol w:w="243"/>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19"/>
        <w:gridCol w:w="219"/>
        <w:gridCol w:w="219"/>
      </w:tblGrid>
      <w:tr w:rsidR="00EE3C49" w:rsidRPr="00CC6120" w14:paraId="04167ED4" w14:textId="77777777" w:rsidTr="00656E5C">
        <w:trPr>
          <w:trHeight w:val="255"/>
        </w:trPr>
        <w:tc>
          <w:tcPr>
            <w:tcW w:w="14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D04850" w14:textId="77777777" w:rsidR="00EE3C49" w:rsidRPr="00EE3C49" w:rsidRDefault="00EE3C49" w:rsidP="00EE3C49">
            <w:pPr>
              <w:pStyle w:val="ListParagraph"/>
              <w:suppressAutoHyphens w:val="0"/>
              <w:ind w:left="0"/>
              <w:jc w:val="center"/>
              <w:rPr>
                <w:b/>
                <w:bCs/>
                <w:sz w:val="20"/>
                <w:szCs w:val="20"/>
                <w:lang w:eastAsia="lv-LV"/>
              </w:rPr>
            </w:pPr>
            <w:r w:rsidRPr="00EE3C49">
              <w:rPr>
                <w:b/>
                <w:bCs/>
                <w:sz w:val="20"/>
                <w:szCs w:val="20"/>
                <w:lang w:eastAsia="lv-LV"/>
              </w:rPr>
              <w:t>Nr. p.k.</w:t>
            </w:r>
          </w:p>
        </w:tc>
        <w:tc>
          <w:tcPr>
            <w:tcW w:w="70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72E3C7" w14:textId="77777777" w:rsidR="00EE3C49" w:rsidRPr="00CC6120" w:rsidRDefault="00EE3C49" w:rsidP="00171921">
            <w:pPr>
              <w:suppressAutoHyphens w:val="0"/>
              <w:jc w:val="center"/>
              <w:rPr>
                <w:b/>
                <w:bCs/>
                <w:sz w:val="20"/>
                <w:szCs w:val="20"/>
                <w:lang w:eastAsia="lv-LV"/>
              </w:rPr>
            </w:pPr>
            <w:r w:rsidRPr="00CC6120">
              <w:rPr>
                <w:b/>
                <w:bCs/>
                <w:sz w:val="20"/>
                <w:szCs w:val="20"/>
                <w:lang w:eastAsia="lv-LV"/>
              </w:rPr>
              <w:t>Darbu nosaukums</w:t>
            </w:r>
          </w:p>
        </w:tc>
        <w:tc>
          <w:tcPr>
            <w:tcW w:w="4150" w:type="pct"/>
            <w:gridSpan w:val="30"/>
            <w:tcBorders>
              <w:top w:val="single" w:sz="4" w:space="0" w:color="auto"/>
              <w:left w:val="nil"/>
              <w:bottom w:val="nil"/>
              <w:right w:val="single" w:sz="4" w:space="0" w:color="auto"/>
            </w:tcBorders>
            <w:shd w:val="clear" w:color="auto" w:fill="auto"/>
            <w:noWrap/>
            <w:vAlign w:val="bottom"/>
            <w:hideMark/>
          </w:tcPr>
          <w:p w14:paraId="6E992467" w14:textId="10B05D6A" w:rsidR="00EE3C49" w:rsidRPr="00CC6120" w:rsidRDefault="00EE3C49" w:rsidP="00EE3C49">
            <w:pPr>
              <w:suppressAutoHyphens w:val="0"/>
              <w:jc w:val="center"/>
              <w:rPr>
                <w:sz w:val="20"/>
                <w:szCs w:val="20"/>
                <w:lang w:eastAsia="lv-LV"/>
              </w:rPr>
            </w:pPr>
            <w:r>
              <w:rPr>
                <w:sz w:val="20"/>
                <w:szCs w:val="20"/>
                <w:lang w:eastAsia="lv-LV"/>
              </w:rPr>
              <w:t>_____</w:t>
            </w:r>
            <w:r w:rsidRPr="00CC6120">
              <w:rPr>
                <w:sz w:val="20"/>
                <w:szCs w:val="20"/>
                <w:lang w:eastAsia="lv-LV"/>
              </w:rPr>
              <w:t xml:space="preserve"> </w:t>
            </w:r>
            <w:r>
              <w:rPr>
                <w:sz w:val="20"/>
                <w:szCs w:val="20"/>
                <w:lang w:eastAsia="lv-LV"/>
              </w:rPr>
              <w:t>dienas</w:t>
            </w:r>
          </w:p>
        </w:tc>
      </w:tr>
      <w:tr w:rsidR="00EE3C49" w:rsidRPr="00CC6120" w14:paraId="18644D3C" w14:textId="77777777" w:rsidTr="00656E5C">
        <w:trPr>
          <w:trHeight w:val="255"/>
        </w:trPr>
        <w:tc>
          <w:tcPr>
            <w:tcW w:w="144" w:type="pct"/>
            <w:vMerge/>
            <w:tcBorders>
              <w:top w:val="single" w:sz="4" w:space="0" w:color="auto"/>
              <w:left w:val="single" w:sz="4" w:space="0" w:color="auto"/>
              <w:bottom w:val="single" w:sz="4" w:space="0" w:color="000000"/>
              <w:right w:val="single" w:sz="4" w:space="0" w:color="auto"/>
            </w:tcBorders>
            <w:vAlign w:val="center"/>
            <w:hideMark/>
          </w:tcPr>
          <w:p w14:paraId="6E0C44C8" w14:textId="77777777" w:rsidR="00EE3C49" w:rsidRPr="00CC6120" w:rsidRDefault="00EE3C49" w:rsidP="00171921">
            <w:pPr>
              <w:suppressAutoHyphens w:val="0"/>
              <w:rPr>
                <w:b/>
                <w:bCs/>
                <w:sz w:val="20"/>
                <w:szCs w:val="20"/>
                <w:lang w:eastAsia="lv-LV"/>
              </w:rPr>
            </w:pPr>
          </w:p>
        </w:tc>
        <w:tc>
          <w:tcPr>
            <w:tcW w:w="705" w:type="pct"/>
            <w:vMerge/>
            <w:tcBorders>
              <w:top w:val="single" w:sz="4" w:space="0" w:color="auto"/>
              <w:left w:val="single" w:sz="4" w:space="0" w:color="auto"/>
              <w:bottom w:val="single" w:sz="4" w:space="0" w:color="000000"/>
              <w:right w:val="single" w:sz="4" w:space="0" w:color="auto"/>
            </w:tcBorders>
            <w:vAlign w:val="center"/>
            <w:hideMark/>
          </w:tcPr>
          <w:p w14:paraId="67B7AE94" w14:textId="77777777" w:rsidR="00EE3C49" w:rsidRPr="00CC6120" w:rsidRDefault="00EE3C49" w:rsidP="00171921">
            <w:pPr>
              <w:suppressAutoHyphens w:val="0"/>
              <w:rPr>
                <w:b/>
                <w:bCs/>
                <w:sz w:val="20"/>
                <w:szCs w:val="20"/>
                <w:lang w:eastAsia="lv-LV"/>
              </w:rPr>
            </w:pPr>
          </w:p>
        </w:tc>
        <w:tc>
          <w:tcPr>
            <w:tcW w:w="140" w:type="pct"/>
            <w:tcBorders>
              <w:top w:val="single" w:sz="4" w:space="0" w:color="auto"/>
              <w:left w:val="nil"/>
              <w:bottom w:val="single" w:sz="4" w:space="0" w:color="auto"/>
              <w:right w:val="nil"/>
            </w:tcBorders>
            <w:shd w:val="clear" w:color="auto" w:fill="auto"/>
            <w:noWrap/>
            <w:vAlign w:val="bottom"/>
            <w:hideMark/>
          </w:tcPr>
          <w:p w14:paraId="0CB162C6"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0C26F4D7"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4D8B8457"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7C60EC32"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2D523E44"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472B732C"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68EE28DD"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13A283E0"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5CA9D6D4"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7AA37487"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6BBA665C"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68F5D96C"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3AA2E3C5"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1608C6C0"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69BD607B"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212B3962"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12453142"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037F5D7D"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483233D7"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48FB981F"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7707AF01"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7CD1C015"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15C2D640"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6EA20906"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594118B9"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315E60A0"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0CADB7CA"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371" w:type="pct"/>
            <w:gridSpan w:val="3"/>
            <w:tcBorders>
              <w:top w:val="single" w:sz="4" w:space="0" w:color="auto"/>
              <w:left w:val="nil"/>
              <w:bottom w:val="single" w:sz="4" w:space="0" w:color="auto"/>
              <w:right w:val="single" w:sz="4" w:space="0" w:color="auto"/>
            </w:tcBorders>
            <w:shd w:val="clear" w:color="auto" w:fill="auto"/>
            <w:noWrap/>
            <w:vAlign w:val="bottom"/>
            <w:hideMark/>
          </w:tcPr>
          <w:p w14:paraId="7F7075CE" w14:textId="77777777" w:rsidR="00EE3C49" w:rsidRPr="00CC6120" w:rsidRDefault="00EE3C49" w:rsidP="00171921">
            <w:pPr>
              <w:suppressAutoHyphens w:val="0"/>
              <w:rPr>
                <w:sz w:val="20"/>
                <w:szCs w:val="20"/>
                <w:lang w:eastAsia="lv-LV"/>
              </w:rPr>
            </w:pPr>
            <w:r w:rsidRPr="00CC6120">
              <w:rPr>
                <w:sz w:val="20"/>
                <w:szCs w:val="20"/>
                <w:lang w:eastAsia="lv-LV"/>
              </w:rPr>
              <w:t> </w:t>
            </w:r>
          </w:p>
        </w:tc>
      </w:tr>
      <w:tr w:rsidR="00EE3C49" w:rsidRPr="00CC6120" w14:paraId="1C8236D2" w14:textId="77777777" w:rsidTr="00656E5C">
        <w:trPr>
          <w:trHeight w:val="225"/>
        </w:trPr>
        <w:tc>
          <w:tcPr>
            <w:tcW w:w="144" w:type="pct"/>
            <w:vMerge/>
            <w:tcBorders>
              <w:top w:val="single" w:sz="4" w:space="0" w:color="auto"/>
              <w:left w:val="single" w:sz="4" w:space="0" w:color="auto"/>
              <w:bottom w:val="single" w:sz="4" w:space="0" w:color="000000"/>
              <w:right w:val="single" w:sz="4" w:space="0" w:color="auto"/>
            </w:tcBorders>
            <w:vAlign w:val="center"/>
            <w:hideMark/>
          </w:tcPr>
          <w:p w14:paraId="5AF3B1C4" w14:textId="77777777" w:rsidR="00EE3C49" w:rsidRPr="00CC6120" w:rsidRDefault="00EE3C49" w:rsidP="00171921">
            <w:pPr>
              <w:suppressAutoHyphens w:val="0"/>
              <w:rPr>
                <w:b/>
                <w:bCs/>
                <w:sz w:val="20"/>
                <w:szCs w:val="20"/>
                <w:lang w:eastAsia="lv-LV"/>
              </w:rPr>
            </w:pPr>
          </w:p>
        </w:tc>
        <w:tc>
          <w:tcPr>
            <w:tcW w:w="705" w:type="pct"/>
            <w:vMerge/>
            <w:tcBorders>
              <w:top w:val="single" w:sz="4" w:space="0" w:color="auto"/>
              <w:left w:val="single" w:sz="4" w:space="0" w:color="auto"/>
              <w:bottom w:val="single" w:sz="4" w:space="0" w:color="000000"/>
              <w:right w:val="single" w:sz="4" w:space="0" w:color="auto"/>
            </w:tcBorders>
            <w:vAlign w:val="center"/>
            <w:hideMark/>
          </w:tcPr>
          <w:p w14:paraId="51F7842B" w14:textId="77777777" w:rsidR="00EE3C49" w:rsidRPr="00CC6120" w:rsidRDefault="00EE3C49" w:rsidP="00171921">
            <w:pPr>
              <w:suppressAutoHyphens w:val="0"/>
              <w:rPr>
                <w:b/>
                <w:bCs/>
                <w:sz w:val="20"/>
                <w:szCs w:val="20"/>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F9648E7"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377933E"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D589CBE"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4B822274"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A7098AD"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C9E0B34"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46208203"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82888CD"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61506E6"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FB68B03"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38FFA378"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422F00F8"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04503C9"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2AEF9C2"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DB042BE"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4DFD66DD"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D5FFF16"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36C99774"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EC41A46"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430E72A"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3211A4A"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7FA4F3D"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8BEC681"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9D219B5"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C30FC3B"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E496E92"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223E314"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shd w:val="clear" w:color="auto" w:fill="auto"/>
            <w:noWrap/>
            <w:vAlign w:val="center"/>
          </w:tcPr>
          <w:p w14:paraId="15CB62D7"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vAlign w:val="center"/>
          </w:tcPr>
          <w:p w14:paraId="369B8D26"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vAlign w:val="center"/>
          </w:tcPr>
          <w:p w14:paraId="0882C9BE" w14:textId="77777777" w:rsidR="00EE3C49" w:rsidRPr="00CC6120" w:rsidRDefault="00EE3C49" w:rsidP="00171921">
            <w:pPr>
              <w:suppressAutoHyphens w:val="0"/>
              <w:jc w:val="center"/>
              <w:rPr>
                <w:sz w:val="16"/>
                <w:szCs w:val="16"/>
                <w:lang w:eastAsia="lv-LV"/>
              </w:rPr>
            </w:pPr>
          </w:p>
        </w:tc>
      </w:tr>
      <w:tr w:rsidR="00EE3C49" w:rsidRPr="00CC6120" w14:paraId="52F07D26" w14:textId="77777777" w:rsidTr="00656E5C">
        <w:trPr>
          <w:trHeight w:val="225"/>
        </w:trPr>
        <w:tc>
          <w:tcPr>
            <w:tcW w:w="144" w:type="pct"/>
            <w:tcBorders>
              <w:top w:val="single" w:sz="4" w:space="0" w:color="auto"/>
              <w:left w:val="single" w:sz="4" w:space="0" w:color="auto"/>
              <w:bottom w:val="single" w:sz="4" w:space="0" w:color="000000"/>
              <w:right w:val="single" w:sz="4" w:space="0" w:color="auto"/>
            </w:tcBorders>
            <w:vAlign w:val="center"/>
          </w:tcPr>
          <w:p w14:paraId="4A7DE3FD" w14:textId="77777777" w:rsidR="00EE3C49" w:rsidRPr="00CC6120" w:rsidRDefault="00EE3C49" w:rsidP="00171921">
            <w:pPr>
              <w:suppressAutoHyphens w:val="0"/>
              <w:jc w:val="center"/>
              <w:rPr>
                <w:b/>
                <w:bCs/>
                <w:sz w:val="20"/>
                <w:szCs w:val="20"/>
                <w:lang w:eastAsia="lv-LV"/>
              </w:rPr>
            </w:pPr>
          </w:p>
        </w:tc>
        <w:tc>
          <w:tcPr>
            <w:tcW w:w="705" w:type="pct"/>
            <w:tcBorders>
              <w:top w:val="single" w:sz="4" w:space="0" w:color="auto"/>
              <w:left w:val="single" w:sz="4" w:space="0" w:color="auto"/>
              <w:bottom w:val="single" w:sz="4" w:space="0" w:color="000000"/>
              <w:right w:val="single" w:sz="4" w:space="0" w:color="auto"/>
            </w:tcBorders>
            <w:vAlign w:val="center"/>
          </w:tcPr>
          <w:p w14:paraId="5AA0489C" w14:textId="77777777" w:rsidR="00EE3C49" w:rsidRPr="00CC6120" w:rsidRDefault="00EE3C49" w:rsidP="00171921">
            <w:pPr>
              <w:suppressAutoHyphens w:val="0"/>
              <w:jc w:val="center"/>
              <w:rPr>
                <w:b/>
                <w:bCs/>
                <w:sz w:val="20"/>
                <w:szCs w:val="20"/>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20E717F"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F24F366"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79A56DD"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70328B7"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F3DB272"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CF3A192"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98A3615"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6498783"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DE09C29"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CD39621"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C334388"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5B2A68D"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41AC49A9"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992BB74"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D2E098F"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4A31AA89"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E681FB6"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B957012"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EF92C32"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82142D8"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F0E39A7"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FC685B3"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E03E92F"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715A304"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41B9C82"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324FE8B7"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3E9F84E1"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shd w:val="clear" w:color="auto" w:fill="auto"/>
            <w:noWrap/>
            <w:vAlign w:val="center"/>
          </w:tcPr>
          <w:p w14:paraId="08B981C2"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vAlign w:val="center"/>
          </w:tcPr>
          <w:p w14:paraId="4FB3B708"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vAlign w:val="center"/>
          </w:tcPr>
          <w:p w14:paraId="3C8199A7" w14:textId="77777777" w:rsidR="00EE3C49" w:rsidRPr="00CC6120" w:rsidRDefault="00EE3C49" w:rsidP="00171921">
            <w:pPr>
              <w:suppressAutoHyphens w:val="0"/>
              <w:jc w:val="center"/>
              <w:rPr>
                <w:sz w:val="16"/>
                <w:szCs w:val="16"/>
                <w:lang w:eastAsia="lv-LV"/>
              </w:rPr>
            </w:pPr>
          </w:p>
        </w:tc>
      </w:tr>
      <w:tr w:rsidR="00EE3C49" w:rsidRPr="00CC6120" w14:paraId="2A728D53" w14:textId="77777777" w:rsidTr="00656E5C">
        <w:trPr>
          <w:trHeight w:val="225"/>
        </w:trPr>
        <w:tc>
          <w:tcPr>
            <w:tcW w:w="144" w:type="pct"/>
            <w:tcBorders>
              <w:top w:val="single" w:sz="4" w:space="0" w:color="auto"/>
              <w:left w:val="single" w:sz="4" w:space="0" w:color="auto"/>
              <w:bottom w:val="single" w:sz="4" w:space="0" w:color="000000"/>
              <w:right w:val="single" w:sz="4" w:space="0" w:color="auto"/>
            </w:tcBorders>
            <w:vAlign w:val="center"/>
          </w:tcPr>
          <w:p w14:paraId="6EFE00B4" w14:textId="77777777" w:rsidR="00EE3C49" w:rsidRPr="00CC6120" w:rsidRDefault="00EE3C49" w:rsidP="00171921">
            <w:pPr>
              <w:suppressAutoHyphens w:val="0"/>
              <w:jc w:val="center"/>
              <w:rPr>
                <w:b/>
                <w:bCs/>
                <w:sz w:val="20"/>
                <w:szCs w:val="20"/>
                <w:lang w:eastAsia="lv-LV"/>
              </w:rPr>
            </w:pPr>
          </w:p>
        </w:tc>
        <w:tc>
          <w:tcPr>
            <w:tcW w:w="705" w:type="pct"/>
            <w:tcBorders>
              <w:top w:val="single" w:sz="4" w:space="0" w:color="auto"/>
              <w:left w:val="single" w:sz="4" w:space="0" w:color="auto"/>
              <w:bottom w:val="single" w:sz="4" w:space="0" w:color="000000"/>
              <w:right w:val="single" w:sz="4" w:space="0" w:color="auto"/>
            </w:tcBorders>
            <w:vAlign w:val="center"/>
          </w:tcPr>
          <w:p w14:paraId="216DFACB" w14:textId="77777777" w:rsidR="00EE3C49" w:rsidRPr="00CC6120" w:rsidRDefault="00EE3C49" w:rsidP="00171921">
            <w:pPr>
              <w:suppressAutoHyphens w:val="0"/>
              <w:jc w:val="center"/>
              <w:rPr>
                <w:b/>
                <w:bCs/>
                <w:sz w:val="20"/>
                <w:szCs w:val="20"/>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33B0BE6"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B443B56"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3A548B4"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6E301E6"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DCCAC98"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0062D78"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80B1DCC"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3D8306B5"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6A5214C"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7FB4EC0"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F091C67"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B93708A"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32511ECC"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D174894"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3148591E"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3F8F9769"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2B063E0"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43F43BDA"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BA8EBDF"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A6D940A"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8D52F29"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57EDE1B"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F1BA414"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27246E5"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516786F"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A1731D5"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6DFC4B8"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shd w:val="clear" w:color="auto" w:fill="auto"/>
            <w:noWrap/>
            <w:vAlign w:val="center"/>
          </w:tcPr>
          <w:p w14:paraId="318AA8ED"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vAlign w:val="center"/>
          </w:tcPr>
          <w:p w14:paraId="2F7F5D06"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vAlign w:val="center"/>
          </w:tcPr>
          <w:p w14:paraId="44206940" w14:textId="77777777" w:rsidR="00EE3C49" w:rsidRPr="00CC6120" w:rsidRDefault="00EE3C49" w:rsidP="00171921">
            <w:pPr>
              <w:suppressAutoHyphens w:val="0"/>
              <w:jc w:val="center"/>
              <w:rPr>
                <w:sz w:val="16"/>
                <w:szCs w:val="16"/>
                <w:lang w:eastAsia="lv-LV"/>
              </w:rPr>
            </w:pPr>
          </w:p>
        </w:tc>
      </w:tr>
      <w:tr w:rsidR="00EE3C49" w:rsidRPr="00CC6120" w14:paraId="3C3FE352" w14:textId="77777777" w:rsidTr="00656E5C">
        <w:trPr>
          <w:trHeight w:val="270"/>
        </w:trPr>
        <w:tc>
          <w:tcPr>
            <w:tcW w:w="144" w:type="pct"/>
            <w:tcBorders>
              <w:top w:val="nil"/>
              <w:left w:val="nil"/>
              <w:bottom w:val="nil"/>
              <w:right w:val="nil"/>
            </w:tcBorders>
            <w:shd w:val="clear" w:color="auto" w:fill="auto"/>
            <w:noWrap/>
            <w:hideMark/>
          </w:tcPr>
          <w:p w14:paraId="07A4712A" w14:textId="77777777" w:rsidR="00EE3C49" w:rsidRPr="00CC6120" w:rsidRDefault="00EE3C49" w:rsidP="00171921">
            <w:pPr>
              <w:suppressAutoHyphens w:val="0"/>
              <w:jc w:val="center"/>
              <w:rPr>
                <w:sz w:val="20"/>
                <w:szCs w:val="20"/>
                <w:lang w:eastAsia="lv-LV"/>
              </w:rPr>
            </w:pPr>
          </w:p>
        </w:tc>
        <w:tc>
          <w:tcPr>
            <w:tcW w:w="705" w:type="pct"/>
            <w:tcBorders>
              <w:top w:val="nil"/>
              <w:left w:val="nil"/>
              <w:bottom w:val="nil"/>
              <w:right w:val="nil"/>
            </w:tcBorders>
            <w:shd w:val="clear" w:color="auto" w:fill="auto"/>
            <w:hideMark/>
          </w:tcPr>
          <w:p w14:paraId="4A95FAB9" w14:textId="77777777" w:rsidR="00EE3C49" w:rsidRPr="00CC6120" w:rsidRDefault="00EE3C49" w:rsidP="00171921">
            <w:pPr>
              <w:suppressAutoHyphens w:val="0"/>
              <w:rPr>
                <w:sz w:val="18"/>
                <w:szCs w:val="18"/>
                <w:lang w:eastAsia="lv-LV"/>
              </w:rPr>
            </w:pPr>
          </w:p>
        </w:tc>
        <w:tc>
          <w:tcPr>
            <w:tcW w:w="140" w:type="pct"/>
            <w:tcBorders>
              <w:top w:val="nil"/>
              <w:left w:val="nil"/>
              <w:bottom w:val="nil"/>
              <w:right w:val="nil"/>
            </w:tcBorders>
            <w:shd w:val="clear" w:color="auto" w:fill="auto"/>
            <w:noWrap/>
            <w:vAlign w:val="center"/>
            <w:hideMark/>
          </w:tcPr>
          <w:p w14:paraId="76C07A53"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5121AA4D"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138F3866"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78734E29"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7A8A6211"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29E12B06"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3E3C60F8"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2D60D121"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764399F4"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1A7623F9"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414EC486"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05D623F2"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032DB789"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0BE6B43A"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2C9CC40E"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151A134A"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2462A9AE"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78144559"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3CB55451"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137075BB"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5C61334A"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17F98C1B"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5B80A2B3"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70EEA463"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0E25515F"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48AF5019"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08A0BDD4" w14:textId="77777777" w:rsidR="00EE3C49" w:rsidRPr="00CC6120" w:rsidRDefault="00EE3C49" w:rsidP="00171921">
            <w:pPr>
              <w:suppressAutoHyphens w:val="0"/>
              <w:jc w:val="center"/>
              <w:rPr>
                <w:sz w:val="20"/>
                <w:szCs w:val="20"/>
                <w:lang w:eastAsia="lv-LV"/>
              </w:rPr>
            </w:pPr>
          </w:p>
        </w:tc>
        <w:tc>
          <w:tcPr>
            <w:tcW w:w="124" w:type="pct"/>
            <w:tcBorders>
              <w:top w:val="nil"/>
              <w:left w:val="nil"/>
              <w:bottom w:val="nil"/>
              <w:right w:val="nil"/>
            </w:tcBorders>
            <w:shd w:val="clear" w:color="auto" w:fill="auto"/>
            <w:noWrap/>
            <w:vAlign w:val="center"/>
            <w:hideMark/>
          </w:tcPr>
          <w:p w14:paraId="199F3354" w14:textId="77777777" w:rsidR="00EE3C49" w:rsidRPr="00CC6120" w:rsidRDefault="00EE3C49" w:rsidP="00171921">
            <w:pPr>
              <w:suppressAutoHyphens w:val="0"/>
              <w:jc w:val="center"/>
              <w:rPr>
                <w:sz w:val="20"/>
                <w:szCs w:val="20"/>
                <w:lang w:eastAsia="lv-LV"/>
              </w:rPr>
            </w:pPr>
          </w:p>
        </w:tc>
        <w:tc>
          <w:tcPr>
            <w:tcW w:w="124" w:type="pct"/>
            <w:tcBorders>
              <w:top w:val="nil"/>
              <w:left w:val="nil"/>
              <w:bottom w:val="nil"/>
              <w:right w:val="nil"/>
            </w:tcBorders>
            <w:vAlign w:val="center"/>
          </w:tcPr>
          <w:p w14:paraId="0B80D1AB" w14:textId="77777777" w:rsidR="00EE3C49" w:rsidRPr="00CC6120" w:rsidRDefault="00EE3C49" w:rsidP="00171921">
            <w:pPr>
              <w:suppressAutoHyphens w:val="0"/>
              <w:jc w:val="center"/>
              <w:rPr>
                <w:sz w:val="20"/>
                <w:szCs w:val="20"/>
                <w:lang w:eastAsia="lv-LV"/>
              </w:rPr>
            </w:pPr>
          </w:p>
        </w:tc>
        <w:tc>
          <w:tcPr>
            <w:tcW w:w="124" w:type="pct"/>
            <w:tcBorders>
              <w:top w:val="nil"/>
              <w:left w:val="nil"/>
              <w:bottom w:val="nil"/>
              <w:right w:val="nil"/>
            </w:tcBorders>
            <w:vAlign w:val="center"/>
          </w:tcPr>
          <w:p w14:paraId="67F850C7" w14:textId="77777777" w:rsidR="00EE3C49" w:rsidRPr="00CC6120" w:rsidRDefault="00EE3C49" w:rsidP="00171921">
            <w:pPr>
              <w:suppressAutoHyphens w:val="0"/>
              <w:jc w:val="center"/>
              <w:rPr>
                <w:sz w:val="20"/>
                <w:szCs w:val="20"/>
                <w:lang w:eastAsia="lv-LV"/>
              </w:rPr>
            </w:pPr>
          </w:p>
        </w:tc>
      </w:tr>
    </w:tbl>
    <w:p w14:paraId="4B265EB1" w14:textId="323850A6" w:rsidR="00062BF8" w:rsidRPr="0032321C" w:rsidRDefault="004E472F" w:rsidP="004D5AE2">
      <w:pPr>
        <w:pStyle w:val="StyleStyle2Justified"/>
        <w:numPr>
          <w:ilvl w:val="0"/>
          <w:numId w:val="38"/>
        </w:numPr>
        <w:tabs>
          <w:tab w:val="clear" w:pos="1080"/>
          <w:tab w:val="left" w:pos="426"/>
        </w:tabs>
        <w:spacing w:before="120"/>
        <w:ind w:left="357" w:hanging="357"/>
        <w:rPr>
          <w:sz w:val="22"/>
          <w:szCs w:val="22"/>
        </w:rPr>
      </w:pPr>
      <w:r w:rsidRPr="0032321C">
        <w:rPr>
          <w:b/>
          <w:sz w:val="22"/>
          <w:szCs w:val="22"/>
        </w:rPr>
        <w:t>Īpašie nosacījumi</w:t>
      </w:r>
      <w:r w:rsidR="00272657">
        <w:rPr>
          <w:b/>
          <w:sz w:val="22"/>
          <w:szCs w:val="22"/>
        </w:rPr>
        <w:t xml:space="preserve"> (neatkarīgi no konkursa daļas): </w:t>
      </w:r>
    </w:p>
    <w:p w14:paraId="2EAABB98" w14:textId="5B53A859" w:rsidR="00062BF8" w:rsidRPr="0032321C" w:rsidRDefault="004E472F" w:rsidP="00531766">
      <w:pPr>
        <w:pStyle w:val="StyleStyle2Justified"/>
        <w:numPr>
          <w:ilvl w:val="1"/>
          <w:numId w:val="38"/>
        </w:numPr>
        <w:tabs>
          <w:tab w:val="clear" w:pos="1080"/>
          <w:tab w:val="left" w:pos="426"/>
        </w:tabs>
        <w:spacing w:before="0"/>
        <w:ind w:left="788" w:hanging="431"/>
        <w:rPr>
          <w:sz w:val="22"/>
          <w:szCs w:val="22"/>
        </w:rPr>
      </w:pPr>
      <w:r w:rsidRPr="0032321C">
        <w:rPr>
          <w:sz w:val="22"/>
          <w:szCs w:val="22"/>
        </w:rPr>
        <w:t>Visi laukakmeņi, vēsturiskie apaļie akmeņu bruģi, ķieģeļi, tai skaitā īpaši vecie ķieģeļi, senlietas, munīcija, citas lietas un manta, kas tiek atrakta ielu labiekārtošanas un inženiertīklu renovācijas laikā to ielu teritorijā, kas atrodas pašvaldības īpašumā pieder pašvaldībai un ir obligāti nododamas p</w:t>
      </w:r>
      <w:r w:rsidR="00062BF8" w:rsidRPr="0032321C">
        <w:rPr>
          <w:sz w:val="22"/>
          <w:szCs w:val="22"/>
        </w:rPr>
        <w:t>ašvaldības norādītajām personām;</w:t>
      </w:r>
    </w:p>
    <w:p w14:paraId="44212861" w14:textId="268D603C" w:rsidR="00062BF8" w:rsidRPr="0032321C" w:rsidRDefault="004E472F" w:rsidP="00531766">
      <w:pPr>
        <w:pStyle w:val="StyleStyle2Justified"/>
        <w:numPr>
          <w:ilvl w:val="1"/>
          <w:numId w:val="38"/>
        </w:numPr>
        <w:tabs>
          <w:tab w:val="clear" w:pos="1080"/>
          <w:tab w:val="left" w:pos="426"/>
        </w:tabs>
        <w:spacing w:before="0"/>
        <w:ind w:left="788" w:hanging="431"/>
        <w:rPr>
          <w:sz w:val="22"/>
          <w:szCs w:val="22"/>
        </w:rPr>
      </w:pPr>
      <w:r w:rsidRPr="0032321C">
        <w:rPr>
          <w:sz w:val="22"/>
          <w:szCs w:val="22"/>
        </w:rPr>
        <w:t>Būvniekam ir pienākums nodrošināt visas projekta realizācijas gaitā izraktas lietas, mantas, veco komunikāciju paliekas nodot p</w:t>
      </w:r>
      <w:r w:rsidR="00062BF8" w:rsidRPr="0032321C">
        <w:rPr>
          <w:sz w:val="22"/>
          <w:szCs w:val="22"/>
        </w:rPr>
        <w:t>ašvaldības norādītajai personai;</w:t>
      </w:r>
    </w:p>
    <w:p w14:paraId="24F80416" w14:textId="77777777" w:rsidR="00062BF8" w:rsidRPr="0032321C" w:rsidRDefault="004E472F" w:rsidP="00531766">
      <w:pPr>
        <w:pStyle w:val="StyleStyle2Justified"/>
        <w:numPr>
          <w:ilvl w:val="1"/>
          <w:numId w:val="38"/>
        </w:numPr>
        <w:tabs>
          <w:tab w:val="clear" w:pos="1080"/>
          <w:tab w:val="left" w:pos="426"/>
        </w:tabs>
        <w:spacing w:before="0"/>
        <w:ind w:left="788" w:hanging="431"/>
        <w:rPr>
          <w:sz w:val="22"/>
          <w:szCs w:val="22"/>
        </w:rPr>
      </w:pPr>
      <w:r w:rsidRPr="0032321C">
        <w:rPr>
          <w:sz w:val="22"/>
          <w:szCs w:val="22"/>
        </w:rPr>
        <w:t>Ja tiek atrakta nesprāguša munīcija vai ir aizdomas, kā zemē uzietais priekšmets varētu būt nesprādzis lādiņš, būvniecības darbi būvniecības laukumā nekavējoši tiek apturēti u</w:t>
      </w:r>
      <w:r w:rsidR="00062BF8" w:rsidRPr="0032321C">
        <w:rPr>
          <w:sz w:val="22"/>
          <w:szCs w:val="22"/>
        </w:rPr>
        <w:t>n tiek izsaukta Valsts policija;</w:t>
      </w:r>
    </w:p>
    <w:p w14:paraId="36B3E14E" w14:textId="034ADAD0" w:rsidR="00062BF8" w:rsidRPr="0032321C" w:rsidRDefault="00062BF8" w:rsidP="00531766">
      <w:pPr>
        <w:pStyle w:val="StyleStyle2Justified"/>
        <w:numPr>
          <w:ilvl w:val="1"/>
          <w:numId w:val="38"/>
        </w:numPr>
        <w:tabs>
          <w:tab w:val="clear" w:pos="1080"/>
          <w:tab w:val="left" w:pos="426"/>
        </w:tabs>
        <w:spacing w:before="0"/>
        <w:ind w:left="788" w:hanging="431"/>
        <w:rPr>
          <w:sz w:val="22"/>
          <w:szCs w:val="22"/>
        </w:rPr>
      </w:pPr>
      <w:r w:rsidRPr="0032321C">
        <w:rPr>
          <w:sz w:val="22"/>
          <w:szCs w:val="22"/>
        </w:rPr>
        <w:t xml:space="preserve"> </w:t>
      </w:r>
      <w:r w:rsidR="004E472F" w:rsidRPr="0032321C">
        <w:rPr>
          <w:sz w:val="22"/>
          <w:szCs w:val="22"/>
        </w:rPr>
        <w:t xml:space="preserve">Ja tiek atraktas senlietas, vecās komunikācijas vai to paliekas, arheoloģiskie vai citi objekti ar kultūrvēsturisku vērtību, par to tiek nekavējoties jāziņo pašvaldības </w:t>
      </w:r>
      <w:r w:rsidR="00540D25" w:rsidRPr="0032321C">
        <w:rPr>
          <w:sz w:val="22"/>
          <w:szCs w:val="22"/>
        </w:rPr>
        <w:t>norādītajai personai</w:t>
      </w:r>
      <w:r w:rsidR="004E472F" w:rsidRPr="0032321C">
        <w:rPr>
          <w:sz w:val="22"/>
          <w:szCs w:val="22"/>
        </w:rPr>
        <w:t xml:space="preserve">. Būvniekam ir pienākums nodrošināt atrasto priekšmetu neaizskaramību līdz minēto personu </w:t>
      </w:r>
      <w:r w:rsidR="004E472F" w:rsidRPr="0032321C">
        <w:rPr>
          <w:sz w:val="22"/>
          <w:szCs w:val="22"/>
        </w:rPr>
        <w:lastRenderedPageBreak/>
        <w:t>ierašanos vai to pilnvērtīgu fotofiksāciju lai neapturētu būvniecības darbus uz ilgu laiku (pēc</w:t>
      </w:r>
      <w:r w:rsidRPr="0032321C">
        <w:rPr>
          <w:sz w:val="22"/>
          <w:szCs w:val="22"/>
        </w:rPr>
        <w:t xml:space="preserve"> saskaņojuma ar speciālistiem);</w:t>
      </w:r>
    </w:p>
    <w:p w14:paraId="2FA1E0F1" w14:textId="7BFD7C3C" w:rsidR="00062BF8" w:rsidRPr="0032321C" w:rsidRDefault="004E472F" w:rsidP="00531766">
      <w:pPr>
        <w:pStyle w:val="StyleStyle2Justified"/>
        <w:numPr>
          <w:ilvl w:val="1"/>
          <w:numId w:val="38"/>
        </w:numPr>
        <w:tabs>
          <w:tab w:val="clear" w:pos="1080"/>
          <w:tab w:val="left" w:pos="426"/>
        </w:tabs>
        <w:spacing w:before="0"/>
        <w:ind w:left="788" w:hanging="431"/>
        <w:rPr>
          <w:sz w:val="22"/>
          <w:szCs w:val="22"/>
        </w:rPr>
      </w:pPr>
      <w:r w:rsidRPr="0032321C">
        <w:rPr>
          <w:sz w:val="22"/>
          <w:szCs w:val="22"/>
        </w:rPr>
        <w:t xml:space="preserve">Būvniekam ir pienākums nodrošināt būvniecības laukuma apsargāšanu </w:t>
      </w:r>
      <w:r w:rsidR="00062BF8" w:rsidRPr="0032321C">
        <w:rPr>
          <w:sz w:val="22"/>
          <w:szCs w:val="22"/>
        </w:rPr>
        <w:t>visā projekta īstenošanas laikā;</w:t>
      </w:r>
    </w:p>
    <w:p w14:paraId="260BA7FF" w14:textId="703F42DB" w:rsidR="004E472F" w:rsidRPr="0032321C" w:rsidRDefault="004E472F" w:rsidP="00531766">
      <w:pPr>
        <w:pStyle w:val="StyleStyle2Justified"/>
        <w:numPr>
          <w:ilvl w:val="1"/>
          <w:numId w:val="38"/>
        </w:numPr>
        <w:tabs>
          <w:tab w:val="clear" w:pos="1080"/>
          <w:tab w:val="left" w:pos="426"/>
        </w:tabs>
        <w:spacing w:before="0"/>
        <w:ind w:left="788" w:hanging="431"/>
        <w:rPr>
          <w:sz w:val="22"/>
          <w:szCs w:val="22"/>
        </w:rPr>
      </w:pPr>
      <w:r w:rsidRPr="0032321C">
        <w:rPr>
          <w:sz w:val="22"/>
          <w:szCs w:val="22"/>
        </w:rPr>
        <w:t>Būvniekam ir pienākums saskaņot savas rīcības un projekta darbu realizācijas grafiku un to secīgumu ar Pasūtītāju.</w:t>
      </w:r>
    </w:p>
    <w:p w14:paraId="5C25250B" w14:textId="77777777" w:rsidR="004E472F" w:rsidRPr="0032321C" w:rsidRDefault="004E472F">
      <w:pPr>
        <w:suppressAutoHyphens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56DF0" w:rsidRPr="0032321C" w14:paraId="3EF0B72E" w14:textId="77777777" w:rsidTr="002707DB">
        <w:tc>
          <w:tcPr>
            <w:tcW w:w="2709" w:type="dxa"/>
            <w:tcBorders>
              <w:top w:val="single" w:sz="4" w:space="0" w:color="auto"/>
              <w:left w:val="single" w:sz="4" w:space="0" w:color="auto"/>
              <w:bottom w:val="single" w:sz="4" w:space="0" w:color="auto"/>
              <w:right w:val="single" w:sz="4" w:space="0" w:color="auto"/>
            </w:tcBorders>
          </w:tcPr>
          <w:p w14:paraId="585792F3" w14:textId="77777777" w:rsidR="00C56DF0" w:rsidRPr="0032321C" w:rsidRDefault="00C56DF0" w:rsidP="002707DB">
            <w:pPr>
              <w:rPr>
                <w:b/>
                <w:sz w:val="22"/>
                <w:szCs w:val="22"/>
              </w:rPr>
            </w:pPr>
            <w:r w:rsidRPr="0032321C">
              <w:rPr>
                <w:b/>
                <w:sz w:val="22"/>
                <w:szCs w:val="22"/>
              </w:rPr>
              <w:t>Vārds Uzvārds, amats</w:t>
            </w:r>
          </w:p>
        </w:tc>
        <w:tc>
          <w:tcPr>
            <w:tcW w:w="6578" w:type="dxa"/>
            <w:tcBorders>
              <w:top w:val="single" w:sz="4" w:space="0" w:color="auto"/>
              <w:left w:val="single" w:sz="4" w:space="0" w:color="auto"/>
              <w:bottom w:val="single" w:sz="4" w:space="0" w:color="auto"/>
              <w:right w:val="single" w:sz="4" w:space="0" w:color="auto"/>
            </w:tcBorders>
          </w:tcPr>
          <w:p w14:paraId="32AD5709" w14:textId="77777777" w:rsidR="00C56DF0" w:rsidRPr="0032321C" w:rsidRDefault="00C56DF0" w:rsidP="002707DB">
            <w:pPr>
              <w:rPr>
                <w:sz w:val="22"/>
                <w:szCs w:val="22"/>
              </w:rPr>
            </w:pPr>
          </w:p>
        </w:tc>
      </w:tr>
      <w:tr w:rsidR="00C56DF0" w:rsidRPr="0032321C" w14:paraId="71C34419" w14:textId="77777777" w:rsidTr="002707DB">
        <w:tc>
          <w:tcPr>
            <w:tcW w:w="2709" w:type="dxa"/>
            <w:tcBorders>
              <w:top w:val="single" w:sz="4" w:space="0" w:color="auto"/>
              <w:left w:val="single" w:sz="4" w:space="0" w:color="auto"/>
              <w:bottom w:val="single" w:sz="4" w:space="0" w:color="auto"/>
              <w:right w:val="single" w:sz="4" w:space="0" w:color="auto"/>
            </w:tcBorders>
          </w:tcPr>
          <w:p w14:paraId="33B0416B" w14:textId="77777777" w:rsidR="00C56DF0" w:rsidRPr="0032321C" w:rsidRDefault="00C56DF0" w:rsidP="002707DB">
            <w:pPr>
              <w:jc w:val="both"/>
              <w:rPr>
                <w:b/>
                <w:sz w:val="22"/>
                <w:szCs w:val="22"/>
              </w:rPr>
            </w:pPr>
            <w:r w:rsidRPr="0032321C">
              <w:rPr>
                <w:b/>
                <w:sz w:val="22"/>
                <w:szCs w:val="22"/>
              </w:rPr>
              <w:t>Paraksts</w:t>
            </w:r>
          </w:p>
        </w:tc>
        <w:tc>
          <w:tcPr>
            <w:tcW w:w="6578" w:type="dxa"/>
            <w:tcBorders>
              <w:top w:val="single" w:sz="4" w:space="0" w:color="auto"/>
              <w:left w:val="single" w:sz="4" w:space="0" w:color="auto"/>
              <w:bottom w:val="single" w:sz="4" w:space="0" w:color="auto"/>
              <w:right w:val="single" w:sz="4" w:space="0" w:color="auto"/>
            </w:tcBorders>
          </w:tcPr>
          <w:p w14:paraId="0BCA7A52" w14:textId="77777777" w:rsidR="00C56DF0" w:rsidRPr="0032321C" w:rsidRDefault="00C56DF0" w:rsidP="002707DB">
            <w:pPr>
              <w:jc w:val="both"/>
              <w:rPr>
                <w:sz w:val="22"/>
                <w:szCs w:val="22"/>
              </w:rPr>
            </w:pPr>
          </w:p>
        </w:tc>
      </w:tr>
      <w:tr w:rsidR="00C56DF0" w:rsidRPr="0032321C" w14:paraId="3E8F19A9" w14:textId="77777777" w:rsidTr="002707DB">
        <w:tc>
          <w:tcPr>
            <w:tcW w:w="2709" w:type="dxa"/>
            <w:tcBorders>
              <w:top w:val="single" w:sz="4" w:space="0" w:color="auto"/>
              <w:left w:val="single" w:sz="4" w:space="0" w:color="auto"/>
              <w:bottom w:val="single" w:sz="4" w:space="0" w:color="auto"/>
              <w:right w:val="single" w:sz="4" w:space="0" w:color="auto"/>
            </w:tcBorders>
          </w:tcPr>
          <w:p w14:paraId="6B1868A4" w14:textId="77777777" w:rsidR="00C56DF0" w:rsidRPr="0032321C" w:rsidRDefault="00C56DF0" w:rsidP="002707DB">
            <w:pPr>
              <w:jc w:val="both"/>
              <w:rPr>
                <w:b/>
                <w:sz w:val="22"/>
                <w:szCs w:val="22"/>
              </w:rPr>
            </w:pPr>
            <w:r w:rsidRPr="0032321C">
              <w:rPr>
                <w:b/>
                <w:sz w:val="22"/>
                <w:szCs w:val="22"/>
              </w:rPr>
              <w:t>Datums</w:t>
            </w:r>
          </w:p>
        </w:tc>
        <w:tc>
          <w:tcPr>
            <w:tcW w:w="6578" w:type="dxa"/>
            <w:tcBorders>
              <w:top w:val="single" w:sz="4" w:space="0" w:color="auto"/>
              <w:left w:val="single" w:sz="4" w:space="0" w:color="auto"/>
              <w:bottom w:val="single" w:sz="4" w:space="0" w:color="auto"/>
              <w:right w:val="single" w:sz="4" w:space="0" w:color="auto"/>
            </w:tcBorders>
          </w:tcPr>
          <w:p w14:paraId="22735BA2" w14:textId="77777777" w:rsidR="00C56DF0" w:rsidRPr="0032321C" w:rsidRDefault="00C56DF0" w:rsidP="002707DB">
            <w:pPr>
              <w:jc w:val="both"/>
              <w:rPr>
                <w:sz w:val="22"/>
                <w:szCs w:val="22"/>
              </w:rPr>
            </w:pPr>
          </w:p>
        </w:tc>
      </w:tr>
    </w:tbl>
    <w:p w14:paraId="36DF6AC1" w14:textId="531E1AF9" w:rsidR="008923ED" w:rsidRPr="008923ED" w:rsidRDefault="004E472F" w:rsidP="00062BF8">
      <w:pPr>
        <w:suppressAutoHyphens w:val="0"/>
        <w:jc w:val="right"/>
        <w:rPr>
          <w:b/>
          <w:sz w:val="20"/>
          <w:szCs w:val="20"/>
        </w:rPr>
      </w:pPr>
      <w:r w:rsidRPr="0032321C">
        <w:rPr>
          <w:b/>
          <w:sz w:val="22"/>
          <w:szCs w:val="22"/>
        </w:rPr>
        <w:br w:type="page"/>
      </w:r>
      <w:r w:rsidR="00F05CDF">
        <w:rPr>
          <w:b/>
          <w:sz w:val="20"/>
          <w:szCs w:val="20"/>
        </w:rPr>
        <w:lastRenderedPageBreak/>
        <w:t>4</w:t>
      </w:r>
      <w:r w:rsidR="008923ED" w:rsidRPr="008923ED">
        <w:rPr>
          <w:b/>
          <w:sz w:val="20"/>
          <w:szCs w:val="20"/>
        </w:rPr>
        <w:t xml:space="preserve">.Pielikums atklātam konkursam </w:t>
      </w:r>
    </w:p>
    <w:p w14:paraId="03145635" w14:textId="5690F808" w:rsidR="006430E3" w:rsidRPr="000B3379" w:rsidRDefault="008923ED" w:rsidP="008923ED">
      <w:pPr>
        <w:keepNext/>
        <w:jc w:val="right"/>
        <w:outlineLvl w:val="1"/>
        <w:rPr>
          <w:bCs/>
          <w:sz w:val="20"/>
          <w:szCs w:val="20"/>
        </w:rPr>
      </w:pPr>
      <w:r w:rsidRPr="00675C10">
        <w:rPr>
          <w:sz w:val="20"/>
          <w:szCs w:val="20"/>
        </w:rPr>
        <w:t>„</w:t>
      </w:r>
      <w:r w:rsidR="002D3632" w:rsidRPr="002D3632">
        <w:rPr>
          <w:bCs/>
          <w:sz w:val="20"/>
          <w:szCs w:val="20"/>
        </w:rPr>
        <w:t>Daugavpils pilsētas pašvaldības ielu pārbūve</w:t>
      </w:r>
      <w:r w:rsidRPr="00675C10">
        <w:rPr>
          <w:bCs/>
          <w:sz w:val="20"/>
          <w:szCs w:val="20"/>
        </w:rPr>
        <w:t>”</w:t>
      </w:r>
      <w:r w:rsidRPr="00675C10">
        <w:rPr>
          <w:sz w:val="20"/>
          <w:szCs w:val="20"/>
        </w:rPr>
        <w:br/>
        <w:t>I</w:t>
      </w:r>
      <w:r w:rsidR="000B3379">
        <w:rPr>
          <w:sz w:val="20"/>
          <w:szCs w:val="20"/>
        </w:rPr>
        <w:t xml:space="preserve">dentifikācijas numurs DPD </w:t>
      </w:r>
      <w:r w:rsidR="007B6CC6">
        <w:rPr>
          <w:sz w:val="20"/>
          <w:szCs w:val="20"/>
        </w:rPr>
        <w:t>2017/9</w:t>
      </w: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7B5BEE54" w14:textId="77777777" w:rsidR="0058532F" w:rsidRDefault="0058532F" w:rsidP="005305C1">
      <w:pPr>
        <w:autoSpaceDE w:val="0"/>
        <w:autoSpaceDN w:val="0"/>
        <w:adjustRightInd w:val="0"/>
        <w:jc w:val="right"/>
        <w:rPr>
          <w:color w:val="000000" w:themeColor="text1"/>
          <w:sz w:val="20"/>
          <w:szCs w:val="20"/>
          <w:lang w:eastAsia="lv-LV"/>
        </w:rPr>
      </w:pPr>
    </w:p>
    <w:p w14:paraId="473A3601" w14:textId="77777777" w:rsidR="0058532F" w:rsidRPr="008D5FFD" w:rsidRDefault="0058532F" w:rsidP="0058532F">
      <w:pPr>
        <w:jc w:val="center"/>
        <w:rPr>
          <w:b/>
          <w:bCs/>
          <w:sz w:val="23"/>
          <w:szCs w:val="23"/>
        </w:rPr>
      </w:pPr>
      <w:r w:rsidRPr="008D5FFD">
        <w:rPr>
          <w:b/>
          <w:bCs/>
          <w:sz w:val="23"/>
          <w:szCs w:val="23"/>
        </w:rPr>
        <w:t>FINANŠU PIEDĀVĀJUMS</w:t>
      </w:r>
    </w:p>
    <w:p w14:paraId="1F369B9F" w14:textId="77777777" w:rsidR="0058532F" w:rsidRPr="008D5FFD" w:rsidRDefault="0058532F" w:rsidP="0058532F">
      <w:pPr>
        <w:pStyle w:val="StyleStyle2Justified"/>
        <w:tabs>
          <w:tab w:val="clear" w:pos="1080"/>
          <w:tab w:val="left" w:pos="426"/>
        </w:tabs>
        <w:spacing w:before="120" w:after="0"/>
        <w:rPr>
          <w:sz w:val="23"/>
          <w:szCs w:val="23"/>
        </w:rPr>
      </w:pPr>
    </w:p>
    <w:p w14:paraId="0CFCD711" w14:textId="6FD4D703" w:rsidR="0058532F" w:rsidRPr="008D5FFD" w:rsidRDefault="00812B0A" w:rsidP="0058532F">
      <w:pPr>
        <w:pStyle w:val="StyleStyle2Justified"/>
        <w:tabs>
          <w:tab w:val="clear" w:pos="1080"/>
          <w:tab w:val="left" w:pos="426"/>
        </w:tabs>
        <w:spacing w:before="120" w:after="0"/>
        <w:rPr>
          <w:sz w:val="23"/>
          <w:szCs w:val="23"/>
        </w:rPr>
      </w:pPr>
      <w:r>
        <w:rPr>
          <w:sz w:val="23"/>
          <w:szCs w:val="23"/>
        </w:rPr>
        <w:t>Daugavpilī, 2017</w:t>
      </w:r>
      <w:r w:rsidR="0058532F" w:rsidRPr="008D5FFD">
        <w:rPr>
          <w:sz w:val="23"/>
          <w:szCs w:val="23"/>
        </w:rPr>
        <w:t>.gada ___.</w:t>
      </w:r>
      <w:r w:rsidR="0058532F">
        <w:rPr>
          <w:sz w:val="23"/>
          <w:szCs w:val="23"/>
        </w:rPr>
        <w:t>_____</w:t>
      </w:r>
      <w:r w:rsidR="005D284E">
        <w:rPr>
          <w:sz w:val="23"/>
          <w:szCs w:val="23"/>
        </w:rPr>
        <w:t>___</w:t>
      </w:r>
      <w:r w:rsidR="0058532F">
        <w:rPr>
          <w:sz w:val="23"/>
          <w:szCs w:val="23"/>
        </w:rPr>
        <w:t>____</w:t>
      </w:r>
    </w:p>
    <w:p w14:paraId="5AD35268" w14:textId="77777777" w:rsidR="0058532F" w:rsidRPr="008D5FFD" w:rsidRDefault="0058532F" w:rsidP="0058532F">
      <w:pPr>
        <w:pStyle w:val="StyleStyle2Justified"/>
        <w:tabs>
          <w:tab w:val="clear" w:pos="1080"/>
          <w:tab w:val="left" w:pos="426"/>
        </w:tabs>
        <w:spacing w:before="120" w:after="0"/>
        <w:rPr>
          <w:sz w:val="23"/>
          <w:szCs w:val="23"/>
        </w:rPr>
      </w:pPr>
    </w:p>
    <w:p w14:paraId="780D5890" w14:textId="5BFE7337" w:rsidR="0058532F" w:rsidRPr="008D5FFD" w:rsidRDefault="00171921" w:rsidP="0058532F">
      <w:pPr>
        <w:suppressAutoHyphens w:val="0"/>
        <w:rPr>
          <w:b/>
          <w:bCs/>
          <w:sz w:val="23"/>
          <w:szCs w:val="23"/>
        </w:rPr>
      </w:pPr>
      <w:r>
        <w:rPr>
          <w:b/>
          <w:bCs/>
          <w:sz w:val="23"/>
          <w:szCs w:val="23"/>
        </w:rPr>
        <w:t>___</w:t>
      </w:r>
      <w:r w:rsidR="0058532F" w:rsidRPr="008D5FFD">
        <w:rPr>
          <w:b/>
          <w:bCs/>
          <w:sz w:val="23"/>
          <w:szCs w:val="23"/>
        </w:rPr>
        <w:t>.</w:t>
      </w:r>
      <w:r w:rsidR="00094862">
        <w:rPr>
          <w:b/>
          <w:bCs/>
          <w:sz w:val="23"/>
          <w:szCs w:val="23"/>
        </w:rPr>
        <w:t xml:space="preserve"> </w:t>
      </w:r>
      <w:r w:rsidR="0058532F" w:rsidRPr="008D5FFD">
        <w:rPr>
          <w:b/>
          <w:bCs/>
          <w:sz w:val="23"/>
          <w:szCs w:val="23"/>
        </w:rPr>
        <w:t xml:space="preserve">DAĻA: </w:t>
      </w:r>
      <w:r>
        <w:rPr>
          <w:b/>
          <w:bCs/>
          <w:sz w:val="23"/>
          <w:szCs w:val="23"/>
        </w:rPr>
        <w:t>_________________________</w:t>
      </w:r>
    </w:p>
    <w:p w14:paraId="330B8506" w14:textId="77777777" w:rsidR="0058532F" w:rsidRPr="008D5FFD" w:rsidRDefault="0058532F" w:rsidP="0058532F">
      <w:pPr>
        <w:suppressAutoHyphens w:val="0"/>
        <w:rPr>
          <w:b/>
          <w:bCs/>
          <w:sz w:val="23"/>
          <w:szCs w:val="23"/>
        </w:rPr>
      </w:pPr>
    </w:p>
    <w:p w14:paraId="5BFB02A2" w14:textId="023772C2" w:rsidR="0058532F" w:rsidRPr="008D5FFD" w:rsidRDefault="00A32500" w:rsidP="0058532F">
      <w:pPr>
        <w:suppressAutoHyphens w:val="0"/>
        <w:rPr>
          <w:b/>
          <w:sz w:val="23"/>
          <w:szCs w:val="23"/>
        </w:rPr>
      </w:pPr>
      <w:r>
        <w:rPr>
          <w:b/>
          <w:sz w:val="23"/>
          <w:szCs w:val="23"/>
        </w:rPr>
        <w:t xml:space="preserve">EUR </w:t>
      </w:r>
      <w:r w:rsidR="0058532F" w:rsidRPr="008D5FFD">
        <w:rPr>
          <w:b/>
          <w:sz w:val="23"/>
          <w:szCs w:val="23"/>
        </w:rPr>
        <w:t>_______</w:t>
      </w:r>
      <w:r w:rsidRPr="000B3009">
        <w:rPr>
          <w:b/>
          <w:i/>
          <w:sz w:val="23"/>
          <w:szCs w:val="23"/>
        </w:rPr>
        <w:t>(vārdiem)</w:t>
      </w:r>
      <w:r w:rsidR="0058532F" w:rsidRPr="008D5FFD">
        <w:rPr>
          <w:b/>
          <w:sz w:val="23"/>
          <w:szCs w:val="23"/>
        </w:rPr>
        <w:t xml:space="preserve"> bez PVN;</w:t>
      </w:r>
    </w:p>
    <w:p w14:paraId="4D1B59A8" w14:textId="77777777" w:rsidR="00B00046" w:rsidRDefault="00B00046" w:rsidP="0058532F">
      <w:pPr>
        <w:suppressAutoHyphens w:val="0"/>
        <w:rPr>
          <w:noProof/>
          <w:color w:val="000000"/>
          <w:sz w:val="22"/>
          <w:szCs w:val="22"/>
        </w:rPr>
      </w:pPr>
    </w:p>
    <w:p w14:paraId="47A0D752" w14:textId="6C6A8273" w:rsidR="0058532F" w:rsidRDefault="00B00046" w:rsidP="00B00046">
      <w:pPr>
        <w:suppressAutoHyphens w:val="0"/>
        <w:jc w:val="both"/>
        <w:rPr>
          <w:b/>
          <w:sz w:val="23"/>
          <w:szCs w:val="23"/>
        </w:rPr>
      </w:pPr>
      <w:r w:rsidRPr="00A60E5B">
        <w:rPr>
          <w:noProof/>
          <w:color w:val="000000"/>
          <w:sz w:val="22"/>
          <w:szCs w:val="22"/>
        </w:rPr>
        <w:t>Atbilstoši Pievienotās vērtības nodokļa likum</w:t>
      </w:r>
      <w:r>
        <w:rPr>
          <w:noProof/>
          <w:color w:val="000000"/>
          <w:sz w:val="22"/>
          <w:szCs w:val="22"/>
        </w:rPr>
        <w:t xml:space="preserve">a 142.panta otrajai daļai, PVN </w:t>
      </w:r>
      <w:r w:rsidRPr="00A60E5B">
        <w:rPr>
          <w:noProof/>
          <w:color w:val="000000"/>
          <w:sz w:val="22"/>
          <w:szCs w:val="22"/>
        </w:rPr>
        <w:t>valsts budžetā maksā Pasūtītājs</w:t>
      </w:r>
    </w:p>
    <w:p w14:paraId="5F1CBC23" w14:textId="77777777" w:rsidR="00B00046" w:rsidRPr="008D5FFD" w:rsidRDefault="00B00046" w:rsidP="0058532F">
      <w:pPr>
        <w:suppressAutoHyphens w:val="0"/>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58532F" w:rsidRPr="00CC2359" w14:paraId="1E813964" w14:textId="77777777" w:rsidTr="002707DB">
        <w:tc>
          <w:tcPr>
            <w:tcW w:w="2709" w:type="dxa"/>
            <w:tcBorders>
              <w:top w:val="single" w:sz="4" w:space="0" w:color="auto"/>
              <w:left w:val="single" w:sz="4" w:space="0" w:color="auto"/>
              <w:bottom w:val="single" w:sz="4" w:space="0" w:color="auto"/>
              <w:right w:val="single" w:sz="4" w:space="0" w:color="auto"/>
            </w:tcBorders>
          </w:tcPr>
          <w:p w14:paraId="2FC841AF" w14:textId="77777777" w:rsidR="0058532F" w:rsidRPr="00CC2359" w:rsidRDefault="0058532F" w:rsidP="002707DB">
            <w:pPr>
              <w:rPr>
                <w:b/>
                <w:sz w:val="23"/>
                <w:szCs w:val="23"/>
              </w:rPr>
            </w:pPr>
            <w:r w:rsidRPr="00CC2359">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308CA420" w14:textId="77777777" w:rsidR="0058532F" w:rsidRPr="00CC2359" w:rsidRDefault="0058532F" w:rsidP="002707DB">
            <w:pPr>
              <w:rPr>
                <w:sz w:val="23"/>
                <w:szCs w:val="23"/>
              </w:rPr>
            </w:pPr>
          </w:p>
        </w:tc>
      </w:tr>
      <w:tr w:rsidR="0058532F" w:rsidRPr="00CC2359" w14:paraId="516102B9" w14:textId="77777777" w:rsidTr="002707DB">
        <w:tc>
          <w:tcPr>
            <w:tcW w:w="2709" w:type="dxa"/>
            <w:tcBorders>
              <w:top w:val="single" w:sz="4" w:space="0" w:color="auto"/>
              <w:left w:val="single" w:sz="4" w:space="0" w:color="auto"/>
              <w:bottom w:val="single" w:sz="4" w:space="0" w:color="auto"/>
              <w:right w:val="single" w:sz="4" w:space="0" w:color="auto"/>
            </w:tcBorders>
          </w:tcPr>
          <w:p w14:paraId="5E837C08" w14:textId="77777777" w:rsidR="0058532F" w:rsidRPr="00CC2359" w:rsidRDefault="0058532F" w:rsidP="002707DB">
            <w:pPr>
              <w:jc w:val="both"/>
              <w:rPr>
                <w:b/>
                <w:sz w:val="23"/>
                <w:szCs w:val="23"/>
              </w:rPr>
            </w:pPr>
            <w:r w:rsidRPr="00CC2359">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753A1C6A" w14:textId="77777777" w:rsidR="0058532F" w:rsidRPr="00CC2359" w:rsidRDefault="0058532F" w:rsidP="002707DB">
            <w:pPr>
              <w:jc w:val="both"/>
              <w:rPr>
                <w:sz w:val="23"/>
                <w:szCs w:val="23"/>
              </w:rPr>
            </w:pPr>
          </w:p>
        </w:tc>
      </w:tr>
      <w:tr w:rsidR="0058532F" w:rsidRPr="00CC2359" w14:paraId="4726FE9A" w14:textId="77777777" w:rsidTr="002707DB">
        <w:tc>
          <w:tcPr>
            <w:tcW w:w="2709" w:type="dxa"/>
            <w:tcBorders>
              <w:top w:val="single" w:sz="4" w:space="0" w:color="auto"/>
              <w:left w:val="single" w:sz="4" w:space="0" w:color="auto"/>
              <w:bottom w:val="single" w:sz="4" w:space="0" w:color="auto"/>
              <w:right w:val="single" w:sz="4" w:space="0" w:color="auto"/>
            </w:tcBorders>
          </w:tcPr>
          <w:p w14:paraId="11B2428F" w14:textId="77777777" w:rsidR="0058532F" w:rsidRPr="00CC2359" w:rsidRDefault="0058532F" w:rsidP="002707DB">
            <w:pPr>
              <w:jc w:val="both"/>
              <w:rPr>
                <w:b/>
                <w:sz w:val="23"/>
                <w:szCs w:val="23"/>
              </w:rPr>
            </w:pPr>
            <w:r w:rsidRPr="00CC2359">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7EB02922" w14:textId="77777777" w:rsidR="0058532F" w:rsidRPr="00CC2359" w:rsidRDefault="0058532F" w:rsidP="002707DB">
            <w:pPr>
              <w:jc w:val="both"/>
              <w:rPr>
                <w:sz w:val="23"/>
                <w:szCs w:val="23"/>
              </w:rPr>
            </w:pPr>
          </w:p>
        </w:tc>
      </w:tr>
    </w:tbl>
    <w:p w14:paraId="10D3035B" w14:textId="77777777" w:rsidR="0058532F" w:rsidRDefault="0058532F" w:rsidP="005305C1">
      <w:pPr>
        <w:autoSpaceDE w:val="0"/>
        <w:autoSpaceDN w:val="0"/>
        <w:adjustRightInd w:val="0"/>
        <w:jc w:val="right"/>
        <w:rPr>
          <w:color w:val="000000" w:themeColor="text1"/>
          <w:sz w:val="20"/>
          <w:szCs w:val="20"/>
          <w:lang w:eastAsia="lv-LV"/>
        </w:rPr>
      </w:pPr>
    </w:p>
    <w:p w14:paraId="0A3470D6" w14:textId="77777777" w:rsidR="0058532F" w:rsidRDefault="0058532F" w:rsidP="005305C1">
      <w:pPr>
        <w:autoSpaceDE w:val="0"/>
        <w:autoSpaceDN w:val="0"/>
        <w:adjustRightInd w:val="0"/>
        <w:jc w:val="right"/>
        <w:rPr>
          <w:color w:val="000000" w:themeColor="text1"/>
          <w:sz w:val="20"/>
          <w:szCs w:val="20"/>
          <w:lang w:eastAsia="lv-LV"/>
        </w:rPr>
      </w:pPr>
    </w:p>
    <w:p w14:paraId="2DD5F205" w14:textId="2C44879E" w:rsidR="00090F27" w:rsidRDefault="00090F27" w:rsidP="006430E3">
      <w:pPr>
        <w:suppressAutoHyphens w:val="0"/>
        <w:jc w:val="right"/>
        <w:rPr>
          <w:bCs/>
          <w:sz w:val="20"/>
          <w:szCs w:val="20"/>
        </w:rPr>
      </w:pPr>
    </w:p>
    <w:p w14:paraId="20621C27" w14:textId="77777777" w:rsidR="00076B62" w:rsidRDefault="00076B62" w:rsidP="00076B62">
      <w:pPr>
        <w:spacing w:line="0" w:lineRule="atLeast"/>
        <w:rPr>
          <w:b/>
          <w:sz w:val="23"/>
          <w:szCs w:val="23"/>
        </w:rPr>
      </w:pPr>
    </w:p>
    <w:p w14:paraId="6EDED038" w14:textId="77777777" w:rsidR="00076B62" w:rsidRDefault="00076B62" w:rsidP="00076B62">
      <w:pPr>
        <w:spacing w:line="0" w:lineRule="atLeast"/>
        <w:rPr>
          <w:b/>
          <w:sz w:val="23"/>
          <w:szCs w:val="23"/>
        </w:rPr>
      </w:pPr>
    </w:p>
    <w:p w14:paraId="579A3AB6" w14:textId="77777777" w:rsidR="00076B62" w:rsidRDefault="00076B62" w:rsidP="00076B62">
      <w:pPr>
        <w:spacing w:line="0" w:lineRule="atLeast"/>
        <w:rPr>
          <w:b/>
          <w:sz w:val="23"/>
          <w:szCs w:val="23"/>
        </w:rPr>
      </w:pPr>
    </w:p>
    <w:p w14:paraId="52CB3C25" w14:textId="77777777" w:rsidR="00076B62" w:rsidRDefault="00076B62" w:rsidP="00076B62">
      <w:pPr>
        <w:spacing w:line="0" w:lineRule="atLeast"/>
        <w:rPr>
          <w:b/>
          <w:sz w:val="23"/>
          <w:szCs w:val="23"/>
        </w:rPr>
      </w:pPr>
    </w:p>
    <w:p w14:paraId="59CF4416" w14:textId="77777777" w:rsidR="00076B62" w:rsidRDefault="00076B62" w:rsidP="00076B62">
      <w:pPr>
        <w:spacing w:line="0" w:lineRule="atLeast"/>
        <w:rPr>
          <w:b/>
          <w:sz w:val="23"/>
          <w:szCs w:val="23"/>
        </w:rPr>
      </w:pPr>
    </w:p>
    <w:p w14:paraId="4239FD7A" w14:textId="77777777" w:rsidR="00633F15" w:rsidRDefault="00633F15">
      <w:pPr>
        <w:suppressAutoHyphens w:val="0"/>
        <w:rPr>
          <w:b/>
          <w:sz w:val="20"/>
          <w:szCs w:val="20"/>
        </w:rPr>
      </w:pPr>
      <w:r>
        <w:rPr>
          <w:b/>
          <w:sz w:val="20"/>
          <w:szCs w:val="20"/>
        </w:rPr>
        <w:br w:type="page"/>
      </w:r>
    </w:p>
    <w:p w14:paraId="40578C4A" w14:textId="322EAC01" w:rsidR="004E705E" w:rsidRDefault="00F05CDF" w:rsidP="00F05CDF">
      <w:pPr>
        <w:pStyle w:val="ListParagraph"/>
        <w:suppressAutoHyphens w:val="0"/>
        <w:ind w:left="2880"/>
        <w:jc w:val="right"/>
        <w:rPr>
          <w:b/>
          <w:sz w:val="20"/>
          <w:szCs w:val="20"/>
        </w:rPr>
      </w:pPr>
      <w:r>
        <w:rPr>
          <w:b/>
          <w:sz w:val="20"/>
          <w:szCs w:val="20"/>
        </w:rPr>
        <w:lastRenderedPageBreak/>
        <w:t>Pielikums finanšu piedāvājumam</w:t>
      </w:r>
    </w:p>
    <w:p w14:paraId="0004003B" w14:textId="29E54423" w:rsidR="00F05CDF" w:rsidRPr="008923ED" w:rsidRDefault="00F05CDF" w:rsidP="00F05CDF">
      <w:pPr>
        <w:pStyle w:val="ListParagraph"/>
        <w:suppressAutoHyphens w:val="0"/>
        <w:ind w:left="2880"/>
        <w:jc w:val="right"/>
        <w:rPr>
          <w:b/>
          <w:sz w:val="20"/>
          <w:szCs w:val="20"/>
        </w:rPr>
      </w:pPr>
      <w:r>
        <w:rPr>
          <w:b/>
          <w:sz w:val="20"/>
          <w:szCs w:val="20"/>
        </w:rPr>
        <w:t>atklātā konkursā</w:t>
      </w:r>
      <w:r w:rsidRPr="008923ED">
        <w:rPr>
          <w:b/>
          <w:sz w:val="20"/>
          <w:szCs w:val="20"/>
        </w:rPr>
        <w:t xml:space="preserve"> </w:t>
      </w:r>
    </w:p>
    <w:p w14:paraId="34897FD2" w14:textId="15F33FDC" w:rsidR="00F05CDF" w:rsidRPr="000B3379" w:rsidRDefault="00F05CDF" w:rsidP="00F05CDF">
      <w:pPr>
        <w:keepNext/>
        <w:jc w:val="right"/>
        <w:outlineLvl w:val="1"/>
        <w:rPr>
          <w:bCs/>
          <w:sz w:val="20"/>
          <w:szCs w:val="20"/>
        </w:rPr>
      </w:pPr>
      <w:r w:rsidRPr="00675C10">
        <w:rPr>
          <w:sz w:val="20"/>
          <w:szCs w:val="20"/>
        </w:rPr>
        <w:t>„</w:t>
      </w:r>
      <w:r w:rsidR="00A60E5B" w:rsidRPr="00A60E5B">
        <w:rPr>
          <w:bCs/>
          <w:sz w:val="20"/>
          <w:szCs w:val="20"/>
        </w:rPr>
        <w:t>Daugavpils pilsētas pašvaldības ielu pārbūve</w:t>
      </w:r>
      <w:r w:rsidRPr="00675C10">
        <w:rPr>
          <w:bCs/>
          <w:sz w:val="20"/>
          <w:szCs w:val="20"/>
        </w:rPr>
        <w:t>”</w:t>
      </w:r>
      <w:r w:rsidRPr="00675C10">
        <w:rPr>
          <w:sz w:val="20"/>
          <w:szCs w:val="20"/>
        </w:rPr>
        <w:br/>
        <w:t>I</w:t>
      </w:r>
      <w:r>
        <w:rPr>
          <w:sz w:val="20"/>
          <w:szCs w:val="20"/>
        </w:rPr>
        <w:t xml:space="preserve">dentifikācijas numurs DPD </w:t>
      </w:r>
      <w:r w:rsidR="007B6CC6">
        <w:rPr>
          <w:sz w:val="20"/>
          <w:szCs w:val="20"/>
        </w:rPr>
        <w:t>2017/9</w:t>
      </w:r>
    </w:p>
    <w:p w14:paraId="774A7F56" w14:textId="77777777" w:rsidR="00F05CDF" w:rsidRDefault="00F05CDF" w:rsidP="00F05CDF">
      <w:pPr>
        <w:pStyle w:val="ListParagraph"/>
        <w:suppressAutoHyphens w:val="0"/>
        <w:ind w:left="2880"/>
        <w:jc w:val="right"/>
        <w:rPr>
          <w:b/>
          <w:sz w:val="20"/>
          <w:szCs w:val="20"/>
        </w:rPr>
      </w:pPr>
    </w:p>
    <w:p w14:paraId="4D2665D5" w14:textId="77777777" w:rsidR="005305C1" w:rsidRDefault="005305C1" w:rsidP="002C0E12">
      <w:pPr>
        <w:jc w:val="center"/>
        <w:rPr>
          <w:b/>
          <w:bCs/>
          <w:sz w:val="23"/>
          <w:szCs w:val="23"/>
        </w:rPr>
      </w:pPr>
    </w:p>
    <w:p w14:paraId="23FFD482" w14:textId="4B89DB00" w:rsidR="0058532F" w:rsidRPr="005305C1" w:rsidRDefault="0058532F" w:rsidP="0058532F">
      <w:pPr>
        <w:autoSpaceDE w:val="0"/>
        <w:autoSpaceDN w:val="0"/>
        <w:adjustRightInd w:val="0"/>
        <w:jc w:val="right"/>
        <w:rPr>
          <w:rFonts w:eastAsia="Calibri"/>
          <w:color w:val="000000" w:themeColor="text1"/>
          <w:sz w:val="20"/>
          <w:szCs w:val="20"/>
        </w:rPr>
      </w:pPr>
      <w:r w:rsidRPr="005305C1">
        <w:rPr>
          <w:color w:val="000000" w:themeColor="text1"/>
          <w:sz w:val="20"/>
          <w:szCs w:val="20"/>
          <w:lang w:eastAsia="lv-LV"/>
        </w:rPr>
        <w:t>9. pielikums </w:t>
      </w:r>
      <w:r w:rsidRPr="005305C1">
        <w:rPr>
          <w:color w:val="000000" w:themeColor="text1"/>
          <w:sz w:val="20"/>
          <w:szCs w:val="20"/>
          <w:lang w:eastAsia="lv-LV"/>
        </w:rPr>
        <w:br/>
      </w:r>
      <w:r w:rsidRPr="005305C1">
        <w:rPr>
          <w:rFonts w:eastAsia="Calibri"/>
          <w:color w:val="000000" w:themeColor="text1"/>
          <w:sz w:val="20"/>
          <w:szCs w:val="20"/>
        </w:rPr>
        <w:t xml:space="preserve">Latvijas būvnormatīvam LBN 501-15 </w:t>
      </w:r>
    </w:p>
    <w:p w14:paraId="2888436A" w14:textId="77777777" w:rsidR="0058532F" w:rsidRPr="005305C1" w:rsidRDefault="0058532F" w:rsidP="0058532F">
      <w:pPr>
        <w:autoSpaceDE w:val="0"/>
        <w:autoSpaceDN w:val="0"/>
        <w:adjustRightInd w:val="0"/>
        <w:jc w:val="right"/>
        <w:rPr>
          <w:rFonts w:eastAsia="Calibri"/>
          <w:bCs/>
          <w:color w:val="000000" w:themeColor="text1"/>
          <w:sz w:val="20"/>
          <w:szCs w:val="20"/>
        </w:rPr>
      </w:pPr>
      <w:r w:rsidRPr="005305C1">
        <w:rPr>
          <w:rFonts w:eastAsia="Calibri"/>
          <w:bCs/>
          <w:color w:val="000000" w:themeColor="text1"/>
          <w:sz w:val="20"/>
          <w:szCs w:val="20"/>
        </w:rPr>
        <w:t>"</w:t>
      </w:r>
      <w:r w:rsidRPr="005305C1">
        <w:rPr>
          <w:color w:val="000000" w:themeColor="text1"/>
          <w:sz w:val="20"/>
          <w:szCs w:val="20"/>
          <w:lang w:eastAsia="lv-LV"/>
        </w:rPr>
        <w:t>Būvizmaksu noteikšanas kārtība</w:t>
      </w:r>
      <w:r w:rsidRPr="005305C1">
        <w:rPr>
          <w:bCs/>
          <w:color w:val="000000" w:themeColor="text1"/>
          <w:sz w:val="20"/>
          <w:szCs w:val="20"/>
          <w:lang w:eastAsia="lv-LV"/>
        </w:rPr>
        <w:t>"</w:t>
      </w:r>
    </w:p>
    <w:p w14:paraId="0E8EF83A" w14:textId="77777777" w:rsidR="0058532F" w:rsidRPr="005305C1" w:rsidRDefault="0058532F" w:rsidP="0058532F">
      <w:pPr>
        <w:autoSpaceDE w:val="0"/>
        <w:autoSpaceDN w:val="0"/>
        <w:adjustRightInd w:val="0"/>
        <w:jc w:val="right"/>
        <w:rPr>
          <w:rFonts w:eastAsia="Calibri"/>
          <w:bCs/>
          <w:color w:val="000000" w:themeColor="text1"/>
          <w:sz w:val="20"/>
          <w:szCs w:val="20"/>
        </w:rPr>
      </w:pPr>
      <w:r w:rsidRPr="005305C1">
        <w:rPr>
          <w:bCs/>
          <w:color w:val="000000" w:themeColor="text1"/>
          <w:sz w:val="20"/>
          <w:szCs w:val="20"/>
        </w:rPr>
        <w:t xml:space="preserve"> (a</w:t>
      </w:r>
      <w:r w:rsidRPr="005305C1">
        <w:rPr>
          <w:color w:val="000000" w:themeColor="text1"/>
          <w:sz w:val="20"/>
          <w:szCs w:val="20"/>
        </w:rPr>
        <w:t>pstiprināts ar Ministru kabineta</w:t>
      </w:r>
    </w:p>
    <w:p w14:paraId="1DD57DD2" w14:textId="77777777" w:rsidR="0058532F" w:rsidRPr="005305C1" w:rsidRDefault="0058532F" w:rsidP="0058532F">
      <w:pPr>
        <w:jc w:val="right"/>
        <w:rPr>
          <w:sz w:val="20"/>
          <w:szCs w:val="20"/>
        </w:rPr>
      </w:pPr>
      <w:bookmarkStart w:id="13" w:name="251355"/>
      <w:bookmarkEnd w:id="13"/>
      <w:r w:rsidRPr="005305C1">
        <w:rPr>
          <w:sz w:val="20"/>
          <w:szCs w:val="20"/>
        </w:rPr>
        <w:t>2015. gada  30. jūnija</w:t>
      </w:r>
    </w:p>
    <w:p w14:paraId="2248B656" w14:textId="77777777" w:rsidR="0058532F" w:rsidRPr="005305C1" w:rsidRDefault="0058532F" w:rsidP="0058532F">
      <w:pPr>
        <w:jc w:val="right"/>
        <w:rPr>
          <w:rFonts w:eastAsia="Calibri"/>
          <w:color w:val="000000" w:themeColor="text1"/>
          <w:sz w:val="20"/>
          <w:szCs w:val="20"/>
        </w:rPr>
      </w:pPr>
      <w:r w:rsidRPr="005305C1">
        <w:rPr>
          <w:sz w:val="20"/>
          <w:szCs w:val="20"/>
        </w:rPr>
        <w:t>noteikumiem Nr. 330)</w:t>
      </w:r>
    </w:p>
    <w:p w14:paraId="5A87BAF0" w14:textId="77777777" w:rsidR="0058532F" w:rsidRDefault="0058532F" w:rsidP="0058532F">
      <w:pPr>
        <w:jc w:val="right"/>
        <w:rPr>
          <w:rFonts w:eastAsia="Calibri"/>
          <w:color w:val="000000" w:themeColor="text1"/>
          <w:szCs w:val="28"/>
        </w:rPr>
      </w:pPr>
    </w:p>
    <w:tbl>
      <w:tblPr>
        <w:tblStyle w:val="TableGrid"/>
        <w:tblW w:w="0" w:type="auto"/>
        <w:tblLook w:val="04A0" w:firstRow="1" w:lastRow="0" w:firstColumn="1" w:lastColumn="0" w:noHBand="0" w:noVBand="1"/>
      </w:tblPr>
      <w:tblGrid>
        <w:gridCol w:w="9287"/>
      </w:tblGrid>
      <w:tr w:rsidR="0058532F" w:rsidRPr="000B3379" w14:paraId="29CD7EE5" w14:textId="77777777" w:rsidTr="00C74364">
        <w:trPr>
          <w:trHeight w:val="4165"/>
        </w:trPr>
        <w:tc>
          <w:tcPr>
            <w:tcW w:w="9061" w:type="dxa"/>
            <w:tcBorders>
              <w:top w:val="nil"/>
              <w:left w:val="nil"/>
              <w:bottom w:val="nil"/>
              <w:right w:val="nil"/>
            </w:tcBorders>
          </w:tcPr>
          <w:p w14:paraId="241B5DC9" w14:textId="6191CC41" w:rsidR="0058532F" w:rsidRPr="000B3379" w:rsidRDefault="0058532F" w:rsidP="002707DB">
            <w:pPr>
              <w:jc w:val="center"/>
              <w:rPr>
                <w:b/>
                <w:bCs/>
                <w:sz w:val="23"/>
                <w:szCs w:val="23"/>
                <w:lang w:eastAsia="lv-LV"/>
              </w:rPr>
            </w:pPr>
            <w:r w:rsidRPr="00C6754D">
              <w:rPr>
                <w:rFonts w:ascii="Times New Roman Bold" w:hAnsi="Times New Roman Bold"/>
                <w:b/>
                <w:bCs/>
                <w:caps/>
                <w:sz w:val="23"/>
                <w:szCs w:val="23"/>
                <w:lang w:eastAsia="lv-LV"/>
              </w:rPr>
              <w:t>Veicamo darbu saraksts</w:t>
            </w:r>
            <w:r w:rsidR="00540D25">
              <w:rPr>
                <w:rStyle w:val="FootnoteReference"/>
                <w:b/>
                <w:bCs/>
                <w:sz w:val="23"/>
                <w:szCs w:val="23"/>
                <w:lang w:eastAsia="lv-LV"/>
              </w:rPr>
              <w:footnoteReference w:id="3"/>
            </w:r>
          </w:p>
          <w:p w14:paraId="48E99E44" w14:textId="57FBDF64" w:rsidR="0058532F" w:rsidRPr="000B3379" w:rsidRDefault="0058532F" w:rsidP="005F75B6">
            <w:pPr>
              <w:spacing w:before="100" w:beforeAutospacing="1" w:after="100" w:afterAutospacing="1" w:line="293" w:lineRule="atLeast"/>
              <w:jc w:val="both"/>
              <w:rPr>
                <w:sz w:val="23"/>
                <w:szCs w:val="23"/>
                <w:lang w:eastAsia="lv-LV"/>
              </w:rPr>
            </w:pPr>
            <w:r w:rsidRPr="000B3379">
              <w:rPr>
                <w:sz w:val="23"/>
                <w:szCs w:val="23"/>
                <w:lang w:eastAsia="lv-LV"/>
              </w:rPr>
              <w:t xml:space="preserve">Objekta nosaukums: </w:t>
            </w:r>
            <w:r w:rsidR="00757EE7" w:rsidRPr="000B3379">
              <w:rPr>
                <w:b/>
                <w:bCs/>
                <w:sz w:val="23"/>
                <w:szCs w:val="23"/>
              </w:rPr>
              <w:t xml:space="preserve"> </w:t>
            </w:r>
          </w:p>
          <w:tbl>
            <w:tblPr>
              <w:tblW w:w="9064" w:type="dxa"/>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701"/>
              <w:gridCol w:w="2243"/>
              <w:gridCol w:w="1470"/>
              <w:gridCol w:w="1474"/>
              <w:gridCol w:w="1470"/>
              <w:gridCol w:w="1706"/>
            </w:tblGrid>
            <w:tr w:rsidR="00404DC2" w:rsidRPr="00644962" w14:paraId="4E3B9741" w14:textId="77777777" w:rsidTr="00A75E86">
              <w:trPr>
                <w:trHeight w:val="375"/>
              </w:trPr>
              <w:tc>
                <w:tcPr>
                  <w:tcW w:w="386" w:type="pct"/>
                  <w:tcBorders>
                    <w:top w:val="outset" w:sz="6" w:space="0" w:color="414142"/>
                    <w:left w:val="outset" w:sz="6" w:space="0" w:color="414142"/>
                    <w:bottom w:val="outset" w:sz="6" w:space="0" w:color="414142"/>
                    <w:right w:val="outset" w:sz="6" w:space="0" w:color="414142"/>
                  </w:tcBorders>
                  <w:vAlign w:val="center"/>
                  <w:hideMark/>
                </w:tcPr>
                <w:p w14:paraId="45698406" w14:textId="396DF27A" w:rsidR="00404DC2" w:rsidRPr="00644962" w:rsidRDefault="00404DC2" w:rsidP="00A75E86">
                  <w:pPr>
                    <w:spacing w:line="293" w:lineRule="atLeast"/>
                    <w:jc w:val="center"/>
                    <w:rPr>
                      <w:sz w:val="20"/>
                      <w:szCs w:val="20"/>
                      <w:lang w:eastAsia="lv-LV"/>
                    </w:rPr>
                  </w:pPr>
                  <w:r>
                    <w:rPr>
                      <w:sz w:val="20"/>
                      <w:szCs w:val="20"/>
                      <w:lang w:eastAsia="lv-LV"/>
                    </w:rPr>
                    <w:t>Nr.p.k.</w:t>
                  </w:r>
                </w:p>
              </w:tc>
              <w:tc>
                <w:tcPr>
                  <w:tcW w:w="1237" w:type="pct"/>
                  <w:tcBorders>
                    <w:top w:val="outset" w:sz="6" w:space="0" w:color="414142"/>
                    <w:left w:val="outset" w:sz="6" w:space="0" w:color="414142"/>
                    <w:bottom w:val="outset" w:sz="6" w:space="0" w:color="414142"/>
                    <w:right w:val="outset" w:sz="6" w:space="0" w:color="414142"/>
                  </w:tcBorders>
                  <w:vAlign w:val="center"/>
                </w:tcPr>
                <w:p w14:paraId="502C56E0" w14:textId="1E7A1D36" w:rsidR="00404DC2" w:rsidRPr="00644962" w:rsidRDefault="00404DC2" w:rsidP="00A75E86">
                  <w:pPr>
                    <w:spacing w:line="293" w:lineRule="atLeast"/>
                    <w:jc w:val="center"/>
                    <w:rPr>
                      <w:sz w:val="20"/>
                      <w:szCs w:val="20"/>
                      <w:lang w:eastAsia="lv-LV"/>
                    </w:rPr>
                  </w:pPr>
                  <w:r>
                    <w:rPr>
                      <w:sz w:val="20"/>
                      <w:szCs w:val="20"/>
                      <w:lang w:eastAsia="lv-LV"/>
                    </w:rPr>
                    <w:t>Pozīcijas nosaukums</w:t>
                  </w: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7BFAB48A" w14:textId="40D54106" w:rsidR="00404DC2" w:rsidRPr="00644962" w:rsidRDefault="00404DC2" w:rsidP="00A75E86">
                  <w:pPr>
                    <w:spacing w:line="293" w:lineRule="atLeast"/>
                    <w:jc w:val="center"/>
                    <w:rPr>
                      <w:sz w:val="20"/>
                      <w:szCs w:val="20"/>
                      <w:lang w:eastAsia="lv-LV"/>
                    </w:rPr>
                  </w:pPr>
                  <w:r w:rsidRPr="00644962">
                    <w:rPr>
                      <w:sz w:val="20"/>
                      <w:szCs w:val="20"/>
                      <w:lang w:eastAsia="lv-LV"/>
                    </w:rPr>
                    <w:t>Mērvienība</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5BED1495" w14:textId="77777777" w:rsidR="00404DC2" w:rsidRPr="00644962" w:rsidRDefault="00404DC2" w:rsidP="00A75E86">
                  <w:pPr>
                    <w:spacing w:line="293" w:lineRule="atLeast"/>
                    <w:jc w:val="center"/>
                    <w:rPr>
                      <w:sz w:val="20"/>
                      <w:szCs w:val="20"/>
                      <w:lang w:eastAsia="lv-LV"/>
                    </w:rPr>
                  </w:pPr>
                  <w:r w:rsidRPr="00644962">
                    <w:rPr>
                      <w:sz w:val="20"/>
                      <w:szCs w:val="20"/>
                      <w:lang w:eastAsia="lv-LV"/>
                    </w:rPr>
                    <w:t>Apjoms</w:t>
                  </w: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313B7B1C" w14:textId="77777777" w:rsidR="00404DC2" w:rsidRPr="00644962" w:rsidRDefault="00404DC2" w:rsidP="00A75E86">
                  <w:pPr>
                    <w:spacing w:line="293" w:lineRule="atLeast"/>
                    <w:jc w:val="center"/>
                    <w:rPr>
                      <w:sz w:val="20"/>
                      <w:szCs w:val="20"/>
                      <w:lang w:eastAsia="lv-LV"/>
                    </w:rPr>
                  </w:pPr>
                  <w:r w:rsidRPr="00644962">
                    <w:rPr>
                      <w:sz w:val="20"/>
                      <w:szCs w:val="20"/>
                      <w:lang w:eastAsia="lv-LV"/>
                    </w:rPr>
                    <w:t xml:space="preserve">Vienības cena </w:t>
                  </w:r>
                  <w:r w:rsidRPr="00644962">
                    <w:rPr>
                      <w:rFonts w:eastAsia="Calibri"/>
                      <w:i/>
                      <w:sz w:val="20"/>
                      <w:szCs w:val="20"/>
                    </w:rPr>
                    <w:t>(euro)</w:t>
                  </w:r>
                </w:p>
              </w:tc>
              <w:tc>
                <w:tcPr>
                  <w:tcW w:w="941" w:type="pct"/>
                  <w:tcBorders>
                    <w:top w:val="outset" w:sz="6" w:space="0" w:color="414142"/>
                    <w:left w:val="outset" w:sz="6" w:space="0" w:color="414142"/>
                    <w:bottom w:val="outset" w:sz="6" w:space="0" w:color="414142"/>
                    <w:right w:val="outset" w:sz="6" w:space="0" w:color="414142"/>
                  </w:tcBorders>
                  <w:vAlign w:val="center"/>
                  <w:hideMark/>
                </w:tcPr>
                <w:p w14:paraId="51EEB8FD" w14:textId="77777777" w:rsidR="00404DC2" w:rsidRPr="00644962" w:rsidRDefault="00404DC2" w:rsidP="00A75E86">
                  <w:pPr>
                    <w:spacing w:line="293" w:lineRule="atLeast"/>
                    <w:jc w:val="center"/>
                    <w:rPr>
                      <w:sz w:val="20"/>
                      <w:szCs w:val="20"/>
                      <w:lang w:eastAsia="lv-LV"/>
                    </w:rPr>
                  </w:pPr>
                  <w:r w:rsidRPr="00644962">
                    <w:rPr>
                      <w:sz w:val="20"/>
                      <w:szCs w:val="20"/>
                      <w:lang w:eastAsia="lv-LV"/>
                    </w:rPr>
                    <w:t xml:space="preserve">Kopējā cena </w:t>
                  </w:r>
                  <w:r w:rsidRPr="00644962">
                    <w:rPr>
                      <w:rFonts w:eastAsia="Calibri"/>
                      <w:i/>
                      <w:sz w:val="20"/>
                      <w:szCs w:val="20"/>
                    </w:rPr>
                    <w:t>(euro)</w:t>
                  </w:r>
                </w:p>
              </w:tc>
            </w:tr>
            <w:tr w:rsidR="00404DC2" w:rsidRPr="00644962" w14:paraId="501434BA" w14:textId="77777777" w:rsidTr="00CE564D">
              <w:trPr>
                <w:trHeight w:val="120"/>
              </w:trPr>
              <w:tc>
                <w:tcPr>
                  <w:tcW w:w="386" w:type="pct"/>
                  <w:tcBorders>
                    <w:top w:val="outset" w:sz="6" w:space="0" w:color="414142"/>
                    <w:left w:val="outset" w:sz="6" w:space="0" w:color="414142"/>
                    <w:bottom w:val="outset" w:sz="6" w:space="0" w:color="414142"/>
                    <w:right w:val="outset" w:sz="6" w:space="0" w:color="414142"/>
                  </w:tcBorders>
                  <w:vAlign w:val="center"/>
                  <w:hideMark/>
                </w:tcPr>
                <w:p w14:paraId="5F266E2E" w14:textId="77777777" w:rsidR="00404DC2" w:rsidRPr="00644962" w:rsidRDefault="00404DC2" w:rsidP="00C74364">
                  <w:pPr>
                    <w:rPr>
                      <w:sz w:val="20"/>
                      <w:szCs w:val="20"/>
                      <w:lang w:eastAsia="lv-LV"/>
                    </w:rPr>
                  </w:pPr>
                </w:p>
              </w:tc>
              <w:tc>
                <w:tcPr>
                  <w:tcW w:w="1237" w:type="pct"/>
                  <w:tcBorders>
                    <w:top w:val="outset" w:sz="6" w:space="0" w:color="414142"/>
                    <w:left w:val="outset" w:sz="6" w:space="0" w:color="414142"/>
                    <w:bottom w:val="outset" w:sz="6" w:space="0" w:color="414142"/>
                    <w:right w:val="outset" w:sz="6" w:space="0" w:color="414142"/>
                  </w:tcBorders>
                </w:tcPr>
                <w:p w14:paraId="36835BC4"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605DC52F" w14:textId="500DA518" w:rsidR="00404DC2" w:rsidRPr="00644962" w:rsidRDefault="00404DC2" w:rsidP="00C74364">
                  <w:pPr>
                    <w:rPr>
                      <w:sz w:val="20"/>
                      <w:szCs w:val="20"/>
                      <w:lang w:eastAsia="lv-LV"/>
                    </w:rPr>
                  </w:pP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08627A30"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44F63C4F" w14:textId="77777777" w:rsidR="00404DC2" w:rsidRPr="00644962" w:rsidRDefault="00404DC2" w:rsidP="00C74364">
                  <w:pPr>
                    <w:rPr>
                      <w:sz w:val="20"/>
                      <w:szCs w:val="20"/>
                      <w:lang w:eastAsia="lv-LV"/>
                    </w:rPr>
                  </w:pPr>
                </w:p>
              </w:tc>
              <w:tc>
                <w:tcPr>
                  <w:tcW w:w="941" w:type="pct"/>
                  <w:tcBorders>
                    <w:top w:val="outset" w:sz="6" w:space="0" w:color="414142"/>
                    <w:left w:val="outset" w:sz="6" w:space="0" w:color="414142"/>
                    <w:bottom w:val="outset" w:sz="6" w:space="0" w:color="414142"/>
                    <w:right w:val="outset" w:sz="6" w:space="0" w:color="414142"/>
                  </w:tcBorders>
                  <w:vAlign w:val="center"/>
                  <w:hideMark/>
                </w:tcPr>
                <w:p w14:paraId="3574775F" w14:textId="77777777" w:rsidR="00404DC2" w:rsidRPr="00644962" w:rsidRDefault="00404DC2" w:rsidP="00C74364">
                  <w:pPr>
                    <w:rPr>
                      <w:sz w:val="20"/>
                      <w:szCs w:val="20"/>
                      <w:lang w:eastAsia="lv-LV"/>
                    </w:rPr>
                  </w:pPr>
                </w:p>
              </w:tc>
            </w:tr>
            <w:tr w:rsidR="00404DC2" w:rsidRPr="00644962" w14:paraId="52B35F08" w14:textId="77777777" w:rsidTr="00CE564D">
              <w:trPr>
                <w:trHeight w:val="123"/>
              </w:trPr>
              <w:tc>
                <w:tcPr>
                  <w:tcW w:w="386" w:type="pct"/>
                  <w:tcBorders>
                    <w:top w:val="outset" w:sz="6" w:space="0" w:color="414142"/>
                    <w:left w:val="outset" w:sz="6" w:space="0" w:color="414142"/>
                    <w:bottom w:val="outset" w:sz="6" w:space="0" w:color="414142"/>
                    <w:right w:val="outset" w:sz="6" w:space="0" w:color="414142"/>
                  </w:tcBorders>
                  <w:vAlign w:val="center"/>
                  <w:hideMark/>
                </w:tcPr>
                <w:p w14:paraId="3237ACC5" w14:textId="77777777" w:rsidR="00404DC2" w:rsidRPr="00644962" w:rsidRDefault="00404DC2" w:rsidP="00C74364">
                  <w:pPr>
                    <w:rPr>
                      <w:sz w:val="20"/>
                      <w:szCs w:val="20"/>
                      <w:lang w:eastAsia="lv-LV"/>
                    </w:rPr>
                  </w:pPr>
                </w:p>
              </w:tc>
              <w:tc>
                <w:tcPr>
                  <w:tcW w:w="1237" w:type="pct"/>
                  <w:tcBorders>
                    <w:top w:val="outset" w:sz="6" w:space="0" w:color="414142"/>
                    <w:left w:val="outset" w:sz="6" w:space="0" w:color="414142"/>
                    <w:bottom w:val="outset" w:sz="6" w:space="0" w:color="414142"/>
                    <w:right w:val="outset" w:sz="6" w:space="0" w:color="414142"/>
                  </w:tcBorders>
                </w:tcPr>
                <w:p w14:paraId="69944685"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1CEBDC4F" w14:textId="68644412" w:rsidR="00404DC2" w:rsidRPr="00644962" w:rsidRDefault="00404DC2" w:rsidP="00C74364">
                  <w:pPr>
                    <w:rPr>
                      <w:sz w:val="20"/>
                      <w:szCs w:val="20"/>
                      <w:lang w:eastAsia="lv-LV"/>
                    </w:rPr>
                  </w:pP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1F6F74E7"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11E49039" w14:textId="77777777" w:rsidR="00404DC2" w:rsidRPr="00644962" w:rsidRDefault="00404DC2" w:rsidP="00C74364">
                  <w:pPr>
                    <w:rPr>
                      <w:sz w:val="20"/>
                      <w:szCs w:val="20"/>
                      <w:lang w:eastAsia="lv-LV"/>
                    </w:rPr>
                  </w:pPr>
                </w:p>
              </w:tc>
              <w:tc>
                <w:tcPr>
                  <w:tcW w:w="941" w:type="pct"/>
                  <w:tcBorders>
                    <w:top w:val="outset" w:sz="6" w:space="0" w:color="414142"/>
                    <w:left w:val="outset" w:sz="6" w:space="0" w:color="414142"/>
                    <w:bottom w:val="outset" w:sz="6" w:space="0" w:color="414142"/>
                    <w:right w:val="outset" w:sz="6" w:space="0" w:color="414142"/>
                  </w:tcBorders>
                  <w:vAlign w:val="center"/>
                  <w:hideMark/>
                </w:tcPr>
                <w:p w14:paraId="087D8711" w14:textId="77777777" w:rsidR="00404DC2" w:rsidRPr="00644962" w:rsidRDefault="00404DC2" w:rsidP="00C74364">
                  <w:pPr>
                    <w:rPr>
                      <w:sz w:val="20"/>
                      <w:szCs w:val="20"/>
                      <w:lang w:eastAsia="lv-LV"/>
                    </w:rPr>
                  </w:pPr>
                </w:p>
              </w:tc>
            </w:tr>
            <w:tr w:rsidR="00404DC2" w:rsidRPr="00644962" w14:paraId="0ECC2C92" w14:textId="77777777" w:rsidTr="00CE564D">
              <w:trPr>
                <w:trHeight w:val="142"/>
              </w:trPr>
              <w:tc>
                <w:tcPr>
                  <w:tcW w:w="386" w:type="pct"/>
                  <w:tcBorders>
                    <w:top w:val="outset" w:sz="6" w:space="0" w:color="414142"/>
                    <w:left w:val="outset" w:sz="6" w:space="0" w:color="414142"/>
                    <w:bottom w:val="outset" w:sz="6" w:space="0" w:color="414142"/>
                    <w:right w:val="outset" w:sz="6" w:space="0" w:color="414142"/>
                  </w:tcBorders>
                  <w:vAlign w:val="center"/>
                  <w:hideMark/>
                </w:tcPr>
                <w:p w14:paraId="4651972A" w14:textId="77777777" w:rsidR="00404DC2" w:rsidRPr="00644962" w:rsidRDefault="00404DC2" w:rsidP="00C74364">
                  <w:pPr>
                    <w:rPr>
                      <w:sz w:val="20"/>
                      <w:szCs w:val="20"/>
                      <w:lang w:eastAsia="lv-LV"/>
                    </w:rPr>
                  </w:pPr>
                </w:p>
              </w:tc>
              <w:tc>
                <w:tcPr>
                  <w:tcW w:w="1237" w:type="pct"/>
                  <w:tcBorders>
                    <w:top w:val="outset" w:sz="6" w:space="0" w:color="414142"/>
                    <w:left w:val="outset" w:sz="6" w:space="0" w:color="414142"/>
                    <w:bottom w:val="outset" w:sz="6" w:space="0" w:color="414142"/>
                    <w:right w:val="outset" w:sz="6" w:space="0" w:color="414142"/>
                  </w:tcBorders>
                </w:tcPr>
                <w:p w14:paraId="6EAFA111"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4320F741" w14:textId="7862504D" w:rsidR="00404DC2" w:rsidRPr="00644962" w:rsidRDefault="00404DC2" w:rsidP="00C74364">
                  <w:pPr>
                    <w:rPr>
                      <w:sz w:val="20"/>
                      <w:szCs w:val="20"/>
                      <w:lang w:eastAsia="lv-LV"/>
                    </w:rPr>
                  </w:pP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62BA6003"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23024668" w14:textId="77777777" w:rsidR="00404DC2" w:rsidRPr="00644962" w:rsidRDefault="00404DC2" w:rsidP="00C74364">
                  <w:pPr>
                    <w:rPr>
                      <w:sz w:val="20"/>
                      <w:szCs w:val="20"/>
                      <w:lang w:eastAsia="lv-LV"/>
                    </w:rPr>
                  </w:pPr>
                </w:p>
              </w:tc>
              <w:tc>
                <w:tcPr>
                  <w:tcW w:w="941" w:type="pct"/>
                  <w:tcBorders>
                    <w:top w:val="outset" w:sz="6" w:space="0" w:color="414142"/>
                    <w:left w:val="outset" w:sz="6" w:space="0" w:color="414142"/>
                    <w:bottom w:val="outset" w:sz="6" w:space="0" w:color="414142"/>
                    <w:right w:val="outset" w:sz="6" w:space="0" w:color="414142"/>
                  </w:tcBorders>
                  <w:vAlign w:val="center"/>
                  <w:hideMark/>
                </w:tcPr>
                <w:p w14:paraId="2953CC2A" w14:textId="77777777" w:rsidR="00404DC2" w:rsidRPr="00644962" w:rsidRDefault="00404DC2" w:rsidP="00C74364">
                  <w:pPr>
                    <w:rPr>
                      <w:sz w:val="20"/>
                      <w:szCs w:val="20"/>
                      <w:lang w:eastAsia="lv-LV"/>
                    </w:rPr>
                  </w:pPr>
                </w:p>
              </w:tc>
            </w:tr>
            <w:tr w:rsidR="00404DC2" w:rsidRPr="00644962" w14:paraId="1473E93D" w14:textId="77777777" w:rsidTr="00CE564D">
              <w:trPr>
                <w:trHeight w:val="145"/>
              </w:trPr>
              <w:tc>
                <w:tcPr>
                  <w:tcW w:w="386" w:type="pct"/>
                  <w:tcBorders>
                    <w:top w:val="outset" w:sz="6" w:space="0" w:color="414142"/>
                    <w:left w:val="outset" w:sz="6" w:space="0" w:color="414142"/>
                    <w:bottom w:val="outset" w:sz="6" w:space="0" w:color="414142"/>
                    <w:right w:val="outset" w:sz="6" w:space="0" w:color="414142"/>
                  </w:tcBorders>
                  <w:vAlign w:val="center"/>
                  <w:hideMark/>
                </w:tcPr>
                <w:p w14:paraId="49D69130" w14:textId="77777777" w:rsidR="00404DC2" w:rsidRPr="00644962" w:rsidRDefault="00404DC2" w:rsidP="00C74364">
                  <w:pPr>
                    <w:rPr>
                      <w:sz w:val="20"/>
                      <w:szCs w:val="20"/>
                      <w:lang w:eastAsia="lv-LV"/>
                    </w:rPr>
                  </w:pPr>
                </w:p>
              </w:tc>
              <w:tc>
                <w:tcPr>
                  <w:tcW w:w="1237" w:type="pct"/>
                  <w:tcBorders>
                    <w:top w:val="outset" w:sz="6" w:space="0" w:color="414142"/>
                    <w:left w:val="outset" w:sz="6" w:space="0" w:color="414142"/>
                    <w:bottom w:val="outset" w:sz="6" w:space="0" w:color="414142"/>
                    <w:right w:val="outset" w:sz="6" w:space="0" w:color="414142"/>
                  </w:tcBorders>
                </w:tcPr>
                <w:p w14:paraId="6C6BC117"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478CC876" w14:textId="62C2F632" w:rsidR="00404DC2" w:rsidRPr="00644962" w:rsidRDefault="00404DC2" w:rsidP="00C74364">
                  <w:pPr>
                    <w:rPr>
                      <w:sz w:val="20"/>
                      <w:szCs w:val="20"/>
                      <w:lang w:eastAsia="lv-LV"/>
                    </w:rPr>
                  </w:pP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7EF33187"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52C00001" w14:textId="77777777" w:rsidR="00404DC2" w:rsidRPr="00644962" w:rsidRDefault="00404DC2" w:rsidP="00C74364">
                  <w:pPr>
                    <w:rPr>
                      <w:sz w:val="20"/>
                      <w:szCs w:val="20"/>
                      <w:lang w:eastAsia="lv-LV"/>
                    </w:rPr>
                  </w:pPr>
                </w:p>
              </w:tc>
              <w:tc>
                <w:tcPr>
                  <w:tcW w:w="941" w:type="pct"/>
                  <w:tcBorders>
                    <w:top w:val="outset" w:sz="6" w:space="0" w:color="414142"/>
                    <w:left w:val="outset" w:sz="6" w:space="0" w:color="414142"/>
                    <w:bottom w:val="outset" w:sz="6" w:space="0" w:color="414142"/>
                    <w:right w:val="outset" w:sz="6" w:space="0" w:color="414142"/>
                  </w:tcBorders>
                  <w:vAlign w:val="center"/>
                  <w:hideMark/>
                </w:tcPr>
                <w:p w14:paraId="2ACCF8DC" w14:textId="77777777" w:rsidR="00404DC2" w:rsidRPr="00644962" w:rsidRDefault="00404DC2" w:rsidP="00C74364">
                  <w:pPr>
                    <w:rPr>
                      <w:sz w:val="20"/>
                      <w:szCs w:val="20"/>
                      <w:lang w:eastAsia="lv-LV"/>
                    </w:rPr>
                  </w:pPr>
                </w:p>
              </w:tc>
            </w:tr>
            <w:tr w:rsidR="00404DC2" w:rsidRPr="00644962" w14:paraId="51D10B35" w14:textId="77777777" w:rsidTr="00CE564D">
              <w:trPr>
                <w:trHeight w:val="150"/>
              </w:trPr>
              <w:tc>
                <w:tcPr>
                  <w:tcW w:w="386" w:type="pct"/>
                  <w:tcBorders>
                    <w:top w:val="outset" w:sz="6" w:space="0" w:color="414142"/>
                    <w:left w:val="outset" w:sz="6" w:space="0" w:color="414142"/>
                    <w:bottom w:val="outset" w:sz="6" w:space="0" w:color="414142"/>
                    <w:right w:val="outset" w:sz="6" w:space="0" w:color="414142"/>
                  </w:tcBorders>
                  <w:vAlign w:val="center"/>
                  <w:hideMark/>
                </w:tcPr>
                <w:p w14:paraId="3DC7906B" w14:textId="77777777" w:rsidR="00404DC2" w:rsidRPr="00644962" w:rsidRDefault="00404DC2" w:rsidP="00C74364">
                  <w:pPr>
                    <w:rPr>
                      <w:sz w:val="20"/>
                      <w:szCs w:val="20"/>
                      <w:lang w:eastAsia="lv-LV"/>
                    </w:rPr>
                  </w:pPr>
                </w:p>
              </w:tc>
              <w:tc>
                <w:tcPr>
                  <w:tcW w:w="1237" w:type="pct"/>
                  <w:tcBorders>
                    <w:top w:val="outset" w:sz="6" w:space="0" w:color="414142"/>
                    <w:left w:val="outset" w:sz="6" w:space="0" w:color="414142"/>
                    <w:bottom w:val="outset" w:sz="6" w:space="0" w:color="414142"/>
                    <w:right w:val="outset" w:sz="6" w:space="0" w:color="414142"/>
                  </w:tcBorders>
                </w:tcPr>
                <w:p w14:paraId="0C3968A1"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2BFC28BF" w14:textId="7CDB82E4" w:rsidR="00404DC2" w:rsidRPr="00644962" w:rsidRDefault="00404DC2" w:rsidP="00C74364">
                  <w:pPr>
                    <w:rPr>
                      <w:sz w:val="20"/>
                      <w:szCs w:val="20"/>
                      <w:lang w:eastAsia="lv-LV"/>
                    </w:rPr>
                  </w:pP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03B3F2FE"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297DB851" w14:textId="77777777" w:rsidR="00404DC2" w:rsidRPr="00644962" w:rsidRDefault="00404DC2" w:rsidP="00C74364">
                  <w:pPr>
                    <w:rPr>
                      <w:sz w:val="20"/>
                      <w:szCs w:val="20"/>
                      <w:lang w:eastAsia="lv-LV"/>
                    </w:rPr>
                  </w:pPr>
                </w:p>
              </w:tc>
              <w:tc>
                <w:tcPr>
                  <w:tcW w:w="941" w:type="pct"/>
                  <w:tcBorders>
                    <w:top w:val="outset" w:sz="6" w:space="0" w:color="414142"/>
                    <w:left w:val="outset" w:sz="6" w:space="0" w:color="414142"/>
                    <w:bottom w:val="outset" w:sz="6" w:space="0" w:color="414142"/>
                    <w:right w:val="outset" w:sz="6" w:space="0" w:color="414142"/>
                  </w:tcBorders>
                  <w:vAlign w:val="center"/>
                  <w:hideMark/>
                </w:tcPr>
                <w:p w14:paraId="5714BE30" w14:textId="77777777" w:rsidR="00404DC2" w:rsidRPr="00644962" w:rsidRDefault="00404DC2" w:rsidP="00C74364">
                  <w:pPr>
                    <w:rPr>
                      <w:sz w:val="20"/>
                      <w:szCs w:val="20"/>
                      <w:lang w:eastAsia="lv-LV"/>
                    </w:rPr>
                  </w:pPr>
                </w:p>
              </w:tc>
            </w:tr>
            <w:tr w:rsidR="00404DC2" w:rsidRPr="00644962" w14:paraId="23999BAC" w14:textId="77777777" w:rsidTr="00CE564D">
              <w:trPr>
                <w:trHeight w:val="167"/>
              </w:trPr>
              <w:tc>
                <w:tcPr>
                  <w:tcW w:w="386" w:type="pct"/>
                  <w:tcBorders>
                    <w:top w:val="outset" w:sz="6" w:space="0" w:color="414142"/>
                    <w:left w:val="outset" w:sz="6" w:space="0" w:color="414142"/>
                    <w:bottom w:val="outset" w:sz="6" w:space="0" w:color="414142"/>
                    <w:right w:val="outset" w:sz="6" w:space="0" w:color="414142"/>
                  </w:tcBorders>
                  <w:vAlign w:val="center"/>
                  <w:hideMark/>
                </w:tcPr>
                <w:p w14:paraId="5BA7CCF0" w14:textId="77777777" w:rsidR="00404DC2" w:rsidRPr="00644962" w:rsidRDefault="00404DC2" w:rsidP="00C74364">
                  <w:pPr>
                    <w:rPr>
                      <w:sz w:val="20"/>
                      <w:szCs w:val="20"/>
                      <w:lang w:eastAsia="lv-LV"/>
                    </w:rPr>
                  </w:pPr>
                </w:p>
              </w:tc>
              <w:tc>
                <w:tcPr>
                  <w:tcW w:w="1237" w:type="pct"/>
                  <w:tcBorders>
                    <w:top w:val="outset" w:sz="6" w:space="0" w:color="414142"/>
                    <w:left w:val="outset" w:sz="6" w:space="0" w:color="414142"/>
                    <w:bottom w:val="outset" w:sz="6" w:space="0" w:color="414142"/>
                    <w:right w:val="outset" w:sz="6" w:space="0" w:color="414142"/>
                  </w:tcBorders>
                </w:tcPr>
                <w:p w14:paraId="04AA82C8"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4F6E077A" w14:textId="116FAF73" w:rsidR="00404DC2" w:rsidRPr="00644962" w:rsidRDefault="00404DC2" w:rsidP="00C74364">
                  <w:pPr>
                    <w:rPr>
                      <w:sz w:val="20"/>
                      <w:szCs w:val="20"/>
                      <w:lang w:eastAsia="lv-LV"/>
                    </w:rPr>
                  </w:pP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4B21A990"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6572D5C6" w14:textId="77777777" w:rsidR="00404DC2" w:rsidRPr="00644962" w:rsidRDefault="00404DC2" w:rsidP="00C74364">
                  <w:pPr>
                    <w:rPr>
                      <w:sz w:val="20"/>
                      <w:szCs w:val="20"/>
                      <w:lang w:eastAsia="lv-LV"/>
                    </w:rPr>
                  </w:pPr>
                </w:p>
              </w:tc>
              <w:tc>
                <w:tcPr>
                  <w:tcW w:w="941" w:type="pct"/>
                  <w:tcBorders>
                    <w:top w:val="outset" w:sz="6" w:space="0" w:color="414142"/>
                    <w:left w:val="outset" w:sz="6" w:space="0" w:color="414142"/>
                    <w:bottom w:val="outset" w:sz="6" w:space="0" w:color="414142"/>
                    <w:right w:val="outset" w:sz="6" w:space="0" w:color="414142"/>
                  </w:tcBorders>
                  <w:vAlign w:val="center"/>
                  <w:hideMark/>
                </w:tcPr>
                <w:p w14:paraId="017FEC51" w14:textId="77777777" w:rsidR="00404DC2" w:rsidRPr="00644962" w:rsidRDefault="00404DC2" w:rsidP="00C74364">
                  <w:pPr>
                    <w:rPr>
                      <w:sz w:val="20"/>
                      <w:szCs w:val="20"/>
                      <w:lang w:eastAsia="lv-LV"/>
                    </w:rPr>
                  </w:pPr>
                </w:p>
              </w:tc>
            </w:tr>
            <w:tr w:rsidR="00CA47D2" w:rsidRPr="00644962" w14:paraId="19E9AABF" w14:textId="77777777" w:rsidTr="00CE564D">
              <w:trPr>
                <w:trHeight w:val="33"/>
              </w:trPr>
              <w:tc>
                <w:tcPr>
                  <w:tcW w:w="3247" w:type="pct"/>
                  <w:gridSpan w:val="4"/>
                  <w:tcBorders>
                    <w:top w:val="outset" w:sz="6" w:space="0" w:color="414142"/>
                    <w:left w:val="outset" w:sz="6" w:space="0" w:color="414142"/>
                    <w:bottom w:val="outset" w:sz="6" w:space="0" w:color="414142"/>
                    <w:right w:val="outset" w:sz="6" w:space="0" w:color="414142"/>
                  </w:tcBorders>
                </w:tcPr>
                <w:p w14:paraId="56F5CA75" w14:textId="1C67E862" w:rsidR="00CA47D2" w:rsidRPr="00644962" w:rsidRDefault="00CA47D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2E64DFF5" w14:textId="0FCE7FA2" w:rsidR="00CA47D2" w:rsidRPr="00644962" w:rsidRDefault="00CA47D2" w:rsidP="00C74364">
                  <w:pPr>
                    <w:spacing w:line="293" w:lineRule="atLeast"/>
                    <w:jc w:val="right"/>
                    <w:rPr>
                      <w:b/>
                      <w:bCs/>
                      <w:sz w:val="20"/>
                      <w:szCs w:val="20"/>
                      <w:lang w:eastAsia="lv-LV"/>
                    </w:rPr>
                  </w:pPr>
                  <w:r w:rsidRPr="00644962">
                    <w:rPr>
                      <w:b/>
                      <w:bCs/>
                      <w:sz w:val="20"/>
                      <w:szCs w:val="20"/>
                      <w:lang w:eastAsia="lv-LV"/>
                    </w:rPr>
                    <w:t>Kopā</w:t>
                  </w:r>
                  <w:r w:rsidR="00CE564D">
                    <w:rPr>
                      <w:b/>
                      <w:bCs/>
                      <w:sz w:val="20"/>
                      <w:szCs w:val="20"/>
                      <w:lang w:eastAsia="lv-LV"/>
                    </w:rPr>
                    <w:t xml:space="preserve"> bez PVN</w:t>
                  </w:r>
                </w:p>
              </w:tc>
              <w:tc>
                <w:tcPr>
                  <w:tcW w:w="941" w:type="pct"/>
                  <w:tcBorders>
                    <w:top w:val="outset" w:sz="6" w:space="0" w:color="414142"/>
                    <w:left w:val="outset" w:sz="6" w:space="0" w:color="414142"/>
                    <w:bottom w:val="outset" w:sz="6" w:space="0" w:color="414142"/>
                    <w:right w:val="outset" w:sz="6" w:space="0" w:color="414142"/>
                  </w:tcBorders>
                  <w:vAlign w:val="center"/>
                  <w:hideMark/>
                </w:tcPr>
                <w:p w14:paraId="6EF075F2" w14:textId="77777777" w:rsidR="00CA47D2" w:rsidRPr="00644962" w:rsidRDefault="00CA47D2" w:rsidP="00C74364">
                  <w:pPr>
                    <w:rPr>
                      <w:sz w:val="20"/>
                      <w:szCs w:val="20"/>
                      <w:lang w:eastAsia="lv-LV"/>
                    </w:rPr>
                  </w:pPr>
                </w:p>
              </w:tc>
            </w:tr>
          </w:tbl>
          <w:p w14:paraId="2D55485B" w14:textId="77777777" w:rsidR="00B00046" w:rsidRDefault="00B00046" w:rsidP="002707DB">
            <w:pPr>
              <w:jc w:val="right"/>
              <w:rPr>
                <w:noProof/>
                <w:color w:val="000000"/>
                <w:sz w:val="22"/>
                <w:szCs w:val="22"/>
              </w:rPr>
            </w:pPr>
          </w:p>
          <w:p w14:paraId="1ED9EFB4" w14:textId="0D9DAB60" w:rsidR="0058532F" w:rsidRPr="000B3379" w:rsidRDefault="00B00046" w:rsidP="00B00046">
            <w:pPr>
              <w:jc w:val="both"/>
              <w:rPr>
                <w:rFonts w:eastAsia="Calibri"/>
                <w:sz w:val="23"/>
                <w:szCs w:val="23"/>
              </w:rPr>
            </w:pPr>
            <w:r w:rsidRPr="00A60E5B">
              <w:rPr>
                <w:noProof/>
                <w:color w:val="000000"/>
                <w:sz w:val="22"/>
                <w:szCs w:val="22"/>
              </w:rPr>
              <w:t>Atbilstoši Pievienotās vērtības nodokļa likum</w:t>
            </w:r>
            <w:r>
              <w:rPr>
                <w:noProof/>
                <w:color w:val="000000"/>
                <w:sz w:val="22"/>
                <w:szCs w:val="22"/>
              </w:rPr>
              <w:t xml:space="preserve">a 142.panta otrajai daļai, PVN </w:t>
            </w:r>
            <w:r w:rsidRPr="00A60E5B">
              <w:rPr>
                <w:noProof/>
                <w:color w:val="000000"/>
                <w:sz w:val="22"/>
                <w:szCs w:val="22"/>
              </w:rPr>
              <w:t>valsts budžetā maksā Pasūtītājs</w:t>
            </w:r>
            <w:r>
              <w:rPr>
                <w:noProof/>
                <w:color w:val="000000"/>
                <w:sz w:val="22"/>
                <w:szCs w:val="22"/>
              </w:rPr>
              <w:t>.</w:t>
            </w:r>
          </w:p>
        </w:tc>
      </w:tr>
    </w:tbl>
    <w:p w14:paraId="33FE1038" w14:textId="09CDA0D1" w:rsidR="00757EE7" w:rsidRDefault="00757EE7">
      <w:pPr>
        <w:suppressAutoHyphens w:val="0"/>
        <w:rPr>
          <w:b/>
          <w:sz w:val="20"/>
          <w:szCs w:val="20"/>
        </w:rPr>
      </w:pPr>
    </w:p>
    <w:p w14:paraId="22E109F4" w14:textId="5512240E" w:rsidR="00757EE7" w:rsidRDefault="00757EE7">
      <w:pPr>
        <w:suppressAutoHyphens w:val="0"/>
        <w:rPr>
          <w:b/>
          <w:sz w:val="20"/>
          <w:szCs w:val="20"/>
        </w:rPr>
      </w:pPr>
    </w:p>
    <w:p w14:paraId="456CEB4E" w14:textId="77777777" w:rsidR="00280CB9" w:rsidRPr="00280CB9" w:rsidRDefault="00280CB9" w:rsidP="00280CB9">
      <w:pPr>
        <w:suppressAutoHyphens w:val="0"/>
        <w:rPr>
          <w:sz w:val="20"/>
          <w:szCs w:val="20"/>
        </w:rPr>
      </w:pPr>
      <w:r w:rsidRPr="00280CB9">
        <w:rPr>
          <w:sz w:val="20"/>
          <w:szCs w:val="20"/>
        </w:rPr>
        <w:t>Sastādīja ______________________________________________________</w:t>
      </w:r>
    </w:p>
    <w:p w14:paraId="7E8BF742" w14:textId="77777777" w:rsidR="00280CB9" w:rsidRPr="00280CB9" w:rsidRDefault="00280CB9" w:rsidP="00280CB9">
      <w:pPr>
        <w:suppressAutoHyphens w:val="0"/>
        <w:rPr>
          <w:sz w:val="20"/>
          <w:szCs w:val="20"/>
        </w:rPr>
      </w:pPr>
      <w:r w:rsidRPr="00280CB9">
        <w:rPr>
          <w:sz w:val="20"/>
          <w:szCs w:val="20"/>
        </w:rPr>
        <w:t>(Paraksts un tā atšifrējums, datums)</w:t>
      </w:r>
    </w:p>
    <w:p w14:paraId="5F67A27B" w14:textId="77777777" w:rsidR="00280CB9" w:rsidRPr="00280CB9" w:rsidRDefault="00280CB9" w:rsidP="00280CB9">
      <w:pPr>
        <w:suppressAutoHyphens w:val="0"/>
        <w:rPr>
          <w:sz w:val="20"/>
          <w:szCs w:val="20"/>
        </w:rPr>
      </w:pPr>
    </w:p>
    <w:p w14:paraId="5A999CB4" w14:textId="77777777" w:rsidR="00280CB9" w:rsidRPr="00280CB9" w:rsidRDefault="00280CB9" w:rsidP="00280CB9">
      <w:pPr>
        <w:suppressAutoHyphens w:val="0"/>
        <w:rPr>
          <w:sz w:val="20"/>
          <w:szCs w:val="20"/>
        </w:rPr>
      </w:pPr>
      <w:r w:rsidRPr="00280CB9">
        <w:rPr>
          <w:sz w:val="20"/>
          <w:szCs w:val="20"/>
        </w:rPr>
        <w:t>Pārbaudīja_____________________________________________________</w:t>
      </w:r>
    </w:p>
    <w:p w14:paraId="521D9DCD" w14:textId="77777777" w:rsidR="00280CB9" w:rsidRPr="00280CB9" w:rsidRDefault="00280CB9" w:rsidP="00280CB9">
      <w:pPr>
        <w:suppressAutoHyphens w:val="0"/>
        <w:rPr>
          <w:sz w:val="20"/>
          <w:szCs w:val="20"/>
        </w:rPr>
      </w:pPr>
      <w:r w:rsidRPr="00280CB9">
        <w:rPr>
          <w:sz w:val="20"/>
          <w:szCs w:val="20"/>
        </w:rPr>
        <w:t>(Paraksts un tā atšifrējums, datums)</w:t>
      </w:r>
    </w:p>
    <w:p w14:paraId="553B9757" w14:textId="77777777" w:rsidR="00280CB9" w:rsidRPr="00280CB9" w:rsidRDefault="00280CB9" w:rsidP="00280CB9">
      <w:pPr>
        <w:suppressAutoHyphens w:val="0"/>
        <w:rPr>
          <w:sz w:val="20"/>
          <w:szCs w:val="20"/>
        </w:rPr>
      </w:pPr>
      <w:r w:rsidRPr="00280CB9">
        <w:rPr>
          <w:sz w:val="20"/>
          <w:szCs w:val="20"/>
        </w:rPr>
        <w:t>Sertifikāta Nr. ______________________</w:t>
      </w:r>
    </w:p>
    <w:p w14:paraId="645692FE" w14:textId="6A29C496" w:rsidR="00757EE7" w:rsidRPr="00280CB9" w:rsidRDefault="00280CB9" w:rsidP="00280CB9">
      <w:pPr>
        <w:suppressAutoHyphens w:val="0"/>
        <w:rPr>
          <w:sz w:val="20"/>
          <w:szCs w:val="20"/>
        </w:rPr>
      </w:pPr>
      <w:r w:rsidRPr="00280CB9">
        <w:rPr>
          <w:sz w:val="20"/>
          <w:szCs w:val="20"/>
        </w:rPr>
        <w:t xml:space="preserve"> </w:t>
      </w:r>
      <w:r w:rsidR="00757EE7" w:rsidRPr="00280CB9">
        <w:rPr>
          <w:sz w:val="20"/>
          <w:szCs w:val="20"/>
        </w:rPr>
        <w:br w:type="page"/>
      </w:r>
    </w:p>
    <w:p w14:paraId="7748188F" w14:textId="309F24E1" w:rsidR="00C33460" w:rsidRPr="008923ED" w:rsidRDefault="00C33460" w:rsidP="00C33460">
      <w:pPr>
        <w:pStyle w:val="ListParagraph"/>
        <w:suppressAutoHyphens w:val="0"/>
        <w:ind w:left="2880"/>
        <w:jc w:val="right"/>
        <w:rPr>
          <w:b/>
          <w:sz w:val="20"/>
          <w:szCs w:val="20"/>
        </w:rPr>
      </w:pPr>
      <w:r>
        <w:rPr>
          <w:b/>
          <w:sz w:val="20"/>
          <w:szCs w:val="20"/>
        </w:rPr>
        <w:lastRenderedPageBreak/>
        <w:t>5</w:t>
      </w:r>
      <w:r w:rsidRPr="008923ED">
        <w:rPr>
          <w:b/>
          <w:sz w:val="20"/>
          <w:szCs w:val="20"/>
        </w:rPr>
        <w:t xml:space="preserve">.Pielikums atklātam konkursam </w:t>
      </w:r>
    </w:p>
    <w:p w14:paraId="5C91B409" w14:textId="0B449BCE" w:rsidR="00C33460" w:rsidRPr="000B3379" w:rsidRDefault="00C33460" w:rsidP="00C33460">
      <w:pPr>
        <w:keepNext/>
        <w:jc w:val="right"/>
        <w:outlineLvl w:val="1"/>
        <w:rPr>
          <w:bCs/>
          <w:sz w:val="20"/>
          <w:szCs w:val="20"/>
        </w:rPr>
      </w:pPr>
      <w:r w:rsidRPr="00675C10">
        <w:rPr>
          <w:sz w:val="20"/>
          <w:szCs w:val="20"/>
        </w:rPr>
        <w:t>„</w:t>
      </w:r>
      <w:r w:rsidR="002B3348" w:rsidRPr="002B3348">
        <w:rPr>
          <w:bCs/>
          <w:sz w:val="20"/>
          <w:szCs w:val="20"/>
        </w:rPr>
        <w:t>Daugavpils pilsētas pašvaldības ielu pārbūve</w:t>
      </w:r>
      <w:r w:rsidRPr="00675C10">
        <w:rPr>
          <w:bCs/>
          <w:sz w:val="20"/>
          <w:szCs w:val="20"/>
        </w:rPr>
        <w:t>”</w:t>
      </w:r>
      <w:r w:rsidRPr="00675C10">
        <w:rPr>
          <w:sz w:val="20"/>
          <w:szCs w:val="20"/>
        </w:rPr>
        <w:br/>
      </w:r>
      <w:r w:rsidR="000B3379">
        <w:rPr>
          <w:sz w:val="20"/>
          <w:szCs w:val="20"/>
        </w:rPr>
        <w:t xml:space="preserve">Identifikācijas numurs DPD </w:t>
      </w:r>
      <w:r w:rsidR="007B6CC6">
        <w:rPr>
          <w:sz w:val="20"/>
          <w:szCs w:val="20"/>
        </w:rPr>
        <w:t>2017/9</w:t>
      </w:r>
    </w:p>
    <w:p w14:paraId="7A0D9CDF" w14:textId="77777777" w:rsidR="00C33460" w:rsidRDefault="00C33460" w:rsidP="00C33460">
      <w:pPr>
        <w:spacing w:before="120"/>
        <w:jc w:val="center"/>
        <w:rPr>
          <w:b/>
          <w:sz w:val="20"/>
          <w:szCs w:val="20"/>
        </w:rPr>
      </w:pPr>
    </w:p>
    <w:p w14:paraId="2F62F99D" w14:textId="54FF28E6" w:rsidR="00C33460" w:rsidRPr="0065008B" w:rsidRDefault="00C33460" w:rsidP="00C33460">
      <w:pPr>
        <w:spacing w:before="120"/>
        <w:jc w:val="center"/>
        <w:rPr>
          <w:b/>
          <w:caps/>
          <w:sz w:val="20"/>
          <w:szCs w:val="20"/>
        </w:rPr>
      </w:pPr>
      <w:r w:rsidRPr="0065008B">
        <w:rPr>
          <w:b/>
          <w:caps/>
          <w:sz w:val="20"/>
          <w:szCs w:val="20"/>
        </w:rPr>
        <w:t>Kvalifikācijas apraksts</w:t>
      </w:r>
    </w:p>
    <w:p w14:paraId="030EC1A6" w14:textId="77777777" w:rsidR="00C33460" w:rsidRPr="0065008B" w:rsidRDefault="00C33460" w:rsidP="00C33460">
      <w:pPr>
        <w:jc w:val="right"/>
        <w:rPr>
          <w:sz w:val="20"/>
          <w:szCs w:val="20"/>
        </w:rPr>
      </w:pPr>
    </w:p>
    <w:p w14:paraId="6827A6F6" w14:textId="28C29D71" w:rsidR="00C33460" w:rsidRPr="0065008B" w:rsidRDefault="00C33460" w:rsidP="000B3379">
      <w:pPr>
        <w:spacing w:after="240"/>
        <w:rPr>
          <w:sz w:val="20"/>
          <w:szCs w:val="20"/>
        </w:rPr>
      </w:pPr>
      <w:r w:rsidRPr="0065008B">
        <w:rPr>
          <w:sz w:val="20"/>
          <w:szCs w:val="20"/>
        </w:rPr>
        <w:t>201</w:t>
      </w:r>
      <w:r w:rsidR="00CA47D2" w:rsidRPr="0065008B">
        <w:rPr>
          <w:sz w:val="20"/>
          <w:szCs w:val="20"/>
        </w:rPr>
        <w:t>7</w:t>
      </w:r>
      <w:r w:rsidRPr="0065008B">
        <w:rPr>
          <w:sz w:val="20"/>
          <w:szCs w:val="20"/>
        </w:rPr>
        <w:t>.gada _____.___________</w:t>
      </w:r>
    </w:p>
    <w:p w14:paraId="61845223" w14:textId="77777777" w:rsidR="000B3009" w:rsidRPr="0065008B" w:rsidRDefault="000B3009" w:rsidP="000B3009">
      <w:pPr>
        <w:rPr>
          <w:b/>
          <w:sz w:val="20"/>
          <w:szCs w:val="20"/>
        </w:rPr>
      </w:pPr>
      <w:r w:rsidRPr="0065008B">
        <w:rPr>
          <w:b/>
          <w:sz w:val="20"/>
          <w:szCs w:val="20"/>
        </w:rPr>
        <w:t>_____. DAĻA “_________________________________________”</w:t>
      </w:r>
    </w:p>
    <w:p w14:paraId="49490969" w14:textId="77777777" w:rsidR="000B3009" w:rsidRPr="0065008B" w:rsidRDefault="000B3009" w:rsidP="00945718">
      <w:pPr>
        <w:tabs>
          <w:tab w:val="left" w:pos="426"/>
        </w:tabs>
        <w:suppressAutoHyphens w:val="0"/>
        <w:autoSpaceDE w:val="0"/>
        <w:autoSpaceDN w:val="0"/>
        <w:adjustRightInd w:val="0"/>
        <w:spacing w:before="120" w:after="120"/>
        <w:jc w:val="both"/>
        <w:rPr>
          <w:b/>
          <w:sz w:val="20"/>
          <w:szCs w:val="20"/>
        </w:rPr>
      </w:pPr>
    </w:p>
    <w:p w14:paraId="3F208E6F" w14:textId="77777777" w:rsidR="00945718" w:rsidRPr="0065008B" w:rsidRDefault="00945718" w:rsidP="00945718">
      <w:pPr>
        <w:tabs>
          <w:tab w:val="left" w:pos="426"/>
        </w:tabs>
        <w:suppressAutoHyphens w:val="0"/>
        <w:autoSpaceDE w:val="0"/>
        <w:autoSpaceDN w:val="0"/>
        <w:adjustRightInd w:val="0"/>
        <w:spacing w:before="120" w:after="120"/>
        <w:jc w:val="both"/>
        <w:rPr>
          <w:sz w:val="20"/>
          <w:szCs w:val="20"/>
        </w:rPr>
      </w:pPr>
      <w:r w:rsidRPr="0065008B">
        <w:rPr>
          <w:b/>
          <w:sz w:val="20"/>
          <w:szCs w:val="20"/>
        </w:rPr>
        <w:t xml:space="preserve">1) Pretendents norāda, ka galvenais būvdarbu veicējs būs </w:t>
      </w:r>
      <w:r w:rsidRPr="0065008B">
        <w:rPr>
          <w:i/>
          <w:sz w:val="20"/>
          <w:szCs w:val="20"/>
        </w:rPr>
        <w:t>__________________(uzņēmuma nosaukums un rekvizīti)</w:t>
      </w:r>
      <w:r w:rsidRPr="0065008B">
        <w:rPr>
          <w:sz w:val="20"/>
          <w:szCs w:val="20"/>
        </w:rPr>
        <w:t>.</w:t>
      </w:r>
    </w:p>
    <w:p w14:paraId="5F050C04" w14:textId="77777777" w:rsidR="00945718" w:rsidRPr="0065008B" w:rsidRDefault="00945718" w:rsidP="00945718">
      <w:pPr>
        <w:jc w:val="both"/>
        <w:rPr>
          <w:b/>
          <w:sz w:val="20"/>
          <w:szCs w:val="20"/>
        </w:rPr>
      </w:pPr>
    </w:p>
    <w:p w14:paraId="5FAAF188" w14:textId="77777777" w:rsidR="00945718" w:rsidRPr="0065008B" w:rsidRDefault="00945718" w:rsidP="00945718">
      <w:pPr>
        <w:jc w:val="both"/>
        <w:rPr>
          <w:b/>
          <w:sz w:val="20"/>
          <w:szCs w:val="20"/>
        </w:rPr>
      </w:pPr>
      <w:r w:rsidRPr="0065008B">
        <w:rPr>
          <w:b/>
          <w:sz w:val="20"/>
          <w:szCs w:val="20"/>
        </w:rPr>
        <w:t>2)</w:t>
      </w:r>
      <w:r w:rsidRPr="0065008B">
        <w:rPr>
          <w:sz w:val="20"/>
          <w:szCs w:val="20"/>
        </w:rPr>
        <w:t xml:space="preserve"> </w:t>
      </w:r>
      <w:r w:rsidRPr="0065008B">
        <w:rPr>
          <w:b/>
          <w:sz w:val="20"/>
          <w:szCs w:val="20"/>
        </w:rPr>
        <w:t xml:space="preserve"> </w:t>
      </w:r>
      <w:r w:rsidRPr="0065008B">
        <w:rPr>
          <w:i/>
          <w:sz w:val="20"/>
          <w:szCs w:val="20"/>
        </w:rPr>
        <w:t>________ (galvenā būvdarbu veicēja)</w:t>
      </w:r>
      <w:r w:rsidRPr="0065008B">
        <w:rPr>
          <w:b/>
          <w:sz w:val="20"/>
          <w:szCs w:val="20"/>
        </w:rPr>
        <w:t xml:space="preserve"> pieredzes apraksts</w:t>
      </w:r>
      <w:r w:rsidRPr="0065008B">
        <w:rPr>
          <w:b/>
          <w:sz w:val="20"/>
          <w:szCs w:val="20"/>
          <w:vertAlign w:val="superscript"/>
        </w:rPr>
        <w:footnoteReference w:id="4"/>
      </w:r>
      <w:r w:rsidRPr="0065008B">
        <w:rPr>
          <w:b/>
          <w:sz w:val="20"/>
          <w:szCs w:val="20"/>
        </w:rPr>
        <w:t>:</w:t>
      </w:r>
    </w:p>
    <w:p w14:paraId="3C00E6D1" w14:textId="77777777" w:rsidR="00945718" w:rsidRPr="0065008B" w:rsidRDefault="00945718" w:rsidP="00945718">
      <w:pPr>
        <w:jc w:val="both"/>
        <w:rPr>
          <w:b/>
          <w:sz w:val="20"/>
          <w:szCs w:val="20"/>
        </w:rPr>
      </w:pPr>
    </w:p>
    <w:tbl>
      <w:tblPr>
        <w:tblpPr w:leftFromText="180" w:rightFromText="180" w:vertAnchor="text" w:horzAnchor="margin"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093"/>
        <w:gridCol w:w="894"/>
        <w:gridCol w:w="1638"/>
        <w:gridCol w:w="1044"/>
        <w:gridCol w:w="1276"/>
        <w:gridCol w:w="1417"/>
        <w:gridCol w:w="1382"/>
      </w:tblGrid>
      <w:tr w:rsidR="00945718" w:rsidRPr="0065008B" w14:paraId="56EECF4B" w14:textId="77777777" w:rsidTr="00BB0B38">
        <w:trPr>
          <w:trHeight w:val="1550"/>
        </w:trPr>
        <w:tc>
          <w:tcPr>
            <w:tcW w:w="292" w:type="pct"/>
            <w:vAlign w:val="center"/>
          </w:tcPr>
          <w:p w14:paraId="09A3B5CC" w14:textId="77777777" w:rsidR="00945718" w:rsidRPr="0065008B" w:rsidRDefault="00945718" w:rsidP="00945718">
            <w:pPr>
              <w:spacing w:before="240"/>
              <w:jc w:val="center"/>
              <w:rPr>
                <w:b/>
                <w:sz w:val="20"/>
                <w:szCs w:val="20"/>
              </w:rPr>
            </w:pPr>
            <w:r w:rsidRPr="0065008B">
              <w:rPr>
                <w:b/>
                <w:sz w:val="20"/>
                <w:szCs w:val="20"/>
              </w:rPr>
              <w:t>Nr.</w:t>
            </w:r>
          </w:p>
        </w:tc>
        <w:tc>
          <w:tcPr>
            <w:tcW w:w="588" w:type="pct"/>
            <w:vAlign w:val="center"/>
          </w:tcPr>
          <w:p w14:paraId="68820CBA" w14:textId="77777777" w:rsidR="00945718" w:rsidRPr="0065008B" w:rsidRDefault="00945718" w:rsidP="00945718">
            <w:pPr>
              <w:spacing w:before="240"/>
              <w:jc w:val="center"/>
              <w:rPr>
                <w:b/>
                <w:sz w:val="20"/>
                <w:szCs w:val="20"/>
              </w:rPr>
            </w:pPr>
            <w:r w:rsidRPr="0065008B">
              <w:rPr>
                <w:b/>
                <w:sz w:val="20"/>
                <w:szCs w:val="20"/>
              </w:rPr>
              <w:t>Pasūtītājs</w:t>
            </w:r>
          </w:p>
        </w:tc>
        <w:tc>
          <w:tcPr>
            <w:tcW w:w="481" w:type="pct"/>
            <w:vAlign w:val="center"/>
          </w:tcPr>
          <w:p w14:paraId="602F2F8F" w14:textId="77777777" w:rsidR="00945718" w:rsidRPr="0065008B" w:rsidRDefault="00945718" w:rsidP="00945718">
            <w:pPr>
              <w:spacing w:before="240"/>
              <w:jc w:val="center"/>
              <w:rPr>
                <w:b/>
                <w:bCs/>
                <w:sz w:val="20"/>
                <w:szCs w:val="20"/>
              </w:rPr>
            </w:pPr>
            <w:r w:rsidRPr="0065008B">
              <w:rPr>
                <w:b/>
                <w:bCs/>
                <w:sz w:val="20"/>
                <w:szCs w:val="20"/>
              </w:rPr>
              <w:t>Objekts</w:t>
            </w:r>
          </w:p>
        </w:tc>
        <w:tc>
          <w:tcPr>
            <w:tcW w:w="882" w:type="pct"/>
            <w:vAlign w:val="center"/>
          </w:tcPr>
          <w:p w14:paraId="0D4061AF" w14:textId="49FC0FAE" w:rsidR="00945718" w:rsidRPr="0065008B" w:rsidRDefault="00945718" w:rsidP="002B3348">
            <w:pPr>
              <w:spacing w:before="240"/>
              <w:jc w:val="center"/>
              <w:rPr>
                <w:b/>
                <w:sz w:val="20"/>
                <w:szCs w:val="20"/>
              </w:rPr>
            </w:pPr>
            <w:r w:rsidRPr="0065008B">
              <w:rPr>
                <w:b/>
                <w:bCs/>
                <w:sz w:val="20"/>
                <w:szCs w:val="20"/>
              </w:rPr>
              <w:t>Būvdarbu veidi un īss apraksts</w:t>
            </w:r>
            <w:r w:rsidR="00A75E86" w:rsidRPr="0065008B">
              <w:rPr>
                <w:b/>
                <w:bCs/>
                <w:sz w:val="20"/>
                <w:szCs w:val="20"/>
              </w:rPr>
              <w:t xml:space="preserve"> </w:t>
            </w:r>
            <w:r w:rsidR="00A75E86" w:rsidRPr="0065008B">
              <w:rPr>
                <w:b/>
                <w:bCs/>
                <w:i/>
                <w:sz w:val="20"/>
                <w:szCs w:val="20"/>
              </w:rPr>
              <w:t>(kas tika īstenots – ceļa, ielas pārbūve vai izbūve)</w:t>
            </w:r>
          </w:p>
        </w:tc>
        <w:tc>
          <w:tcPr>
            <w:tcW w:w="562" w:type="pct"/>
            <w:vAlign w:val="center"/>
          </w:tcPr>
          <w:p w14:paraId="79F03D27" w14:textId="77777777" w:rsidR="00945718" w:rsidRPr="0065008B" w:rsidRDefault="00945718" w:rsidP="00945718">
            <w:pPr>
              <w:spacing w:before="240"/>
              <w:jc w:val="center"/>
              <w:rPr>
                <w:b/>
                <w:sz w:val="20"/>
                <w:szCs w:val="20"/>
              </w:rPr>
            </w:pPr>
            <w:r w:rsidRPr="0065008B">
              <w:rPr>
                <w:b/>
                <w:sz w:val="20"/>
                <w:szCs w:val="20"/>
              </w:rPr>
              <w:t>Izpildes vieta</w:t>
            </w:r>
          </w:p>
        </w:tc>
        <w:tc>
          <w:tcPr>
            <w:tcW w:w="687" w:type="pct"/>
            <w:vAlign w:val="center"/>
          </w:tcPr>
          <w:p w14:paraId="1067056B" w14:textId="77777777" w:rsidR="00945718" w:rsidRPr="0065008B" w:rsidRDefault="00945718" w:rsidP="00945718">
            <w:pPr>
              <w:spacing w:before="240"/>
              <w:jc w:val="center"/>
              <w:rPr>
                <w:b/>
                <w:sz w:val="20"/>
                <w:szCs w:val="20"/>
              </w:rPr>
            </w:pPr>
            <w:r w:rsidRPr="0065008B">
              <w:rPr>
                <w:b/>
                <w:sz w:val="20"/>
                <w:szCs w:val="20"/>
              </w:rPr>
              <w:t>Darbu izpildes laiks (gads vai laikposms)</w:t>
            </w:r>
          </w:p>
        </w:tc>
        <w:tc>
          <w:tcPr>
            <w:tcW w:w="763" w:type="pct"/>
            <w:vAlign w:val="center"/>
          </w:tcPr>
          <w:p w14:paraId="5B47A446" w14:textId="77777777" w:rsidR="00945718" w:rsidRPr="0065008B" w:rsidRDefault="00945718" w:rsidP="00945718">
            <w:pPr>
              <w:spacing w:before="240"/>
              <w:jc w:val="center"/>
              <w:rPr>
                <w:b/>
                <w:sz w:val="20"/>
                <w:szCs w:val="20"/>
              </w:rPr>
            </w:pPr>
            <w:r w:rsidRPr="0065008B">
              <w:rPr>
                <w:b/>
                <w:sz w:val="20"/>
                <w:szCs w:val="20"/>
              </w:rPr>
              <w:t>Līguma vērtība</w:t>
            </w:r>
            <w:r w:rsidRPr="0065008B">
              <w:rPr>
                <w:b/>
                <w:sz w:val="20"/>
                <w:szCs w:val="20"/>
              </w:rPr>
              <w:br/>
              <w:t>EUR bez PVN</w:t>
            </w:r>
          </w:p>
        </w:tc>
        <w:tc>
          <w:tcPr>
            <w:tcW w:w="744" w:type="pct"/>
            <w:vAlign w:val="center"/>
          </w:tcPr>
          <w:p w14:paraId="6675F96E" w14:textId="77777777" w:rsidR="00945718" w:rsidRPr="0065008B" w:rsidRDefault="00945718" w:rsidP="00945718">
            <w:pPr>
              <w:spacing w:before="240"/>
              <w:jc w:val="center"/>
              <w:rPr>
                <w:b/>
                <w:sz w:val="20"/>
                <w:szCs w:val="20"/>
              </w:rPr>
            </w:pPr>
            <w:r w:rsidRPr="0065008B">
              <w:rPr>
                <w:b/>
                <w:sz w:val="20"/>
                <w:szCs w:val="20"/>
              </w:rPr>
              <w:t>Pasūtītāja</w:t>
            </w:r>
            <w:r w:rsidRPr="0065008B">
              <w:rPr>
                <w:b/>
                <w:sz w:val="20"/>
                <w:szCs w:val="20"/>
              </w:rPr>
              <w:br/>
              <w:t>kontaktpersona, tālr.</w:t>
            </w:r>
          </w:p>
        </w:tc>
      </w:tr>
      <w:tr w:rsidR="00945718" w:rsidRPr="0065008B" w14:paraId="4633FF5F" w14:textId="77777777" w:rsidTr="00BB0B38">
        <w:trPr>
          <w:trHeight w:val="288"/>
        </w:trPr>
        <w:tc>
          <w:tcPr>
            <w:tcW w:w="292" w:type="pct"/>
          </w:tcPr>
          <w:p w14:paraId="22936463" w14:textId="77777777" w:rsidR="00945718" w:rsidRPr="0065008B" w:rsidRDefault="00945718" w:rsidP="00945718">
            <w:pPr>
              <w:jc w:val="both"/>
              <w:rPr>
                <w:sz w:val="20"/>
                <w:szCs w:val="20"/>
              </w:rPr>
            </w:pPr>
          </w:p>
        </w:tc>
        <w:tc>
          <w:tcPr>
            <w:tcW w:w="588" w:type="pct"/>
          </w:tcPr>
          <w:p w14:paraId="0B7EF246" w14:textId="77777777" w:rsidR="00945718" w:rsidRPr="0065008B" w:rsidRDefault="00945718" w:rsidP="00945718">
            <w:pPr>
              <w:jc w:val="both"/>
              <w:rPr>
                <w:sz w:val="20"/>
                <w:szCs w:val="20"/>
              </w:rPr>
            </w:pPr>
          </w:p>
        </w:tc>
        <w:tc>
          <w:tcPr>
            <w:tcW w:w="481" w:type="pct"/>
          </w:tcPr>
          <w:p w14:paraId="202125C6" w14:textId="77777777" w:rsidR="00945718" w:rsidRPr="0065008B" w:rsidRDefault="00945718" w:rsidP="00945718">
            <w:pPr>
              <w:jc w:val="both"/>
              <w:rPr>
                <w:sz w:val="20"/>
                <w:szCs w:val="20"/>
              </w:rPr>
            </w:pPr>
          </w:p>
        </w:tc>
        <w:tc>
          <w:tcPr>
            <w:tcW w:w="882" w:type="pct"/>
          </w:tcPr>
          <w:p w14:paraId="32B2D534" w14:textId="77777777" w:rsidR="00945718" w:rsidRPr="0065008B" w:rsidRDefault="00945718" w:rsidP="00945718">
            <w:pPr>
              <w:jc w:val="both"/>
              <w:rPr>
                <w:sz w:val="20"/>
                <w:szCs w:val="20"/>
              </w:rPr>
            </w:pPr>
          </w:p>
        </w:tc>
        <w:tc>
          <w:tcPr>
            <w:tcW w:w="562" w:type="pct"/>
          </w:tcPr>
          <w:p w14:paraId="11A9EF2E" w14:textId="77777777" w:rsidR="00945718" w:rsidRPr="0065008B" w:rsidRDefault="00945718" w:rsidP="00945718">
            <w:pPr>
              <w:jc w:val="both"/>
              <w:rPr>
                <w:sz w:val="20"/>
                <w:szCs w:val="20"/>
              </w:rPr>
            </w:pPr>
          </w:p>
        </w:tc>
        <w:tc>
          <w:tcPr>
            <w:tcW w:w="687" w:type="pct"/>
          </w:tcPr>
          <w:p w14:paraId="3F496F88" w14:textId="77777777" w:rsidR="00945718" w:rsidRPr="0065008B" w:rsidRDefault="00945718" w:rsidP="00945718">
            <w:pPr>
              <w:jc w:val="both"/>
              <w:rPr>
                <w:sz w:val="20"/>
                <w:szCs w:val="20"/>
              </w:rPr>
            </w:pPr>
          </w:p>
        </w:tc>
        <w:tc>
          <w:tcPr>
            <w:tcW w:w="763" w:type="pct"/>
          </w:tcPr>
          <w:p w14:paraId="7F489A9B" w14:textId="77777777" w:rsidR="00945718" w:rsidRPr="0065008B" w:rsidRDefault="00945718" w:rsidP="00945718">
            <w:pPr>
              <w:jc w:val="both"/>
              <w:rPr>
                <w:sz w:val="20"/>
                <w:szCs w:val="20"/>
              </w:rPr>
            </w:pPr>
          </w:p>
        </w:tc>
        <w:tc>
          <w:tcPr>
            <w:tcW w:w="744" w:type="pct"/>
          </w:tcPr>
          <w:p w14:paraId="1F602339" w14:textId="77777777" w:rsidR="00945718" w:rsidRPr="0065008B" w:rsidRDefault="00945718" w:rsidP="00945718">
            <w:pPr>
              <w:jc w:val="both"/>
              <w:rPr>
                <w:sz w:val="20"/>
                <w:szCs w:val="20"/>
              </w:rPr>
            </w:pPr>
          </w:p>
        </w:tc>
      </w:tr>
    </w:tbl>
    <w:p w14:paraId="53D8CC28" w14:textId="4833F4BF" w:rsidR="00945718" w:rsidRPr="0065008B" w:rsidRDefault="00945718" w:rsidP="00945718">
      <w:pPr>
        <w:tabs>
          <w:tab w:val="left" w:pos="426"/>
        </w:tabs>
        <w:suppressAutoHyphens w:val="0"/>
        <w:autoSpaceDE w:val="0"/>
        <w:autoSpaceDN w:val="0"/>
        <w:adjustRightInd w:val="0"/>
        <w:spacing w:before="240" w:after="240"/>
        <w:jc w:val="both"/>
        <w:rPr>
          <w:b/>
          <w:sz w:val="20"/>
          <w:szCs w:val="20"/>
        </w:rPr>
      </w:pPr>
      <w:r w:rsidRPr="0065008B">
        <w:rPr>
          <w:b/>
          <w:sz w:val="20"/>
          <w:szCs w:val="20"/>
        </w:rPr>
        <w:t>3) Pretendents būvdarbu projekta vadīšanai</w:t>
      </w:r>
      <w:r w:rsidR="007F7DF7" w:rsidRPr="0065008B">
        <w:rPr>
          <w:b/>
          <w:sz w:val="20"/>
          <w:szCs w:val="20"/>
        </w:rPr>
        <w:t xml:space="preserve"> daļā</w:t>
      </w:r>
      <w:r w:rsidRPr="0065008B">
        <w:rPr>
          <w:b/>
          <w:sz w:val="20"/>
          <w:szCs w:val="20"/>
        </w:rPr>
        <w:t xml:space="preserve"> piedāvā šādu sertificēto atbildīgo būvdarbu vadītāju: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191"/>
        <w:gridCol w:w="1283"/>
        <w:gridCol w:w="1813"/>
        <w:gridCol w:w="1813"/>
        <w:gridCol w:w="1811"/>
      </w:tblGrid>
      <w:tr w:rsidR="004718A2" w:rsidRPr="0065008B" w14:paraId="23B0BFCF" w14:textId="77777777" w:rsidTr="004718A2">
        <w:tc>
          <w:tcPr>
            <w:tcW w:w="741" w:type="pct"/>
            <w:shd w:val="clear" w:color="auto" w:fill="auto"/>
            <w:vAlign w:val="center"/>
          </w:tcPr>
          <w:p w14:paraId="3F1D02E8" w14:textId="77777777"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r w:rsidRPr="0065008B">
              <w:rPr>
                <w:b/>
                <w:sz w:val="20"/>
                <w:szCs w:val="20"/>
              </w:rPr>
              <w:t>Kompetences joma</w:t>
            </w:r>
          </w:p>
        </w:tc>
        <w:tc>
          <w:tcPr>
            <w:tcW w:w="641" w:type="pct"/>
            <w:shd w:val="clear" w:color="auto" w:fill="auto"/>
            <w:vAlign w:val="center"/>
          </w:tcPr>
          <w:p w14:paraId="57055918" w14:textId="77777777"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r w:rsidRPr="0065008B">
              <w:rPr>
                <w:b/>
                <w:sz w:val="20"/>
                <w:szCs w:val="20"/>
              </w:rPr>
              <w:t>Vārds, uzvārds</w:t>
            </w:r>
          </w:p>
        </w:tc>
        <w:tc>
          <w:tcPr>
            <w:tcW w:w="691" w:type="pct"/>
            <w:shd w:val="clear" w:color="auto" w:fill="auto"/>
            <w:vAlign w:val="center"/>
          </w:tcPr>
          <w:p w14:paraId="0337CD42" w14:textId="77777777"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r w:rsidRPr="0065008B">
              <w:rPr>
                <w:b/>
                <w:sz w:val="20"/>
                <w:szCs w:val="20"/>
              </w:rPr>
              <w:t>Sertifikāta numurs</w:t>
            </w:r>
          </w:p>
        </w:tc>
        <w:tc>
          <w:tcPr>
            <w:tcW w:w="976" w:type="pct"/>
          </w:tcPr>
          <w:p w14:paraId="0BC05F58" w14:textId="3033AB44" w:rsidR="004718A2" w:rsidRPr="0065008B" w:rsidRDefault="00F03B0A" w:rsidP="00D237BD">
            <w:pPr>
              <w:tabs>
                <w:tab w:val="left" w:pos="426"/>
              </w:tabs>
              <w:suppressAutoHyphens w:val="0"/>
              <w:autoSpaceDE w:val="0"/>
              <w:autoSpaceDN w:val="0"/>
              <w:adjustRightInd w:val="0"/>
              <w:spacing w:before="120" w:after="120"/>
              <w:jc w:val="center"/>
              <w:rPr>
                <w:b/>
                <w:sz w:val="20"/>
                <w:szCs w:val="20"/>
              </w:rPr>
            </w:pPr>
            <w:r w:rsidRPr="0065008B">
              <w:rPr>
                <w:b/>
                <w:sz w:val="20"/>
                <w:szCs w:val="20"/>
              </w:rPr>
              <w:t>Pieredze</w:t>
            </w:r>
            <w:r w:rsidR="00D237BD" w:rsidRPr="0065008B">
              <w:rPr>
                <w:b/>
                <w:sz w:val="20"/>
                <w:szCs w:val="20"/>
              </w:rPr>
              <w:t>s apraksts</w:t>
            </w:r>
            <w:r w:rsidRPr="0065008B">
              <w:rPr>
                <w:b/>
                <w:sz w:val="20"/>
                <w:szCs w:val="20"/>
              </w:rPr>
              <w:t xml:space="preserve"> </w:t>
            </w:r>
            <w:r w:rsidR="00D237BD" w:rsidRPr="0065008B">
              <w:rPr>
                <w:b/>
                <w:sz w:val="20"/>
                <w:szCs w:val="20"/>
              </w:rPr>
              <w:t xml:space="preserve">līgumu </w:t>
            </w:r>
            <w:r w:rsidRPr="0065008B">
              <w:rPr>
                <w:b/>
                <w:sz w:val="20"/>
                <w:szCs w:val="20"/>
              </w:rPr>
              <w:t>izpildes vadīšanā par ceļa vai ielas pārbūvi vai izbūvi</w:t>
            </w:r>
          </w:p>
        </w:tc>
        <w:tc>
          <w:tcPr>
            <w:tcW w:w="976" w:type="pct"/>
            <w:shd w:val="clear" w:color="auto" w:fill="auto"/>
            <w:vAlign w:val="center"/>
          </w:tcPr>
          <w:p w14:paraId="0ECA00CC" w14:textId="3666405F"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r w:rsidRPr="0065008B">
              <w:rPr>
                <w:b/>
                <w:sz w:val="20"/>
                <w:szCs w:val="20"/>
              </w:rPr>
              <w:t>Tālrunis, elektroniskā pasta adrese</w:t>
            </w:r>
          </w:p>
        </w:tc>
        <w:tc>
          <w:tcPr>
            <w:tcW w:w="975" w:type="pct"/>
          </w:tcPr>
          <w:p w14:paraId="768D3ED7" w14:textId="49559B3A" w:rsidR="004718A2" w:rsidRPr="0065008B" w:rsidRDefault="004718A2" w:rsidP="0065008B">
            <w:pPr>
              <w:tabs>
                <w:tab w:val="left" w:pos="426"/>
              </w:tabs>
              <w:suppressAutoHyphens w:val="0"/>
              <w:autoSpaceDE w:val="0"/>
              <w:autoSpaceDN w:val="0"/>
              <w:adjustRightInd w:val="0"/>
              <w:spacing w:before="120" w:after="120"/>
              <w:jc w:val="center"/>
              <w:rPr>
                <w:b/>
                <w:sz w:val="20"/>
                <w:szCs w:val="20"/>
              </w:rPr>
            </w:pPr>
            <w:r w:rsidRPr="0065008B">
              <w:rPr>
                <w:b/>
                <w:sz w:val="20"/>
                <w:szCs w:val="20"/>
              </w:rPr>
              <w:t>Uzņēmums, kurā būvspeciālists ir nodarbināts</w:t>
            </w:r>
          </w:p>
        </w:tc>
      </w:tr>
      <w:tr w:rsidR="004718A2" w:rsidRPr="0065008B" w14:paraId="6A0C7DD8" w14:textId="77777777" w:rsidTr="004718A2">
        <w:trPr>
          <w:trHeight w:val="147"/>
        </w:trPr>
        <w:tc>
          <w:tcPr>
            <w:tcW w:w="741" w:type="pct"/>
            <w:shd w:val="clear" w:color="auto" w:fill="auto"/>
            <w:vAlign w:val="center"/>
          </w:tcPr>
          <w:p w14:paraId="4EBB2BDC" w14:textId="77777777" w:rsidR="004718A2" w:rsidRPr="0065008B" w:rsidRDefault="004718A2" w:rsidP="00945718">
            <w:pPr>
              <w:tabs>
                <w:tab w:val="left" w:pos="426"/>
              </w:tabs>
              <w:suppressAutoHyphens w:val="0"/>
              <w:autoSpaceDE w:val="0"/>
              <w:autoSpaceDN w:val="0"/>
              <w:adjustRightInd w:val="0"/>
              <w:rPr>
                <w:sz w:val="20"/>
                <w:szCs w:val="20"/>
              </w:rPr>
            </w:pPr>
            <w:r w:rsidRPr="0065008B">
              <w:rPr>
                <w:sz w:val="20"/>
                <w:szCs w:val="20"/>
              </w:rPr>
              <w:t>Būvspeciālists ceļu būvdarbu vadīšanai</w:t>
            </w:r>
          </w:p>
        </w:tc>
        <w:tc>
          <w:tcPr>
            <w:tcW w:w="641" w:type="pct"/>
            <w:shd w:val="clear" w:color="auto" w:fill="auto"/>
            <w:vAlign w:val="center"/>
          </w:tcPr>
          <w:p w14:paraId="7D8E7195" w14:textId="77777777"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p>
        </w:tc>
        <w:tc>
          <w:tcPr>
            <w:tcW w:w="691" w:type="pct"/>
            <w:shd w:val="clear" w:color="auto" w:fill="auto"/>
            <w:vAlign w:val="center"/>
          </w:tcPr>
          <w:p w14:paraId="5CA85916" w14:textId="77777777"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p>
        </w:tc>
        <w:tc>
          <w:tcPr>
            <w:tcW w:w="976" w:type="pct"/>
          </w:tcPr>
          <w:p w14:paraId="6FC06E6A" w14:textId="77777777"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p>
        </w:tc>
        <w:tc>
          <w:tcPr>
            <w:tcW w:w="976" w:type="pct"/>
            <w:shd w:val="clear" w:color="auto" w:fill="auto"/>
            <w:vAlign w:val="center"/>
          </w:tcPr>
          <w:p w14:paraId="416E99DA" w14:textId="6E167CD8"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p>
        </w:tc>
        <w:tc>
          <w:tcPr>
            <w:tcW w:w="975" w:type="pct"/>
          </w:tcPr>
          <w:p w14:paraId="4B111982" w14:textId="77777777"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p>
        </w:tc>
      </w:tr>
    </w:tbl>
    <w:p w14:paraId="248DEEC3" w14:textId="1EF2A164" w:rsidR="00C33460" w:rsidRPr="0065008B" w:rsidRDefault="006114B0" w:rsidP="006B6ACA">
      <w:pPr>
        <w:pStyle w:val="ListParagraph"/>
        <w:tabs>
          <w:tab w:val="left" w:pos="426"/>
        </w:tabs>
        <w:suppressAutoHyphens w:val="0"/>
        <w:autoSpaceDE w:val="0"/>
        <w:autoSpaceDN w:val="0"/>
        <w:adjustRightInd w:val="0"/>
        <w:spacing w:before="120" w:after="120"/>
        <w:ind w:left="0"/>
        <w:jc w:val="both"/>
        <w:rPr>
          <w:b/>
          <w:sz w:val="20"/>
          <w:szCs w:val="20"/>
        </w:rPr>
      </w:pPr>
      <w:r w:rsidRPr="0065008B">
        <w:rPr>
          <w:b/>
          <w:sz w:val="20"/>
          <w:szCs w:val="20"/>
        </w:rPr>
        <w:t>4</w:t>
      </w:r>
      <w:r w:rsidR="000B3379" w:rsidRPr="0065008B">
        <w:rPr>
          <w:b/>
          <w:sz w:val="20"/>
          <w:szCs w:val="20"/>
        </w:rPr>
        <w:t>)</w:t>
      </w:r>
      <w:r w:rsidR="00C33460" w:rsidRPr="0065008B">
        <w:rPr>
          <w:sz w:val="20"/>
          <w:szCs w:val="20"/>
        </w:rPr>
        <w:t xml:space="preserve"> </w:t>
      </w:r>
      <w:r w:rsidR="00C33460" w:rsidRPr="0065008B">
        <w:rPr>
          <w:b/>
          <w:sz w:val="20"/>
          <w:szCs w:val="20"/>
        </w:rPr>
        <w:t xml:space="preserve">_______ </w:t>
      </w:r>
      <w:r w:rsidR="00C33460" w:rsidRPr="0065008B">
        <w:rPr>
          <w:i/>
          <w:sz w:val="20"/>
          <w:szCs w:val="20"/>
        </w:rPr>
        <w:t xml:space="preserve">(pretendenta nosaukums) </w:t>
      </w:r>
      <w:r w:rsidR="00C33460" w:rsidRPr="0065008B">
        <w:rPr>
          <w:b/>
          <w:sz w:val="20"/>
          <w:szCs w:val="20"/>
        </w:rPr>
        <w:t>norāda, ka plāno iesaistīt līguma izpildē šādus apakšuzņēmējus un personas uz kuru iespējām pretendents balstās, lai apliecinātu savu kvalifikāciju (ja tādi ir):</w:t>
      </w:r>
    </w:p>
    <w:p w14:paraId="254FD46F" w14:textId="7A2EA1F0" w:rsidR="008D2298" w:rsidRPr="0065008B" w:rsidRDefault="002B3348" w:rsidP="006B6ACA">
      <w:pPr>
        <w:pStyle w:val="ListParagraph"/>
        <w:tabs>
          <w:tab w:val="left" w:pos="426"/>
        </w:tabs>
        <w:suppressAutoHyphens w:val="0"/>
        <w:autoSpaceDE w:val="0"/>
        <w:autoSpaceDN w:val="0"/>
        <w:adjustRightInd w:val="0"/>
        <w:spacing w:before="120" w:after="120"/>
        <w:ind w:left="0"/>
        <w:jc w:val="both"/>
        <w:rPr>
          <w:b/>
          <w:bCs/>
          <w:sz w:val="20"/>
          <w:szCs w:val="20"/>
        </w:rPr>
      </w:pPr>
      <w:r w:rsidRPr="0065008B">
        <w:rPr>
          <w:b/>
          <w:sz w:val="20"/>
          <w:szCs w:val="20"/>
        </w:rPr>
        <w:t>___</w:t>
      </w:r>
      <w:r w:rsidR="008D2298" w:rsidRPr="0065008B">
        <w:rPr>
          <w:b/>
          <w:sz w:val="20"/>
          <w:szCs w:val="20"/>
        </w:rPr>
        <w:t>.DAĻĀ</w:t>
      </w:r>
      <w:r w:rsidR="00660807" w:rsidRPr="0065008B">
        <w:rPr>
          <w:b/>
          <w:sz w:val="20"/>
          <w:szCs w:val="20"/>
        </w:rPr>
        <w:t>:</w:t>
      </w:r>
      <w:r w:rsidR="00660807" w:rsidRPr="0065008B">
        <w:rPr>
          <w:b/>
          <w:bCs/>
          <w:sz w:val="20"/>
          <w:szCs w:val="20"/>
        </w:rPr>
        <w:t xml:space="preserve"> “</w:t>
      </w:r>
      <w:r w:rsidRPr="0065008B">
        <w:rPr>
          <w:b/>
          <w:bCs/>
          <w:sz w:val="20"/>
          <w:szCs w:val="20"/>
        </w:rPr>
        <w:t>__________________________</w:t>
      </w:r>
      <w:r w:rsidR="00660807" w:rsidRPr="0065008B">
        <w:rPr>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9"/>
        <w:gridCol w:w="1512"/>
        <w:gridCol w:w="1698"/>
        <w:gridCol w:w="1698"/>
        <w:gridCol w:w="1984"/>
        <w:gridCol w:w="1880"/>
      </w:tblGrid>
      <w:tr w:rsidR="00C33460" w:rsidRPr="0065008B" w14:paraId="11986B28" w14:textId="77777777" w:rsidTr="008D2298">
        <w:trPr>
          <w:trHeight w:hRule="exact" w:val="1202"/>
          <w:jc w:val="center"/>
        </w:trPr>
        <w:tc>
          <w:tcPr>
            <w:tcW w:w="207" w:type="pct"/>
            <w:shd w:val="clear" w:color="auto" w:fill="FFFFFF"/>
          </w:tcPr>
          <w:p w14:paraId="740D8395" w14:textId="77777777" w:rsidR="00C33460" w:rsidRPr="0065008B" w:rsidRDefault="00C33460" w:rsidP="00226F54">
            <w:pPr>
              <w:shd w:val="clear" w:color="auto" w:fill="FFFFFF"/>
              <w:suppressAutoHyphens w:val="0"/>
              <w:spacing w:line="274" w:lineRule="exact"/>
              <w:jc w:val="center"/>
              <w:rPr>
                <w:sz w:val="20"/>
                <w:szCs w:val="20"/>
                <w:lang w:eastAsia="lv-LV"/>
              </w:rPr>
            </w:pPr>
            <w:r w:rsidRPr="0065008B">
              <w:rPr>
                <w:bCs/>
                <w:spacing w:val="-3"/>
                <w:sz w:val="20"/>
                <w:szCs w:val="20"/>
                <w:lang w:eastAsia="lv-LV"/>
              </w:rPr>
              <w:t xml:space="preserve">Nr. </w:t>
            </w:r>
            <w:r w:rsidRPr="0065008B">
              <w:rPr>
                <w:bCs/>
                <w:sz w:val="20"/>
                <w:szCs w:val="20"/>
                <w:lang w:eastAsia="lv-LV"/>
              </w:rPr>
              <w:t>p.k</w:t>
            </w:r>
          </w:p>
          <w:p w14:paraId="457DD5AD" w14:textId="77777777" w:rsidR="00C33460" w:rsidRPr="0065008B" w:rsidRDefault="00C33460" w:rsidP="00226F54">
            <w:pPr>
              <w:shd w:val="clear" w:color="auto" w:fill="FFFFFF"/>
              <w:suppressAutoHyphens w:val="0"/>
              <w:spacing w:line="274" w:lineRule="exact"/>
              <w:jc w:val="center"/>
              <w:rPr>
                <w:sz w:val="20"/>
                <w:szCs w:val="20"/>
                <w:lang w:eastAsia="lv-LV"/>
              </w:rPr>
            </w:pPr>
          </w:p>
        </w:tc>
        <w:tc>
          <w:tcPr>
            <w:tcW w:w="826" w:type="pct"/>
            <w:shd w:val="clear" w:color="auto" w:fill="FFFFFF"/>
          </w:tcPr>
          <w:p w14:paraId="077B3314" w14:textId="77777777" w:rsidR="00C33460" w:rsidRPr="0065008B" w:rsidRDefault="00C33460" w:rsidP="00226F54">
            <w:pPr>
              <w:shd w:val="clear" w:color="auto" w:fill="FFFFFF"/>
              <w:suppressAutoHyphens w:val="0"/>
              <w:spacing w:line="274" w:lineRule="exact"/>
              <w:ind w:left="106"/>
              <w:jc w:val="center"/>
              <w:rPr>
                <w:bCs/>
                <w:spacing w:val="-1"/>
                <w:sz w:val="20"/>
                <w:szCs w:val="20"/>
                <w:lang w:eastAsia="lv-LV"/>
              </w:rPr>
            </w:pPr>
            <w:r w:rsidRPr="0065008B">
              <w:rPr>
                <w:bCs/>
                <w:spacing w:val="-1"/>
                <w:sz w:val="20"/>
                <w:szCs w:val="20"/>
                <w:lang w:eastAsia="lv-LV"/>
              </w:rPr>
              <w:t>Nosaukums</w:t>
            </w:r>
          </w:p>
          <w:p w14:paraId="1C6348F4" w14:textId="77777777" w:rsidR="00C33460" w:rsidRPr="0065008B" w:rsidRDefault="00C33460" w:rsidP="00226F54">
            <w:pPr>
              <w:shd w:val="clear" w:color="auto" w:fill="FFFFFF"/>
              <w:suppressAutoHyphens w:val="0"/>
              <w:spacing w:line="274" w:lineRule="exact"/>
              <w:ind w:left="106"/>
              <w:jc w:val="center"/>
              <w:rPr>
                <w:sz w:val="20"/>
                <w:szCs w:val="20"/>
                <w:lang w:eastAsia="lv-LV"/>
              </w:rPr>
            </w:pPr>
            <w:r w:rsidRPr="0065008B">
              <w:rPr>
                <w:bCs/>
                <w:sz w:val="20"/>
                <w:szCs w:val="20"/>
                <w:lang w:eastAsia="lv-LV"/>
              </w:rPr>
              <w:t xml:space="preserve">un </w:t>
            </w:r>
            <w:r w:rsidRPr="0065008B">
              <w:rPr>
                <w:bCs/>
                <w:spacing w:val="-2"/>
                <w:sz w:val="20"/>
                <w:szCs w:val="20"/>
                <w:lang w:eastAsia="lv-LV"/>
              </w:rPr>
              <w:t xml:space="preserve">reģistrācijas </w:t>
            </w:r>
            <w:r w:rsidRPr="0065008B">
              <w:rPr>
                <w:bCs/>
                <w:sz w:val="20"/>
                <w:szCs w:val="20"/>
                <w:lang w:eastAsia="lv-LV"/>
              </w:rPr>
              <w:t>numurs/ vārds, uzvārds</w:t>
            </w:r>
          </w:p>
        </w:tc>
        <w:tc>
          <w:tcPr>
            <w:tcW w:w="928" w:type="pct"/>
            <w:shd w:val="clear" w:color="auto" w:fill="FFFFFF"/>
          </w:tcPr>
          <w:p w14:paraId="27F28572" w14:textId="77777777" w:rsidR="00C33460" w:rsidRPr="0065008B" w:rsidRDefault="00C33460" w:rsidP="00226F54">
            <w:pPr>
              <w:shd w:val="clear" w:color="auto" w:fill="FFFFFF"/>
              <w:suppressAutoHyphens w:val="0"/>
              <w:spacing w:line="274" w:lineRule="exact"/>
              <w:jc w:val="center"/>
              <w:rPr>
                <w:sz w:val="20"/>
                <w:szCs w:val="20"/>
                <w:lang w:eastAsia="lv-LV"/>
              </w:rPr>
            </w:pPr>
            <w:r w:rsidRPr="0065008B">
              <w:rPr>
                <w:bCs/>
                <w:sz w:val="20"/>
                <w:szCs w:val="20"/>
                <w:lang w:eastAsia="lv-LV"/>
              </w:rPr>
              <w:t>Juridiskā adrese, k</w:t>
            </w:r>
            <w:r w:rsidRPr="0065008B">
              <w:rPr>
                <w:bCs/>
                <w:spacing w:val="-2"/>
                <w:sz w:val="20"/>
                <w:szCs w:val="20"/>
                <w:lang w:eastAsia="lv-LV"/>
              </w:rPr>
              <w:t>ontakt</w:t>
            </w:r>
            <w:r w:rsidRPr="0065008B">
              <w:rPr>
                <w:bCs/>
                <w:sz w:val="20"/>
                <w:szCs w:val="20"/>
                <w:lang w:eastAsia="lv-LV"/>
              </w:rPr>
              <w:t>persona, telefons</w:t>
            </w:r>
          </w:p>
        </w:tc>
        <w:tc>
          <w:tcPr>
            <w:tcW w:w="928" w:type="pct"/>
            <w:shd w:val="clear" w:color="auto" w:fill="FFFFFF"/>
          </w:tcPr>
          <w:p w14:paraId="1DF620DC" w14:textId="77777777" w:rsidR="00C33460" w:rsidRPr="0065008B" w:rsidRDefault="00C33460" w:rsidP="00226F54">
            <w:pPr>
              <w:shd w:val="clear" w:color="auto" w:fill="FFFFFF"/>
              <w:suppressAutoHyphens w:val="0"/>
              <w:spacing w:line="274" w:lineRule="exact"/>
              <w:ind w:left="29" w:right="29"/>
              <w:jc w:val="center"/>
              <w:rPr>
                <w:bCs/>
                <w:spacing w:val="-5"/>
                <w:sz w:val="20"/>
                <w:szCs w:val="20"/>
                <w:lang w:eastAsia="lv-LV"/>
              </w:rPr>
            </w:pPr>
            <w:r w:rsidRPr="0065008B">
              <w:rPr>
                <w:bCs/>
                <w:spacing w:val="-5"/>
                <w:sz w:val="20"/>
                <w:szCs w:val="20"/>
                <w:lang w:eastAsia="lv-LV"/>
              </w:rPr>
              <w:t>Nododamie darba uzdevumi</w:t>
            </w:r>
          </w:p>
        </w:tc>
        <w:tc>
          <w:tcPr>
            <w:tcW w:w="1084" w:type="pct"/>
            <w:shd w:val="clear" w:color="auto" w:fill="FFFFFF"/>
          </w:tcPr>
          <w:p w14:paraId="0657657A" w14:textId="77777777" w:rsidR="00C33460" w:rsidRPr="0065008B" w:rsidRDefault="00C33460" w:rsidP="00226F54">
            <w:pPr>
              <w:shd w:val="clear" w:color="auto" w:fill="FFFFFF"/>
              <w:suppressAutoHyphens w:val="0"/>
              <w:spacing w:line="274" w:lineRule="exact"/>
              <w:ind w:left="29" w:right="29"/>
              <w:jc w:val="center"/>
              <w:rPr>
                <w:sz w:val="20"/>
                <w:szCs w:val="20"/>
                <w:lang w:eastAsia="lv-LV"/>
              </w:rPr>
            </w:pPr>
            <w:r w:rsidRPr="0065008B">
              <w:rPr>
                <w:bCs/>
                <w:spacing w:val="-5"/>
                <w:sz w:val="20"/>
                <w:szCs w:val="20"/>
                <w:lang w:eastAsia="lv-LV"/>
              </w:rPr>
              <w:t xml:space="preserve">Veicamo </w:t>
            </w:r>
            <w:r w:rsidRPr="0065008B">
              <w:rPr>
                <w:bCs/>
                <w:sz w:val="20"/>
                <w:szCs w:val="20"/>
                <w:lang w:eastAsia="lv-LV"/>
              </w:rPr>
              <w:t xml:space="preserve">pakalpojumu </w:t>
            </w:r>
            <w:r w:rsidRPr="0065008B">
              <w:rPr>
                <w:bCs/>
                <w:spacing w:val="-3"/>
                <w:sz w:val="20"/>
                <w:szCs w:val="20"/>
                <w:lang w:eastAsia="lv-LV"/>
              </w:rPr>
              <w:t xml:space="preserve">apjoms </w:t>
            </w:r>
            <w:r w:rsidRPr="0065008B">
              <w:rPr>
                <w:bCs/>
                <w:sz w:val="20"/>
                <w:szCs w:val="20"/>
                <w:lang w:eastAsia="lv-LV"/>
              </w:rPr>
              <w:t xml:space="preserve">no kopējā </w:t>
            </w:r>
            <w:r w:rsidRPr="0065008B">
              <w:rPr>
                <w:bCs/>
                <w:spacing w:val="-2"/>
                <w:sz w:val="20"/>
                <w:szCs w:val="20"/>
                <w:lang w:eastAsia="lv-LV"/>
              </w:rPr>
              <w:t>apjoma</w:t>
            </w:r>
          </w:p>
          <w:p w14:paraId="61DCACB8" w14:textId="77777777" w:rsidR="00C33460" w:rsidRPr="0065008B" w:rsidRDefault="00C33460" w:rsidP="00226F54">
            <w:pPr>
              <w:shd w:val="clear" w:color="auto" w:fill="FFFFFF"/>
              <w:suppressAutoHyphens w:val="0"/>
              <w:spacing w:line="274" w:lineRule="exact"/>
              <w:jc w:val="center"/>
              <w:rPr>
                <w:sz w:val="20"/>
                <w:szCs w:val="20"/>
                <w:lang w:eastAsia="lv-LV"/>
              </w:rPr>
            </w:pPr>
            <w:r w:rsidRPr="0065008B">
              <w:rPr>
                <w:bCs/>
                <w:sz w:val="20"/>
                <w:szCs w:val="20"/>
                <w:lang w:eastAsia="lv-LV"/>
              </w:rPr>
              <w:t>(%)</w:t>
            </w:r>
          </w:p>
        </w:tc>
        <w:tc>
          <w:tcPr>
            <w:tcW w:w="1027" w:type="pct"/>
            <w:shd w:val="clear" w:color="auto" w:fill="FFFFFF"/>
          </w:tcPr>
          <w:p w14:paraId="69DAFFE9" w14:textId="77777777" w:rsidR="00C33460" w:rsidRPr="0065008B" w:rsidRDefault="00C33460" w:rsidP="00226F54">
            <w:pPr>
              <w:shd w:val="clear" w:color="auto" w:fill="FFFFFF"/>
              <w:suppressAutoHyphens w:val="0"/>
              <w:spacing w:line="274" w:lineRule="exact"/>
              <w:jc w:val="center"/>
              <w:rPr>
                <w:sz w:val="20"/>
                <w:szCs w:val="20"/>
                <w:lang w:eastAsia="lv-LV"/>
              </w:rPr>
            </w:pPr>
            <w:r w:rsidRPr="0065008B">
              <w:rPr>
                <w:bCs/>
                <w:sz w:val="20"/>
                <w:szCs w:val="20"/>
                <w:lang w:eastAsia="lv-LV"/>
              </w:rPr>
              <w:t>Nododamā līguma summas daļa naudas izteiksmē</w:t>
            </w:r>
          </w:p>
        </w:tc>
      </w:tr>
      <w:tr w:rsidR="00C33460" w:rsidRPr="0065008B" w14:paraId="4B6007CF" w14:textId="77777777" w:rsidTr="008D2298">
        <w:trPr>
          <w:trHeight w:hRule="exact" w:val="283"/>
          <w:jc w:val="center"/>
        </w:trPr>
        <w:tc>
          <w:tcPr>
            <w:tcW w:w="207" w:type="pct"/>
            <w:shd w:val="clear" w:color="auto" w:fill="FFFFFF"/>
          </w:tcPr>
          <w:p w14:paraId="1F53AB62" w14:textId="77777777" w:rsidR="00C33460" w:rsidRPr="0065008B" w:rsidRDefault="00C33460" w:rsidP="00226F54">
            <w:pPr>
              <w:suppressAutoHyphens w:val="0"/>
              <w:rPr>
                <w:sz w:val="20"/>
                <w:szCs w:val="20"/>
                <w:lang w:eastAsia="lv-LV"/>
              </w:rPr>
            </w:pPr>
            <w:r w:rsidRPr="0065008B">
              <w:rPr>
                <w:sz w:val="20"/>
                <w:szCs w:val="20"/>
                <w:lang w:eastAsia="lv-LV"/>
              </w:rPr>
              <w:t xml:space="preserve">…. </w:t>
            </w:r>
          </w:p>
        </w:tc>
        <w:tc>
          <w:tcPr>
            <w:tcW w:w="826" w:type="pct"/>
            <w:shd w:val="clear" w:color="auto" w:fill="FFFFFF"/>
          </w:tcPr>
          <w:p w14:paraId="67E29DE0" w14:textId="77777777" w:rsidR="00C33460" w:rsidRPr="0065008B" w:rsidRDefault="00C33460" w:rsidP="00226F54">
            <w:pPr>
              <w:shd w:val="clear" w:color="auto" w:fill="FFFFFF"/>
              <w:suppressAutoHyphens w:val="0"/>
              <w:ind w:left="662"/>
              <w:rPr>
                <w:sz w:val="20"/>
                <w:szCs w:val="20"/>
                <w:lang w:eastAsia="lv-LV"/>
              </w:rPr>
            </w:pPr>
          </w:p>
        </w:tc>
        <w:tc>
          <w:tcPr>
            <w:tcW w:w="928" w:type="pct"/>
            <w:shd w:val="clear" w:color="auto" w:fill="FFFFFF"/>
          </w:tcPr>
          <w:p w14:paraId="7BCF7AF4" w14:textId="77777777" w:rsidR="00C33460" w:rsidRPr="0065008B" w:rsidRDefault="00C33460" w:rsidP="00226F54">
            <w:pPr>
              <w:shd w:val="clear" w:color="auto" w:fill="FFFFFF"/>
              <w:suppressAutoHyphens w:val="0"/>
              <w:jc w:val="center"/>
              <w:rPr>
                <w:sz w:val="20"/>
                <w:szCs w:val="20"/>
                <w:lang w:eastAsia="lv-LV"/>
              </w:rPr>
            </w:pPr>
          </w:p>
        </w:tc>
        <w:tc>
          <w:tcPr>
            <w:tcW w:w="928" w:type="pct"/>
            <w:shd w:val="clear" w:color="auto" w:fill="FFFFFF"/>
          </w:tcPr>
          <w:p w14:paraId="61ACE803" w14:textId="77777777" w:rsidR="00C33460" w:rsidRPr="0065008B" w:rsidRDefault="00C33460" w:rsidP="00226F54">
            <w:pPr>
              <w:shd w:val="clear" w:color="auto" w:fill="FFFFFF"/>
              <w:suppressAutoHyphens w:val="0"/>
              <w:jc w:val="center"/>
              <w:rPr>
                <w:sz w:val="20"/>
                <w:szCs w:val="20"/>
                <w:lang w:eastAsia="lv-LV"/>
              </w:rPr>
            </w:pPr>
          </w:p>
        </w:tc>
        <w:tc>
          <w:tcPr>
            <w:tcW w:w="1084" w:type="pct"/>
            <w:shd w:val="clear" w:color="auto" w:fill="FFFFFF"/>
          </w:tcPr>
          <w:p w14:paraId="414DA138" w14:textId="77777777" w:rsidR="00C33460" w:rsidRPr="0065008B" w:rsidRDefault="00C33460" w:rsidP="00226F54">
            <w:pPr>
              <w:shd w:val="clear" w:color="auto" w:fill="FFFFFF"/>
              <w:suppressAutoHyphens w:val="0"/>
              <w:jc w:val="center"/>
              <w:rPr>
                <w:sz w:val="20"/>
                <w:szCs w:val="20"/>
                <w:lang w:eastAsia="lv-LV"/>
              </w:rPr>
            </w:pPr>
          </w:p>
        </w:tc>
        <w:tc>
          <w:tcPr>
            <w:tcW w:w="1027" w:type="pct"/>
            <w:shd w:val="clear" w:color="auto" w:fill="FFFFFF"/>
          </w:tcPr>
          <w:p w14:paraId="5A2EAAEC" w14:textId="77777777" w:rsidR="00C33460" w:rsidRPr="0065008B" w:rsidRDefault="00C33460" w:rsidP="00226F54">
            <w:pPr>
              <w:shd w:val="clear" w:color="auto" w:fill="FFFFFF"/>
              <w:suppressAutoHyphens w:val="0"/>
              <w:jc w:val="center"/>
              <w:rPr>
                <w:sz w:val="20"/>
                <w:szCs w:val="20"/>
                <w:lang w:eastAsia="lv-LV"/>
              </w:rPr>
            </w:pPr>
          </w:p>
        </w:tc>
      </w:tr>
    </w:tbl>
    <w:p w14:paraId="3E187581" w14:textId="77777777" w:rsidR="00C33460" w:rsidRPr="0065008B" w:rsidRDefault="00C33460" w:rsidP="00C33460">
      <w:pPr>
        <w:tabs>
          <w:tab w:val="left" w:pos="426"/>
        </w:tabs>
        <w:suppressAutoHyphens w:val="0"/>
        <w:autoSpaceDE w:val="0"/>
        <w:autoSpaceDN w:val="0"/>
        <w:adjustRightInd w:val="0"/>
        <w:spacing w:before="240" w:after="240"/>
        <w:jc w:val="both"/>
        <w:rPr>
          <w:sz w:val="20"/>
          <w:szCs w:val="20"/>
        </w:rPr>
      </w:pPr>
      <w:r w:rsidRPr="0065008B">
        <w:rPr>
          <w:sz w:val="20"/>
          <w:szCs w:val="20"/>
        </w:rPr>
        <w:t>Pielikumā: 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33460" w:rsidRPr="0065008B" w14:paraId="76590CD1" w14:textId="77777777" w:rsidTr="00226F54">
        <w:tc>
          <w:tcPr>
            <w:tcW w:w="2709" w:type="dxa"/>
            <w:tcBorders>
              <w:top w:val="single" w:sz="4" w:space="0" w:color="auto"/>
              <w:left w:val="single" w:sz="4" w:space="0" w:color="auto"/>
              <w:bottom w:val="single" w:sz="4" w:space="0" w:color="auto"/>
              <w:right w:val="single" w:sz="4" w:space="0" w:color="auto"/>
            </w:tcBorders>
          </w:tcPr>
          <w:p w14:paraId="4B609F84" w14:textId="77777777" w:rsidR="00C33460" w:rsidRPr="0065008B" w:rsidRDefault="00C33460" w:rsidP="00226F54">
            <w:pPr>
              <w:rPr>
                <w:b/>
                <w:sz w:val="20"/>
                <w:szCs w:val="20"/>
              </w:rPr>
            </w:pPr>
            <w:r w:rsidRPr="0065008B">
              <w:rPr>
                <w:b/>
                <w:sz w:val="20"/>
                <w:szCs w:val="20"/>
              </w:rPr>
              <w:t>Vārds Uzvārds, amats</w:t>
            </w:r>
          </w:p>
        </w:tc>
        <w:tc>
          <w:tcPr>
            <w:tcW w:w="6578" w:type="dxa"/>
            <w:tcBorders>
              <w:top w:val="single" w:sz="4" w:space="0" w:color="auto"/>
              <w:left w:val="single" w:sz="4" w:space="0" w:color="auto"/>
              <w:bottom w:val="single" w:sz="4" w:space="0" w:color="auto"/>
              <w:right w:val="single" w:sz="4" w:space="0" w:color="auto"/>
            </w:tcBorders>
          </w:tcPr>
          <w:p w14:paraId="54D479FF" w14:textId="77777777" w:rsidR="00C33460" w:rsidRPr="0065008B" w:rsidRDefault="00C33460" w:rsidP="00226F54">
            <w:pPr>
              <w:rPr>
                <w:sz w:val="20"/>
                <w:szCs w:val="20"/>
              </w:rPr>
            </w:pPr>
          </w:p>
        </w:tc>
      </w:tr>
      <w:tr w:rsidR="00C33460" w:rsidRPr="0065008B" w14:paraId="30F65ADB" w14:textId="77777777" w:rsidTr="00226F54">
        <w:tc>
          <w:tcPr>
            <w:tcW w:w="2709" w:type="dxa"/>
            <w:tcBorders>
              <w:top w:val="single" w:sz="4" w:space="0" w:color="auto"/>
              <w:left w:val="single" w:sz="4" w:space="0" w:color="auto"/>
              <w:bottom w:val="single" w:sz="4" w:space="0" w:color="auto"/>
              <w:right w:val="single" w:sz="4" w:space="0" w:color="auto"/>
            </w:tcBorders>
          </w:tcPr>
          <w:p w14:paraId="514D9E51" w14:textId="77777777" w:rsidR="00C33460" w:rsidRPr="0065008B" w:rsidRDefault="00C33460" w:rsidP="00226F54">
            <w:pPr>
              <w:jc w:val="both"/>
              <w:rPr>
                <w:b/>
                <w:sz w:val="20"/>
                <w:szCs w:val="20"/>
              </w:rPr>
            </w:pPr>
            <w:r w:rsidRPr="0065008B">
              <w:rPr>
                <w:b/>
                <w:sz w:val="20"/>
                <w:szCs w:val="20"/>
              </w:rPr>
              <w:t>Paraksts</w:t>
            </w:r>
          </w:p>
        </w:tc>
        <w:tc>
          <w:tcPr>
            <w:tcW w:w="6578" w:type="dxa"/>
            <w:tcBorders>
              <w:top w:val="single" w:sz="4" w:space="0" w:color="auto"/>
              <w:left w:val="single" w:sz="4" w:space="0" w:color="auto"/>
              <w:bottom w:val="single" w:sz="4" w:space="0" w:color="auto"/>
              <w:right w:val="single" w:sz="4" w:space="0" w:color="auto"/>
            </w:tcBorders>
          </w:tcPr>
          <w:p w14:paraId="29BF74F3" w14:textId="77777777" w:rsidR="00C33460" w:rsidRPr="0065008B" w:rsidRDefault="00C33460" w:rsidP="00226F54">
            <w:pPr>
              <w:jc w:val="both"/>
              <w:rPr>
                <w:sz w:val="20"/>
                <w:szCs w:val="20"/>
              </w:rPr>
            </w:pPr>
          </w:p>
        </w:tc>
      </w:tr>
      <w:tr w:rsidR="00C33460" w:rsidRPr="0065008B" w14:paraId="3D4B404C" w14:textId="77777777" w:rsidTr="00226F54">
        <w:tc>
          <w:tcPr>
            <w:tcW w:w="2709" w:type="dxa"/>
            <w:tcBorders>
              <w:top w:val="single" w:sz="4" w:space="0" w:color="auto"/>
              <w:left w:val="single" w:sz="4" w:space="0" w:color="auto"/>
              <w:bottom w:val="single" w:sz="4" w:space="0" w:color="auto"/>
              <w:right w:val="single" w:sz="4" w:space="0" w:color="auto"/>
            </w:tcBorders>
          </w:tcPr>
          <w:p w14:paraId="76084F75" w14:textId="77777777" w:rsidR="00C33460" w:rsidRPr="0065008B" w:rsidRDefault="00C33460" w:rsidP="00226F54">
            <w:pPr>
              <w:jc w:val="both"/>
              <w:rPr>
                <w:b/>
                <w:sz w:val="20"/>
                <w:szCs w:val="20"/>
              </w:rPr>
            </w:pPr>
            <w:r w:rsidRPr="0065008B">
              <w:rPr>
                <w:b/>
                <w:sz w:val="20"/>
                <w:szCs w:val="20"/>
              </w:rPr>
              <w:t>Datums</w:t>
            </w:r>
          </w:p>
        </w:tc>
        <w:tc>
          <w:tcPr>
            <w:tcW w:w="6578" w:type="dxa"/>
            <w:tcBorders>
              <w:top w:val="single" w:sz="4" w:space="0" w:color="auto"/>
              <w:left w:val="single" w:sz="4" w:space="0" w:color="auto"/>
              <w:bottom w:val="single" w:sz="4" w:space="0" w:color="auto"/>
              <w:right w:val="single" w:sz="4" w:space="0" w:color="auto"/>
            </w:tcBorders>
          </w:tcPr>
          <w:p w14:paraId="37DD3BC8" w14:textId="77777777" w:rsidR="00C33460" w:rsidRPr="0065008B" w:rsidRDefault="00C33460" w:rsidP="00226F54">
            <w:pPr>
              <w:jc w:val="both"/>
              <w:rPr>
                <w:sz w:val="20"/>
                <w:szCs w:val="20"/>
              </w:rPr>
            </w:pPr>
          </w:p>
        </w:tc>
      </w:tr>
    </w:tbl>
    <w:p w14:paraId="5185821D" w14:textId="360154BC" w:rsidR="00483284" w:rsidRPr="008923ED" w:rsidRDefault="00680AD9" w:rsidP="0096278B">
      <w:pPr>
        <w:suppressAutoHyphens w:val="0"/>
        <w:jc w:val="right"/>
        <w:rPr>
          <w:b/>
          <w:sz w:val="20"/>
          <w:szCs w:val="20"/>
        </w:rPr>
      </w:pPr>
      <w:r>
        <w:rPr>
          <w:b/>
          <w:sz w:val="20"/>
          <w:szCs w:val="20"/>
        </w:rPr>
        <w:br w:type="page"/>
      </w:r>
      <w:r w:rsidR="00C33460">
        <w:rPr>
          <w:b/>
          <w:sz w:val="20"/>
          <w:szCs w:val="20"/>
        </w:rPr>
        <w:lastRenderedPageBreak/>
        <w:t>6</w:t>
      </w:r>
      <w:r w:rsidR="00483284" w:rsidRPr="008923ED">
        <w:rPr>
          <w:b/>
          <w:sz w:val="20"/>
          <w:szCs w:val="20"/>
        </w:rPr>
        <w:t xml:space="preserve">.Pielikums atklātam konkursam </w:t>
      </w:r>
    </w:p>
    <w:p w14:paraId="6C572FC8" w14:textId="6F618F66" w:rsidR="00672AFD" w:rsidRPr="00554DF4" w:rsidRDefault="00483284" w:rsidP="00483284">
      <w:pPr>
        <w:keepNext/>
        <w:jc w:val="right"/>
        <w:outlineLvl w:val="1"/>
        <w:rPr>
          <w:bCs/>
          <w:sz w:val="20"/>
          <w:szCs w:val="20"/>
        </w:rPr>
      </w:pPr>
      <w:r w:rsidRPr="00675C10">
        <w:rPr>
          <w:sz w:val="20"/>
          <w:szCs w:val="20"/>
        </w:rPr>
        <w:t>„</w:t>
      </w:r>
      <w:r w:rsidR="002B3348" w:rsidRPr="002B3348">
        <w:rPr>
          <w:bCs/>
          <w:sz w:val="20"/>
          <w:szCs w:val="20"/>
        </w:rPr>
        <w:t>Daugavpils pilsētas pašvaldības ielu pārbūve</w:t>
      </w:r>
      <w:r w:rsidRPr="00675C10">
        <w:rPr>
          <w:bCs/>
          <w:sz w:val="20"/>
          <w:szCs w:val="20"/>
        </w:rPr>
        <w:t>”</w:t>
      </w:r>
      <w:r w:rsidR="00554DF4">
        <w:rPr>
          <w:sz w:val="20"/>
          <w:szCs w:val="20"/>
        </w:rPr>
        <w:br/>
        <w:t xml:space="preserve">Identifikācijas numurs DPD </w:t>
      </w:r>
      <w:r w:rsidR="007B6CC6">
        <w:rPr>
          <w:sz w:val="20"/>
          <w:szCs w:val="20"/>
        </w:rPr>
        <w:t>2017/9</w:t>
      </w:r>
    </w:p>
    <w:p w14:paraId="40BF1327" w14:textId="15799928" w:rsidR="004E705E" w:rsidRPr="004528AC" w:rsidRDefault="004E705E" w:rsidP="00672AFD">
      <w:pPr>
        <w:pStyle w:val="Heading2"/>
      </w:pPr>
    </w:p>
    <w:p w14:paraId="7D4E90C3" w14:textId="0F41A9BD" w:rsidR="004E705E" w:rsidRPr="00AC2A85" w:rsidRDefault="00A966EC" w:rsidP="00A966EC">
      <w:pPr>
        <w:pStyle w:val="BodyText"/>
        <w:tabs>
          <w:tab w:val="left" w:pos="285"/>
        </w:tabs>
        <w:overflowPunct/>
        <w:autoSpaceDE/>
        <w:jc w:val="right"/>
        <w:textAlignment w:val="auto"/>
        <w:rPr>
          <w:i/>
          <w:sz w:val="23"/>
          <w:szCs w:val="23"/>
        </w:rPr>
      </w:pPr>
      <w:r w:rsidRPr="00AC2A85">
        <w:rPr>
          <w:i/>
          <w:sz w:val="23"/>
          <w:szCs w:val="23"/>
        </w:rPr>
        <w:t>Līguma projekts</w:t>
      </w:r>
    </w:p>
    <w:p w14:paraId="2EC679F6" w14:textId="77777777" w:rsidR="00A966EC" w:rsidRDefault="00A966EC" w:rsidP="00A966EC">
      <w:pPr>
        <w:suppressAutoHyphens w:val="0"/>
        <w:jc w:val="center"/>
        <w:rPr>
          <w:b/>
          <w:sz w:val="20"/>
          <w:szCs w:val="20"/>
          <w:lang w:eastAsia="en-US"/>
        </w:rPr>
      </w:pPr>
    </w:p>
    <w:p w14:paraId="17390007" w14:textId="77777777" w:rsidR="00A60E5B" w:rsidRPr="00A60E5B" w:rsidRDefault="00A60E5B" w:rsidP="00A60E5B">
      <w:pPr>
        <w:jc w:val="center"/>
        <w:rPr>
          <w:b/>
          <w:bCs/>
          <w:noProof/>
          <w:sz w:val="23"/>
          <w:szCs w:val="23"/>
          <w:lang w:eastAsia="lv-LV"/>
        </w:rPr>
      </w:pPr>
      <w:r w:rsidRPr="00A60E5B">
        <w:rPr>
          <w:b/>
          <w:bCs/>
          <w:noProof/>
          <w:sz w:val="23"/>
          <w:szCs w:val="23"/>
        </w:rPr>
        <w:t xml:space="preserve">UZŅĒMUMA LĪGUMS </w:t>
      </w:r>
    </w:p>
    <w:p w14:paraId="00C2DA66" w14:textId="7E654DF9" w:rsidR="00A60E5B" w:rsidRPr="00A60E5B" w:rsidRDefault="00A60E5B" w:rsidP="00A60E5B">
      <w:pPr>
        <w:jc w:val="center"/>
        <w:rPr>
          <w:i/>
          <w:noProof/>
          <w:sz w:val="20"/>
          <w:szCs w:val="20"/>
          <w:lang w:eastAsia="lv-LV"/>
        </w:rPr>
      </w:pPr>
      <w:r w:rsidRPr="00A60E5B">
        <w:rPr>
          <w:i/>
          <w:noProof/>
          <w:sz w:val="20"/>
          <w:szCs w:val="20"/>
        </w:rPr>
        <w:t xml:space="preserve">par </w:t>
      </w:r>
      <w:r w:rsidR="0083335A">
        <w:rPr>
          <w:i/>
          <w:noProof/>
          <w:sz w:val="20"/>
          <w:szCs w:val="20"/>
        </w:rPr>
        <w:t>_______________________________________</w:t>
      </w:r>
      <w:r w:rsidRPr="00A60E5B">
        <w:rPr>
          <w:i/>
          <w:noProof/>
          <w:sz w:val="20"/>
          <w:szCs w:val="20"/>
        </w:rPr>
        <w:t xml:space="preserve"> </w:t>
      </w:r>
    </w:p>
    <w:p w14:paraId="4E4123F7" w14:textId="77777777" w:rsidR="00A60E5B" w:rsidRPr="00A60E5B" w:rsidRDefault="00A60E5B" w:rsidP="00A60E5B">
      <w:pPr>
        <w:rPr>
          <w:noProof/>
          <w:sz w:val="22"/>
          <w:szCs w:val="22"/>
          <w:lang w:eastAsia="lv-LV"/>
        </w:rPr>
      </w:pPr>
    </w:p>
    <w:p w14:paraId="340D9B51" w14:textId="77777777" w:rsidR="00A60E5B" w:rsidRPr="00A60E5B" w:rsidRDefault="00A60E5B" w:rsidP="00A60E5B">
      <w:pPr>
        <w:rPr>
          <w:noProof/>
          <w:sz w:val="22"/>
          <w:szCs w:val="22"/>
          <w:lang w:eastAsia="lv-LV"/>
        </w:rPr>
      </w:pPr>
      <w:r w:rsidRPr="00A60E5B">
        <w:rPr>
          <w:noProof/>
          <w:sz w:val="22"/>
          <w:szCs w:val="22"/>
        </w:rPr>
        <w:t>Daugavpilī, 2017.gada ____.___________________</w:t>
      </w:r>
      <w:r w:rsidRPr="00A60E5B">
        <w:rPr>
          <w:noProof/>
          <w:sz w:val="22"/>
          <w:szCs w:val="22"/>
        </w:rPr>
        <w:tab/>
      </w:r>
      <w:r w:rsidRPr="00A60E5B">
        <w:rPr>
          <w:noProof/>
          <w:sz w:val="22"/>
          <w:szCs w:val="22"/>
        </w:rPr>
        <w:tab/>
      </w:r>
      <w:r w:rsidRPr="00A60E5B">
        <w:rPr>
          <w:noProof/>
          <w:sz w:val="22"/>
          <w:szCs w:val="22"/>
        </w:rPr>
        <w:tab/>
      </w:r>
      <w:r w:rsidRPr="00A60E5B">
        <w:rPr>
          <w:noProof/>
          <w:sz w:val="22"/>
          <w:szCs w:val="22"/>
        </w:rPr>
        <w:tab/>
      </w:r>
      <w:r w:rsidRPr="00A60E5B">
        <w:rPr>
          <w:noProof/>
          <w:sz w:val="22"/>
          <w:szCs w:val="22"/>
        </w:rPr>
        <w:tab/>
      </w:r>
    </w:p>
    <w:p w14:paraId="090C368A" w14:textId="77777777" w:rsidR="00A60E5B" w:rsidRPr="00A60E5B" w:rsidRDefault="00A60E5B" w:rsidP="00A60E5B">
      <w:pPr>
        <w:jc w:val="both"/>
        <w:rPr>
          <w:noProof/>
          <w:sz w:val="22"/>
          <w:szCs w:val="22"/>
          <w:lang w:eastAsia="lv-LV"/>
        </w:rPr>
      </w:pPr>
    </w:p>
    <w:p w14:paraId="349503E1" w14:textId="77777777" w:rsidR="00A60E5B" w:rsidRPr="00A60E5B" w:rsidRDefault="00A60E5B" w:rsidP="00A60E5B">
      <w:pPr>
        <w:spacing w:after="120"/>
        <w:ind w:firstLine="510"/>
        <w:jc w:val="both"/>
        <w:rPr>
          <w:noProof/>
          <w:sz w:val="22"/>
          <w:szCs w:val="22"/>
        </w:rPr>
      </w:pPr>
      <w:r w:rsidRPr="00A60E5B">
        <w:rPr>
          <w:b/>
          <w:sz w:val="22"/>
          <w:szCs w:val="22"/>
          <w:lang w:eastAsia="en-US"/>
        </w:rPr>
        <w:t>Daugavpils pilsētas pašvaldības iestāde „Komunālās saimniecības pārvalde”</w:t>
      </w:r>
      <w:r w:rsidRPr="00A60E5B">
        <w:rPr>
          <w:sz w:val="22"/>
          <w:szCs w:val="22"/>
          <w:lang w:eastAsia="en-US"/>
        </w:rPr>
        <w:t xml:space="preserve">, reģ.Nr.90009547852, juridiskā adrese: Saules iela 5A, Daugavpils, (turpmāk – Pasūtītājs), vadītāja </w:t>
      </w:r>
      <w:r w:rsidRPr="00A60E5B">
        <w:rPr>
          <w:b/>
          <w:sz w:val="22"/>
          <w:szCs w:val="22"/>
          <w:lang w:eastAsia="en-US"/>
        </w:rPr>
        <w:t>Aivara Pudāna</w:t>
      </w:r>
      <w:r w:rsidRPr="00A60E5B">
        <w:rPr>
          <w:sz w:val="22"/>
          <w:szCs w:val="22"/>
          <w:lang w:eastAsia="en-US"/>
        </w:rPr>
        <w:t xml:space="preserve"> personā, kurš rīkojas uz iestādes Nolikuma 14.5.apakšpunkta pamata, no vienas puses, un</w:t>
      </w:r>
    </w:p>
    <w:p w14:paraId="53C2ADF9" w14:textId="290CBC2D" w:rsidR="00A60E5B" w:rsidRPr="00A60E5B" w:rsidRDefault="00F10915" w:rsidP="00A60E5B">
      <w:pPr>
        <w:ind w:firstLine="513"/>
        <w:jc w:val="both"/>
        <w:rPr>
          <w:noProof/>
          <w:sz w:val="22"/>
          <w:szCs w:val="22"/>
        </w:rPr>
      </w:pPr>
      <w:r>
        <w:rPr>
          <w:b/>
          <w:bCs/>
          <w:noProof/>
          <w:sz w:val="22"/>
          <w:szCs w:val="22"/>
        </w:rPr>
        <w:t>_______________</w:t>
      </w:r>
      <w:r w:rsidR="00A60E5B" w:rsidRPr="00A60E5B">
        <w:rPr>
          <w:noProof/>
          <w:sz w:val="22"/>
          <w:szCs w:val="22"/>
        </w:rPr>
        <w:t>, reģ.Nr.</w:t>
      </w:r>
      <w:r>
        <w:rPr>
          <w:noProof/>
          <w:sz w:val="22"/>
          <w:szCs w:val="22"/>
        </w:rPr>
        <w:t>________________</w:t>
      </w:r>
      <w:r w:rsidR="00A60E5B" w:rsidRPr="00A60E5B">
        <w:rPr>
          <w:noProof/>
          <w:sz w:val="22"/>
          <w:szCs w:val="22"/>
        </w:rPr>
        <w:t>, juridiskā adrese:</w:t>
      </w:r>
      <w:r w:rsidR="00A60E5B" w:rsidRPr="00A60E5B">
        <w:t xml:space="preserve"> </w:t>
      </w:r>
      <w:r>
        <w:rPr>
          <w:noProof/>
          <w:sz w:val="22"/>
          <w:szCs w:val="22"/>
        </w:rPr>
        <w:t>____________</w:t>
      </w:r>
      <w:r w:rsidR="00A60E5B" w:rsidRPr="00A60E5B">
        <w:rPr>
          <w:noProof/>
          <w:sz w:val="22"/>
          <w:szCs w:val="22"/>
        </w:rPr>
        <w:t xml:space="preserve">, </w:t>
      </w:r>
      <w:r>
        <w:rPr>
          <w:noProof/>
          <w:sz w:val="22"/>
          <w:szCs w:val="22"/>
        </w:rPr>
        <w:t>_____</w:t>
      </w:r>
      <w:r w:rsidR="00A60E5B" w:rsidRPr="00A60E5B">
        <w:rPr>
          <w:noProof/>
          <w:sz w:val="22"/>
          <w:szCs w:val="22"/>
        </w:rPr>
        <w:t xml:space="preserve"> </w:t>
      </w:r>
      <w:r>
        <w:rPr>
          <w:b/>
          <w:noProof/>
          <w:sz w:val="22"/>
          <w:szCs w:val="22"/>
        </w:rPr>
        <w:t>__________</w:t>
      </w:r>
      <w:r w:rsidR="00A60E5B" w:rsidRPr="00A60E5B">
        <w:rPr>
          <w:noProof/>
          <w:sz w:val="22"/>
          <w:szCs w:val="22"/>
        </w:rPr>
        <w:t xml:space="preserve"> personā, kurš rīkojas pamatojoties uz </w:t>
      </w:r>
      <w:r>
        <w:rPr>
          <w:noProof/>
          <w:sz w:val="22"/>
          <w:szCs w:val="22"/>
        </w:rPr>
        <w:t>____________</w:t>
      </w:r>
      <w:r w:rsidR="00A60E5B" w:rsidRPr="00A60E5B">
        <w:rPr>
          <w:noProof/>
          <w:sz w:val="22"/>
          <w:szCs w:val="22"/>
        </w:rPr>
        <w:t xml:space="preserve"> (turpmāk – Būvuzņēmējs), no otras puses, bet abi kopā – “Puses„ vai “Līdzēji”,</w:t>
      </w:r>
    </w:p>
    <w:p w14:paraId="6E98FE20" w14:textId="2D339869" w:rsidR="00A60E5B" w:rsidRPr="00A60E5B" w:rsidRDefault="00A60E5B" w:rsidP="00A60E5B">
      <w:pPr>
        <w:spacing w:before="120"/>
        <w:ind w:firstLine="510"/>
        <w:jc w:val="both"/>
        <w:rPr>
          <w:noProof/>
          <w:sz w:val="22"/>
          <w:szCs w:val="22"/>
        </w:rPr>
      </w:pPr>
      <w:r w:rsidRPr="00A60E5B">
        <w:rPr>
          <w:noProof/>
          <w:sz w:val="22"/>
          <w:szCs w:val="22"/>
        </w:rPr>
        <w:t>pamatojoties uz Daugavpils pilsēta</w:t>
      </w:r>
      <w:r w:rsidR="00F10915">
        <w:rPr>
          <w:noProof/>
          <w:sz w:val="22"/>
          <w:szCs w:val="22"/>
        </w:rPr>
        <w:t>s domes iepirkuma komisijas 2017</w:t>
      </w:r>
      <w:r w:rsidRPr="00A60E5B">
        <w:rPr>
          <w:noProof/>
          <w:sz w:val="22"/>
          <w:szCs w:val="22"/>
        </w:rPr>
        <w:t xml:space="preserve">.gada </w:t>
      </w:r>
      <w:r w:rsidR="00F10915">
        <w:rPr>
          <w:noProof/>
          <w:sz w:val="22"/>
          <w:szCs w:val="22"/>
        </w:rPr>
        <w:t>__._______</w:t>
      </w:r>
      <w:r w:rsidRPr="00A60E5B">
        <w:rPr>
          <w:noProof/>
          <w:sz w:val="22"/>
          <w:szCs w:val="22"/>
        </w:rPr>
        <w:t xml:space="preserve"> lēmumu atklātā konkursa “</w:t>
      </w:r>
      <w:r w:rsidRPr="00A60E5B">
        <w:rPr>
          <w:sz w:val="22"/>
          <w:szCs w:val="22"/>
        </w:rPr>
        <w:t>Jauno Stropu promenādes izbūve Daugavpilī un gaismekļu piegāde</w:t>
      </w:r>
      <w:r w:rsidRPr="00A60E5B">
        <w:rPr>
          <w:noProof/>
          <w:sz w:val="22"/>
          <w:szCs w:val="22"/>
        </w:rPr>
        <w:t>”, identi</w:t>
      </w:r>
      <w:r w:rsidR="00F10915">
        <w:rPr>
          <w:noProof/>
          <w:sz w:val="22"/>
          <w:szCs w:val="22"/>
        </w:rPr>
        <w:t>fikācijas numurs DPD 2016/144, ____</w:t>
      </w:r>
      <w:r w:rsidRPr="00A60E5B">
        <w:rPr>
          <w:noProof/>
          <w:sz w:val="22"/>
          <w:szCs w:val="22"/>
        </w:rPr>
        <w:t>.DAĻĀ: “</w:t>
      </w:r>
      <w:r w:rsidR="00F10915">
        <w:rPr>
          <w:noProof/>
          <w:sz w:val="22"/>
          <w:szCs w:val="22"/>
        </w:rPr>
        <w:t>_____________</w:t>
      </w:r>
      <w:r w:rsidRPr="00A60E5B">
        <w:rPr>
          <w:noProof/>
          <w:sz w:val="22"/>
          <w:szCs w:val="22"/>
        </w:rPr>
        <w:t>” (turpmāk – Konkurss), noslēdza savā starpā šāda satura līgumu (turpmāk – Līgums):</w:t>
      </w:r>
    </w:p>
    <w:p w14:paraId="7E59F534" w14:textId="77777777" w:rsidR="00A60E5B" w:rsidRPr="00A60E5B" w:rsidRDefault="00A60E5B" w:rsidP="00A60E5B">
      <w:pPr>
        <w:shd w:val="clear" w:color="auto" w:fill="FFFFFF"/>
        <w:spacing w:before="240" w:after="240"/>
        <w:jc w:val="center"/>
        <w:rPr>
          <w:b/>
          <w:noProof/>
          <w:color w:val="000000"/>
          <w:sz w:val="22"/>
          <w:szCs w:val="22"/>
        </w:rPr>
      </w:pPr>
      <w:r w:rsidRPr="00A60E5B">
        <w:rPr>
          <w:b/>
          <w:noProof/>
          <w:color w:val="000000"/>
          <w:sz w:val="22"/>
          <w:szCs w:val="22"/>
        </w:rPr>
        <w:t>I. Līguma priekšmets</w:t>
      </w:r>
    </w:p>
    <w:p w14:paraId="5C20B52A" w14:textId="11BCABC0" w:rsidR="00A60E5B" w:rsidRPr="00A60E5B" w:rsidRDefault="00A60E5B" w:rsidP="00A60E5B">
      <w:pPr>
        <w:numPr>
          <w:ilvl w:val="0"/>
          <w:numId w:val="42"/>
        </w:numPr>
        <w:suppressAutoHyphens w:val="0"/>
        <w:spacing w:after="60"/>
        <w:jc w:val="both"/>
        <w:rPr>
          <w:b/>
          <w:bCs/>
          <w:sz w:val="22"/>
          <w:szCs w:val="22"/>
          <w:lang w:eastAsia="en-US"/>
        </w:rPr>
      </w:pPr>
      <w:r w:rsidRPr="00A60E5B">
        <w:rPr>
          <w:noProof/>
          <w:sz w:val="22"/>
          <w:szCs w:val="22"/>
        </w:rPr>
        <w:t xml:space="preserve">Pasūtītājs uzdod un Būvuzņēmējs par samaksu uzņemas Līgumā noteiktajā kārtībā, termiņos un pienācīgā kvalitātē, ievērojot normatīvo aktu prasības, būvprojekta un šī līguma nosacījumus veikt </w:t>
      </w:r>
      <w:r w:rsidR="00564498">
        <w:rPr>
          <w:b/>
          <w:bCs/>
          <w:sz w:val="22"/>
          <w:szCs w:val="22"/>
          <w:lang w:eastAsia="en-US"/>
        </w:rPr>
        <w:t>___________________</w:t>
      </w:r>
      <w:r w:rsidRPr="00A60E5B">
        <w:rPr>
          <w:b/>
          <w:bCs/>
          <w:noProof/>
          <w:sz w:val="22"/>
          <w:szCs w:val="22"/>
          <w:lang w:eastAsia="en-US"/>
        </w:rPr>
        <w:t xml:space="preserve"> </w:t>
      </w:r>
      <w:r w:rsidRPr="00A60E5B">
        <w:rPr>
          <w:noProof/>
          <w:sz w:val="22"/>
          <w:szCs w:val="22"/>
        </w:rPr>
        <w:t>(turpmāk – darbi).</w:t>
      </w:r>
      <w:r w:rsidRPr="00A60E5B">
        <w:rPr>
          <w:b/>
          <w:noProof/>
          <w:sz w:val="22"/>
          <w:szCs w:val="22"/>
        </w:rPr>
        <w:t xml:space="preserve"> </w:t>
      </w:r>
    </w:p>
    <w:p w14:paraId="6DD2EE09" w14:textId="6E669044" w:rsidR="00A60E5B" w:rsidRPr="00A60E5B" w:rsidRDefault="00A60E5B" w:rsidP="00A60E5B">
      <w:pPr>
        <w:numPr>
          <w:ilvl w:val="0"/>
          <w:numId w:val="42"/>
        </w:numPr>
        <w:tabs>
          <w:tab w:val="num" w:pos="720"/>
        </w:tabs>
        <w:suppressAutoHyphens w:val="0"/>
        <w:spacing w:after="60"/>
        <w:jc w:val="both"/>
        <w:rPr>
          <w:noProof/>
          <w:sz w:val="22"/>
          <w:szCs w:val="22"/>
        </w:rPr>
      </w:pPr>
      <w:r w:rsidRPr="00A60E5B">
        <w:rPr>
          <w:bCs/>
          <w:noProof/>
          <w:sz w:val="22"/>
          <w:szCs w:val="22"/>
        </w:rPr>
        <w:t xml:space="preserve">Darbu izpildes vieta – </w:t>
      </w:r>
      <w:r w:rsidR="00564498">
        <w:rPr>
          <w:b/>
          <w:bCs/>
          <w:sz w:val="22"/>
          <w:szCs w:val="22"/>
          <w:lang w:eastAsia="en-US"/>
        </w:rPr>
        <w:t>saskaņā ar būvprojekta nosacījumiem</w:t>
      </w:r>
      <w:r w:rsidRPr="00A60E5B">
        <w:rPr>
          <w:b/>
          <w:bCs/>
          <w:sz w:val="22"/>
          <w:szCs w:val="22"/>
          <w:lang w:eastAsia="en-US"/>
        </w:rPr>
        <w:t xml:space="preserve"> </w:t>
      </w:r>
      <w:r w:rsidRPr="00A60E5B">
        <w:rPr>
          <w:noProof/>
          <w:sz w:val="22"/>
          <w:szCs w:val="22"/>
        </w:rPr>
        <w:t>(turpmāk – Objekts).</w:t>
      </w:r>
      <w:r w:rsidRPr="00A60E5B">
        <w:rPr>
          <w:b/>
          <w:noProof/>
          <w:sz w:val="22"/>
          <w:szCs w:val="22"/>
        </w:rPr>
        <w:t xml:space="preserve"> </w:t>
      </w:r>
    </w:p>
    <w:p w14:paraId="5002D10B" w14:textId="77777777" w:rsidR="00A60E5B" w:rsidRPr="00A60E5B" w:rsidRDefault="00A60E5B" w:rsidP="00A60E5B">
      <w:pPr>
        <w:numPr>
          <w:ilvl w:val="0"/>
          <w:numId w:val="42"/>
        </w:numPr>
        <w:tabs>
          <w:tab w:val="num" w:pos="720"/>
        </w:tabs>
        <w:suppressAutoHyphens w:val="0"/>
        <w:spacing w:after="60"/>
        <w:ind w:left="357" w:hanging="357"/>
        <w:jc w:val="both"/>
        <w:rPr>
          <w:noProof/>
          <w:sz w:val="22"/>
          <w:szCs w:val="22"/>
        </w:rPr>
      </w:pPr>
      <w:r w:rsidRPr="00A60E5B">
        <w:rPr>
          <w:bCs/>
          <w:noProof/>
          <w:sz w:val="22"/>
          <w:szCs w:val="22"/>
        </w:rPr>
        <w:t>Būvuzņēmējs apliecina, ka ir pienācīgi iepazinies ar Objektu, veicamā darba apjomu un citu ar darbu izpildi saistīto informāciju.</w:t>
      </w:r>
    </w:p>
    <w:p w14:paraId="171A83EA" w14:textId="1A143B37" w:rsidR="00A60E5B" w:rsidRPr="00A60E5B" w:rsidRDefault="00A60E5B" w:rsidP="00A60E5B">
      <w:pPr>
        <w:tabs>
          <w:tab w:val="num" w:pos="0"/>
        </w:tabs>
        <w:suppressAutoHyphens w:val="0"/>
        <w:spacing w:before="240" w:after="240"/>
        <w:jc w:val="center"/>
        <w:rPr>
          <w:noProof/>
          <w:sz w:val="22"/>
          <w:szCs w:val="22"/>
        </w:rPr>
      </w:pPr>
      <w:r w:rsidRPr="00A60E5B">
        <w:rPr>
          <w:b/>
          <w:bCs/>
          <w:noProof/>
          <w:color w:val="000000"/>
          <w:sz w:val="22"/>
          <w:szCs w:val="22"/>
        </w:rPr>
        <w:t xml:space="preserve">II. </w:t>
      </w:r>
      <w:r w:rsidR="00AC46AC">
        <w:rPr>
          <w:b/>
          <w:bCs/>
          <w:noProof/>
          <w:color w:val="000000"/>
          <w:sz w:val="22"/>
          <w:szCs w:val="22"/>
        </w:rPr>
        <w:t xml:space="preserve">Līguma izpildes kārtība un </w:t>
      </w:r>
      <w:r w:rsidRPr="00A60E5B">
        <w:rPr>
          <w:b/>
          <w:bCs/>
          <w:noProof/>
          <w:color w:val="000000"/>
          <w:sz w:val="22"/>
          <w:szCs w:val="22"/>
        </w:rPr>
        <w:t>izpildes termiņi</w:t>
      </w:r>
    </w:p>
    <w:p w14:paraId="6F437794" w14:textId="77777777" w:rsidR="00A60E5B" w:rsidRPr="00A60E5B" w:rsidRDefault="00A60E5B" w:rsidP="00A60E5B">
      <w:pPr>
        <w:numPr>
          <w:ilvl w:val="0"/>
          <w:numId w:val="42"/>
        </w:numPr>
        <w:suppressAutoHyphens w:val="0"/>
        <w:spacing w:after="60"/>
        <w:jc w:val="both"/>
        <w:rPr>
          <w:noProof/>
          <w:sz w:val="22"/>
          <w:szCs w:val="22"/>
        </w:rPr>
      </w:pPr>
      <w:r w:rsidRPr="00A60E5B">
        <w:rPr>
          <w:bCs/>
          <w:noProof/>
          <w:sz w:val="22"/>
          <w:szCs w:val="22"/>
        </w:rPr>
        <w:t xml:space="preserve">Darbi sevī ietver visus Līgumā, būvprojektā un tāmēs noteiktos nepieciešamos darbus, būvniecības vadību un organizēšanu, būvniecībai nepieciešamās tehnikas, </w:t>
      </w:r>
      <w:r w:rsidRPr="00A60E5B">
        <w:rPr>
          <w:noProof/>
          <w:sz w:val="22"/>
          <w:szCs w:val="22"/>
        </w:rPr>
        <w:t xml:space="preserve">instrumentu piegādi, būvgružu novākšanu un utilizāciju, </w:t>
      </w:r>
      <w:r w:rsidRPr="00A60E5B">
        <w:rPr>
          <w:bCs/>
          <w:noProof/>
          <w:sz w:val="22"/>
          <w:szCs w:val="22"/>
        </w:rPr>
        <w:t xml:space="preserve">izpilddokumentācijas sagatavošanu un citas darbības, kuras izriet no šī Līguma un normatīvo aktu prasībām. </w:t>
      </w:r>
    </w:p>
    <w:p w14:paraId="22EB0A4F" w14:textId="1EBE2F21" w:rsidR="00A60E5B" w:rsidRPr="005D397A" w:rsidRDefault="00A60E5B" w:rsidP="00A60E5B">
      <w:pPr>
        <w:numPr>
          <w:ilvl w:val="0"/>
          <w:numId w:val="42"/>
        </w:numPr>
        <w:spacing w:after="120"/>
        <w:jc w:val="both"/>
        <w:rPr>
          <w:noProof/>
          <w:sz w:val="22"/>
          <w:szCs w:val="22"/>
        </w:rPr>
      </w:pPr>
      <w:r w:rsidRPr="00A60E5B">
        <w:rPr>
          <w:noProof/>
          <w:color w:val="000000"/>
          <w:sz w:val="22"/>
          <w:szCs w:val="22"/>
        </w:rPr>
        <w:t xml:space="preserve">Būvuzņēmējam ir pienākums uzsākt Objektā darbus ne vēlāk kā </w:t>
      </w:r>
      <w:r w:rsidRPr="00A60E5B">
        <w:rPr>
          <w:b/>
          <w:noProof/>
          <w:color w:val="000000"/>
          <w:sz w:val="22"/>
          <w:szCs w:val="22"/>
        </w:rPr>
        <w:t>14. (četrpadsmitajā) dienā</w:t>
      </w:r>
      <w:r w:rsidRPr="00A60E5B">
        <w:rPr>
          <w:noProof/>
          <w:color w:val="000000"/>
          <w:sz w:val="22"/>
          <w:szCs w:val="22"/>
        </w:rPr>
        <w:t xml:space="preserve"> no </w:t>
      </w:r>
      <w:r w:rsidR="005D397A">
        <w:rPr>
          <w:noProof/>
          <w:color w:val="000000"/>
          <w:sz w:val="22"/>
          <w:szCs w:val="22"/>
        </w:rPr>
        <w:t>Pasūtītāja rakstiska pieprasījuma saņemšanas dienas</w:t>
      </w:r>
      <w:r w:rsidRPr="00A60E5B">
        <w:rPr>
          <w:noProof/>
          <w:color w:val="000000"/>
          <w:sz w:val="22"/>
          <w:szCs w:val="22"/>
        </w:rPr>
        <w:t>.</w:t>
      </w:r>
    </w:p>
    <w:p w14:paraId="0396DFEB" w14:textId="79F4DE16" w:rsidR="005D397A" w:rsidRPr="004414F3" w:rsidRDefault="005D397A" w:rsidP="00B4011B">
      <w:pPr>
        <w:numPr>
          <w:ilvl w:val="0"/>
          <w:numId w:val="42"/>
        </w:numPr>
        <w:suppressAutoHyphens w:val="0"/>
        <w:spacing w:after="120"/>
        <w:jc w:val="both"/>
        <w:rPr>
          <w:noProof/>
          <w:sz w:val="22"/>
          <w:szCs w:val="22"/>
        </w:rPr>
      </w:pPr>
      <w:r>
        <w:rPr>
          <w:noProof/>
          <w:color w:val="000000"/>
          <w:sz w:val="22"/>
          <w:szCs w:val="22"/>
        </w:rPr>
        <w:t xml:space="preserve">Pēc darbu uzsākšanas, </w:t>
      </w:r>
      <w:r w:rsidRPr="00A60E5B">
        <w:rPr>
          <w:noProof/>
          <w:color w:val="000000"/>
          <w:sz w:val="22"/>
          <w:szCs w:val="22"/>
        </w:rPr>
        <w:t>Būvuzņēmējs organizē un nodrošina darbu veikšanu ievērojot iepriekš noteiktu grafiku (</w:t>
      </w:r>
      <w:r>
        <w:rPr>
          <w:noProof/>
          <w:color w:val="000000"/>
          <w:sz w:val="22"/>
          <w:szCs w:val="22"/>
        </w:rPr>
        <w:t>pielikums) un pabeidz</w:t>
      </w:r>
      <w:r w:rsidRPr="00A60E5B">
        <w:rPr>
          <w:noProof/>
          <w:color w:val="000000"/>
          <w:sz w:val="22"/>
          <w:szCs w:val="22"/>
        </w:rPr>
        <w:t xml:space="preserve"> visus darbus Objektā</w:t>
      </w:r>
      <w:r w:rsidRPr="00A60E5B">
        <w:rPr>
          <w:b/>
          <w:noProof/>
          <w:color w:val="000000"/>
          <w:sz w:val="22"/>
          <w:szCs w:val="22"/>
        </w:rPr>
        <w:t xml:space="preserve"> </w:t>
      </w:r>
      <w:r>
        <w:rPr>
          <w:b/>
          <w:noProof/>
          <w:color w:val="000000"/>
          <w:sz w:val="22"/>
          <w:szCs w:val="22"/>
        </w:rPr>
        <w:t>____ (______)</w:t>
      </w:r>
      <w:r w:rsidRPr="00A60E5B">
        <w:rPr>
          <w:b/>
          <w:noProof/>
          <w:color w:val="000000"/>
          <w:sz w:val="22"/>
          <w:szCs w:val="22"/>
        </w:rPr>
        <w:t xml:space="preserve"> mēnešu laikā no </w:t>
      </w:r>
      <w:r w:rsidR="00DB73E2">
        <w:rPr>
          <w:b/>
          <w:noProof/>
          <w:color w:val="000000"/>
          <w:sz w:val="22"/>
          <w:szCs w:val="22"/>
        </w:rPr>
        <w:t xml:space="preserve">būvdarbu uzsākšanas </w:t>
      </w:r>
      <w:r w:rsidRPr="00A60E5B">
        <w:rPr>
          <w:b/>
          <w:noProof/>
          <w:color w:val="000000"/>
          <w:sz w:val="22"/>
          <w:szCs w:val="22"/>
        </w:rPr>
        <w:t>dienas.</w:t>
      </w:r>
      <w:r w:rsidR="00C944D2">
        <w:rPr>
          <w:b/>
          <w:noProof/>
          <w:color w:val="000000"/>
          <w:sz w:val="22"/>
          <w:szCs w:val="22"/>
        </w:rPr>
        <w:t xml:space="preserve"> </w:t>
      </w:r>
      <w:r w:rsidR="00C944D2" w:rsidRPr="004414F3">
        <w:rPr>
          <w:noProof/>
          <w:color w:val="000000"/>
          <w:sz w:val="22"/>
          <w:szCs w:val="22"/>
          <w:u w:val="single"/>
        </w:rPr>
        <w:t>Būvdarbu uzsākšanas diena ir diena, ka</w:t>
      </w:r>
      <w:r w:rsidR="004414F3" w:rsidRPr="004414F3">
        <w:rPr>
          <w:noProof/>
          <w:color w:val="000000"/>
          <w:sz w:val="22"/>
          <w:szCs w:val="22"/>
          <w:u w:val="single"/>
        </w:rPr>
        <w:t>d</w:t>
      </w:r>
      <w:r w:rsidR="00C944D2" w:rsidRPr="004414F3">
        <w:rPr>
          <w:noProof/>
          <w:color w:val="000000"/>
          <w:sz w:val="22"/>
          <w:szCs w:val="22"/>
          <w:u w:val="single"/>
        </w:rPr>
        <w:t xml:space="preserve"> pretendents </w:t>
      </w:r>
      <w:r w:rsidR="00B4011B" w:rsidRPr="004414F3">
        <w:rPr>
          <w:noProof/>
          <w:color w:val="000000"/>
          <w:sz w:val="22"/>
          <w:szCs w:val="22"/>
          <w:u w:val="single"/>
        </w:rPr>
        <w:t>pēc Pasūtītāja rakstiska pieprasījuma uzsāk būvdarbus</w:t>
      </w:r>
      <w:r w:rsidR="00013813">
        <w:rPr>
          <w:noProof/>
          <w:color w:val="000000"/>
          <w:sz w:val="22"/>
          <w:szCs w:val="22"/>
          <w:u w:val="single"/>
        </w:rPr>
        <w:t>,</w:t>
      </w:r>
      <w:r w:rsidR="00B4011B" w:rsidRPr="004414F3">
        <w:rPr>
          <w:noProof/>
          <w:color w:val="000000"/>
          <w:sz w:val="22"/>
          <w:szCs w:val="22"/>
          <w:u w:val="single"/>
        </w:rPr>
        <w:t xml:space="preserve"> vai 14.</w:t>
      </w:r>
      <w:r w:rsidR="004414F3">
        <w:rPr>
          <w:noProof/>
          <w:color w:val="000000"/>
          <w:sz w:val="22"/>
          <w:szCs w:val="22"/>
          <w:u w:val="single"/>
        </w:rPr>
        <w:t xml:space="preserve"> (četrpadsmitā)</w:t>
      </w:r>
      <w:r w:rsidR="00B4011B" w:rsidRPr="004414F3">
        <w:rPr>
          <w:noProof/>
          <w:color w:val="000000"/>
          <w:sz w:val="22"/>
          <w:szCs w:val="22"/>
          <w:u w:val="single"/>
        </w:rPr>
        <w:t xml:space="preserve"> diena no Pasūtītāja rakstiska pieprasījuma saņemšanas dienas, ja Būvuz</w:t>
      </w:r>
      <w:r w:rsidR="004414F3" w:rsidRPr="004414F3">
        <w:rPr>
          <w:noProof/>
          <w:color w:val="000000"/>
          <w:sz w:val="22"/>
          <w:szCs w:val="22"/>
          <w:u w:val="single"/>
        </w:rPr>
        <w:t>ņēmējs neuzsāk būvdarbus ātrāk</w:t>
      </w:r>
      <w:r w:rsidR="004414F3" w:rsidRPr="004414F3">
        <w:rPr>
          <w:noProof/>
          <w:color w:val="000000"/>
          <w:sz w:val="22"/>
          <w:szCs w:val="22"/>
        </w:rPr>
        <w:t>.</w:t>
      </w:r>
    </w:p>
    <w:p w14:paraId="2DF740EE" w14:textId="51715941" w:rsidR="00A60E5B" w:rsidRPr="00A60E5B" w:rsidRDefault="00937887" w:rsidP="00937887">
      <w:pPr>
        <w:numPr>
          <w:ilvl w:val="0"/>
          <w:numId w:val="42"/>
        </w:numPr>
        <w:spacing w:after="120"/>
        <w:jc w:val="both"/>
        <w:rPr>
          <w:noProof/>
          <w:sz w:val="22"/>
          <w:szCs w:val="22"/>
        </w:rPr>
      </w:pPr>
      <w:r w:rsidRPr="00937887">
        <w:rPr>
          <w:noProof/>
          <w:sz w:val="22"/>
          <w:szCs w:val="22"/>
        </w:rPr>
        <w:t xml:space="preserve">Pirms uzsākt darbus, </w:t>
      </w:r>
      <w:r w:rsidR="00B4011B">
        <w:rPr>
          <w:noProof/>
          <w:sz w:val="22"/>
          <w:szCs w:val="22"/>
        </w:rPr>
        <w:t>Būvuzņēmējam</w:t>
      </w:r>
      <w:r w:rsidRPr="00937887">
        <w:rPr>
          <w:noProof/>
          <w:sz w:val="22"/>
          <w:szCs w:val="22"/>
        </w:rPr>
        <w:t xml:space="preserve"> ir jāparaksta „Būves vietas nodošanas - pieņemšanas akts būvdarbiem”</w:t>
      </w:r>
      <w:r w:rsidR="00A60E5B" w:rsidRPr="00A60E5B">
        <w:rPr>
          <w:noProof/>
          <w:sz w:val="22"/>
          <w:szCs w:val="22"/>
        </w:rPr>
        <w:t>.</w:t>
      </w:r>
    </w:p>
    <w:p w14:paraId="0182C833" w14:textId="7DBF9B01" w:rsidR="00A60E5B" w:rsidRPr="00A60E5B" w:rsidRDefault="00A60E5B" w:rsidP="00A60E5B">
      <w:pPr>
        <w:numPr>
          <w:ilvl w:val="0"/>
          <w:numId w:val="42"/>
        </w:numPr>
        <w:spacing w:after="120"/>
        <w:ind w:left="357" w:hanging="357"/>
        <w:jc w:val="both"/>
        <w:rPr>
          <w:noProof/>
          <w:sz w:val="22"/>
          <w:szCs w:val="22"/>
        </w:rPr>
      </w:pPr>
      <w:r w:rsidRPr="00A60E5B">
        <w:rPr>
          <w:noProof/>
          <w:color w:val="000000"/>
          <w:sz w:val="22"/>
          <w:szCs w:val="22"/>
          <w:u w:val="single"/>
        </w:rPr>
        <w:t xml:space="preserve">Būvuzņēmējs pirms darbu uzsākšanas ieceļ iepirkuma piedāvājumā norādīto sertificētu atbildīgo būvdarbu vadītāju </w:t>
      </w:r>
      <w:r w:rsidR="00AE6834">
        <w:rPr>
          <w:b/>
          <w:noProof/>
          <w:color w:val="000000"/>
          <w:sz w:val="22"/>
          <w:szCs w:val="22"/>
          <w:u w:val="single"/>
        </w:rPr>
        <w:t>_______</w:t>
      </w:r>
      <w:r w:rsidRPr="00A60E5B">
        <w:rPr>
          <w:noProof/>
          <w:color w:val="000000"/>
          <w:sz w:val="22"/>
          <w:szCs w:val="22"/>
          <w:u w:val="single"/>
        </w:rPr>
        <w:t>, sert.Nr.</w:t>
      </w:r>
      <w:r w:rsidR="00AE6834">
        <w:rPr>
          <w:noProof/>
          <w:color w:val="000000"/>
          <w:sz w:val="22"/>
          <w:szCs w:val="22"/>
          <w:u w:val="single"/>
        </w:rPr>
        <w:t>______</w:t>
      </w:r>
      <w:r w:rsidRPr="00A60E5B">
        <w:rPr>
          <w:noProof/>
          <w:color w:val="000000"/>
          <w:sz w:val="22"/>
          <w:szCs w:val="22"/>
          <w:u w:val="single"/>
        </w:rPr>
        <w:t xml:space="preserve"> un </w:t>
      </w:r>
      <w:r w:rsidR="00AE6834">
        <w:rPr>
          <w:noProof/>
          <w:color w:val="000000"/>
          <w:sz w:val="22"/>
          <w:szCs w:val="22"/>
          <w:u w:val="single"/>
        </w:rPr>
        <w:t>___________</w:t>
      </w:r>
      <w:r w:rsidRPr="00A60E5B">
        <w:rPr>
          <w:noProof/>
          <w:color w:val="000000"/>
          <w:sz w:val="22"/>
          <w:szCs w:val="22"/>
        </w:rPr>
        <w:t>. Būvspeciālisti veic normatīvajos aktos noteiktās funkcijas.</w:t>
      </w:r>
      <w:r w:rsidRPr="00A60E5B">
        <w:rPr>
          <w:iCs/>
          <w:sz w:val="22"/>
          <w:szCs w:val="22"/>
        </w:rPr>
        <w:t xml:space="preserve"> </w:t>
      </w:r>
    </w:p>
    <w:p w14:paraId="114708EC" w14:textId="77777777" w:rsidR="00A60E5B" w:rsidRPr="00A60E5B" w:rsidRDefault="00A60E5B" w:rsidP="00A60E5B">
      <w:pPr>
        <w:numPr>
          <w:ilvl w:val="0"/>
          <w:numId w:val="42"/>
        </w:numPr>
        <w:tabs>
          <w:tab w:val="num" w:pos="720"/>
        </w:tabs>
        <w:spacing w:after="60"/>
        <w:ind w:left="357" w:hanging="357"/>
        <w:jc w:val="both"/>
        <w:rPr>
          <w:noProof/>
          <w:sz w:val="22"/>
          <w:szCs w:val="22"/>
        </w:rPr>
      </w:pPr>
      <w:r w:rsidRPr="00A60E5B">
        <w:rPr>
          <w:iCs/>
          <w:sz w:val="22"/>
          <w:szCs w:val="22"/>
        </w:rPr>
        <w:t xml:space="preserve">Ar šo līgumu Būvuzņēmējs ir pilnvarots veikt Ministru kabineta  2003.gada 25.februāra noteikumos Nr.92 „Darba aizsardzības prasības, veicot būvdarbus” (turpmāk – Noteikumi Nr.92) </w:t>
      </w:r>
      <w:r w:rsidRPr="00A60E5B">
        <w:rPr>
          <w:iCs/>
          <w:sz w:val="22"/>
          <w:szCs w:val="22"/>
        </w:rPr>
        <w:lastRenderedPageBreak/>
        <w:t>noteiktās  projekta vadītāja funkcijas</w:t>
      </w:r>
      <w:r w:rsidRPr="00A60E5B">
        <w:rPr>
          <w:rFonts w:eastAsia="Arial Unicode MS"/>
          <w:sz w:val="22"/>
          <w:szCs w:val="22"/>
        </w:rPr>
        <w:t xml:space="preserve">, tajā skaitā nodrošina kvalificēta </w:t>
      </w:r>
      <w:r w:rsidRPr="00A60E5B">
        <w:rPr>
          <w:rFonts w:eastAsia="Arial Unicode MS"/>
          <w:sz w:val="22"/>
          <w:szCs w:val="22"/>
          <w:u w:val="single"/>
        </w:rPr>
        <w:t>darba aizsardzības koordinatora</w:t>
      </w:r>
      <w:r w:rsidRPr="00A60E5B">
        <w:rPr>
          <w:rFonts w:eastAsia="Arial Unicode MS"/>
          <w:sz w:val="22"/>
          <w:szCs w:val="22"/>
        </w:rPr>
        <w:t xml:space="preserve"> piesaisti.</w:t>
      </w:r>
    </w:p>
    <w:p w14:paraId="6D2E08A5" w14:textId="77777777" w:rsidR="00A60E5B" w:rsidRPr="00A60E5B" w:rsidRDefault="00A60E5B" w:rsidP="00A60E5B">
      <w:pPr>
        <w:numPr>
          <w:ilvl w:val="0"/>
          <w:numId w:val="42"/>
        </w:numPr>
        <w:tabs>
          <w:tab w:val="num" w:pos="720"/>
        </w:tabs>
        <w:spacing w:after="60"/>
        <w:jc w:val="both"/>
        <w:rPr>
          <w:noProof/>
          <w:sz w:val="22"/>
          <w:szCs w:val="22"/>
        </w:rPr>
      </w:pPr>
      <w:r w:rsidRPr="00A60E5B">
        <w:rPr>
          <w:rFonts w:eastAsia="Arial Unicode MS"/>
          <w:sz w:val="22"/>
          <w:szCs w:val="22"/>
        </w:rPr>
        <w:t>Būvuzņēmējs atbild par 2003.gada 25.februāra noteikumu Nr.92 “</w:t>
      </w:r>
      <w:r w:rsidRPr="00A60E5B">
        <w:rPr>
          <w:bCs/>
          <w:sz w:val="22"/>
          <w:szCs w:val="22"/>
        </w:rPr>
        <w:t>Darba aizsardzības prasības, veicot būvdarbus”</w:t>
      </w:r>
      <w:r w:rsidRPr="00A60E5B">
        <w:rPr>
          <w:rFonts w:eastAsia="Arial Unicode MS"/>
          <w:sz w:val="22"/>
          <w:szCs w:val="22"/>
        </w:rPr>
        <w:t xml:space="preserve"> 9., 11., 12. un 13.punktā noteikto pienākumu izpildi, it īpaši sagatavot darba aizsardzības plānu un pirms būvdarbu uzsākšanas nosūtīt Valsts darba inspekcijai iepriekšēju paziņojumu par būvdarbu veikšanu.</w:t>
      </w:r>
    </w:p>
    <w:p w14:paraId="1A0E8F27" w14:textId="77777777" w:rsidR="00A60E5B" w:rsidRPr="00A60E5B" w:rsidRDefault="00A60E5B" w:rsidP="00A60E5B">
      <w:pPr>
        <w:numPr>
          <w:ilvl w:val="0"/>
          <w:numId w:val="42"/>
        </w:numPr>
        <w:tabs>
          <w:tab w:val="num" w:pos="720"/>
        </w:tabs>
        <w:suppressAutoHyphens w:val="0"/>
        <w:spacing w:after="60"/>
        <w:ind w:left="357" w:hanging="357"/>
        <w:jc w:val="both"/>
        <w:rPr>
          <w:noProof/>
          <w:sz w:val="22"/>
          <w:szCs w:val="22"/>
        </w:rPr>
      </w:pPr>
      <w:r w:rsidRPr="00A60E5B">
        <w:rPr>
          <w:noProof/>
          <w:color w:val="000000"/>
          <w:sz w:val="22"/>
          <w:szCs w:val="22"/>
        </w:rPr>
        <w:t>Pēc Līguma ietvaros paredzēto darbu pabeigšanas Būvuzņēmējs veic izpildīto darbu, kā arī visas ar to saistītās dokumentācijas nodošanu Pasūtītājam saskaņā ar šī Līguma noteikumiem un Latvijas būvnormatīviem.</w:t>
      </w:r>
    </w:p>
    <w:p w14:paraId="3B9687EF" w14:textId="77777777" w:rsidR="00A60E5B" w:rsidRPr="00A60E5B" w:rsidRDefault="00A60E5B" w:rsidP="00A60E5B">
      <w:pPr>
        <w:numPr>
          <w:ilvl w:val="0"/>
          <w:numId w:val="42"/>
        </w:numPr>
        <w:tabs>
          <w:tab w:val="num" w:pos="720"/>
        </w:tabs>
        <w:suppressAutoHyphens w:val="0"/>
        <w:spacing w:after="60"/>
        <w:ind w:left="357" w:hanging="357"/>
        <w:jc w:val="both"/>
        <w:rPr>
          <w:noProof/>
          <w:sz w:val="22"/>
          <w:szCs w:val="22"/>
        </w:rPr>
      </w:pPr>
      <w:r w:rsidRPr="00A60E5B">
        <w:rPr>
          <w:b/>
          <w:sz w:val="22"/>
          <w:szCs w:val="22"/>
        </w:rPr>
        <w:t>Pēc Pušu rakstiskas vienošanās var tikt paredzēts tehnoloģiskais pārtraukums, ja:</w:t>
      </w:r>
    </w:p>
    <w:p w14:paraId="18E9C194"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konkrētu būvdarbu izpildi tieši ietekmē nelabvēlīgi klimatiskie apstākļi atbilstoši būvspeciālistu atzinumam;</w:t>
      </w:r>
    </w:p>
    <w:p w14:paraId="5AB417DE"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ar kompetentas institūcijas lēmumu Būvdarbi tiek apturēti uz laiku līdz Būvdarbu veikšanas rezultātā blakus esošajā būvē radušos bojājumu novēršanai;</w:t>
      </w:r>
    </w:p>
    <w:p w14:paraId="4A0475F7"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būvlaukumā tiek veikti avārijas darbi, proti, darbi, lai novērstu iepriekš neplānotus inženierkomunikāciju bojājumus, kas var izsaukt cilvēku nelaimes gadījumus vai materiālus zaudējumus.</w:t>
      </w:r>
    </w:p>
    <w:p w14:paraId="282E6829"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būvlaukumā Darbu izpildes laikā tiek atrasti sprādzienbīstami priekšmeti, kuru izņemšana ilgst vairāk kā 2 (divas) darba dienas.</w:t>
      </w:r>
    </w:p>
    <w:p w14:paraId="175EC829"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būvlaukumā Darbu izpildes laikā tiek atrastas arheoloģiskās vērtības, kuru izņemšana ilgst vairāk kā 2 (divas) darba dienas.</w:t>
      </w:r>
    </w:p>
    <w:p w14:paraId="2A318983"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14:paraId="49753E68"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pasūtītājs rīko publisko iepirkumu papildus būvdarbu apjomiem, kurus atbilstoši būvniecības tehnoloģijas prasībām ir jāizpilda agrāk nekā Līgumā paredzētus būvdarbu veidus un kuri kavē Līgumā paredzētus būvdarbus.</w:t>
      </w:r>
    </w:p>
    <w:p w14:paraId="31E7F120"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Būvuzņēmējam nav tiesību uz tehnoloģisko pārtraukumu, ja šajā punktā atrunātais šķērslis radies darbu izpildes gaitā, kad darbu pabeigšana Būvuzņēmēja dēļ jau atpalikusi no termiņa, kas noteikts saskaņā ar būvuzņēmuma līgumu.</w:t>
      </w:r>
    </w:p>
    <w:p w14:paraId="2A1A2E32"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Tehnoloģisko pārtraukumu aprēķina tikai un vienīgi uz to laika posmu, kurā eksistē šajā punktā minētais šķērslis. Būvuzņēmējam jādara viss iespējamais, lai līdz minimumam samazinātu līguma izpildes termiņa pagarinājumu.</w:t>
      </w:r>
    </w:p>
    <w:p w14:paraId="496AF846"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Pārtraukumu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14:paraId="27C3738B"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 xml:space="preserve">Ja vien likumā vai citā normatīvajā aktā nav norādīts tieši pretējais, jebkura līguma izpildes pārtraukšanas nepieciešamības pierādīšanas nasta gulstas uz Būvuzņēmēju. </w:t>
      </w:r>
    </w:p>
    <w:p w14:paraId="1034545F"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Pats par sevi tehnoloģiskais pārtraukums nemaina nekādus citus līguma nosacījumus un jebkurā gadījumā Būvuzņēmējam ir pienākums pildīt visas tās līguma saistības, kas kavējošam apstāklim pastāvot ir iespējamas un ciktāl tās ir iespējamas.</w:t>
      </w:r>
    </w:p>
    <w:p w14:paraId="42956ED1"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 xml:space="preserve">Pasūtītājs ir tiesīgs lūgt darbu izpildes tehnoloģisko pārtraukumu, ja darbu izpilde traucē citu Līgumu izpildi esošajā teritorijā. Šādā gadījumā puses noformē par to attiecīgu </w:t>
      </w:r>
      <w:r w:rsidRPr="00A60E5B">
        <w:rPr>
          <w:sz w:val="22"/>
          <w:szCs w:val="22"/>
        </w:rPr>
        <w:lastRenderedPageBreak/>
        <w:t>rakstisku vienošanos. Tehnoloģiskais pārtraukums netiek ieskaitīts kopējā līguma izpildes termiņā.</w:t>
      </w:r>
    </w:p>
    <w:p w14:paraId="7AFCE52A" w14:textId="248DE37D" w:rsidR="00AC46AC" w:rsidRPr="00A60E5B" w:rsidRDefault="00AC46AC" w:rsidP="00AC46AC">
      <w:pPr>
        <w:suppressAutoHyphens w:val="0"/>
        <w:spacing w:before="240" w:after="240"/>
        <w:jc w:val="center"/>
        <w:rPr>
          <w:noProof/>
          <w:sz w:val="22"/>
          <w:szCs w:val="22"/>
        </w:rPr>
      </w:pPr>
      <w:r>
        <w:rPr>
          <w:b/>
          <w:noProof/>
          <w:color w:val="000000"/>
          <w:sz w:val="22"/>
          <w:szCs w:val="22"/>
        </w:rPr>
        <w:t>III</w:t>
      </w:r>
      <w:r w:rsidRPr="00A60E5B">
        <w:rPr>
          <w:b/>
          <w:noProof/>
          <w:color w:val="000000"/>
          <w:sz w:val="22"/>
          <w:szCs w:val="22"/>
        </w:rPr>
        <w:t>. Līguma summa un norēķinu kārtība</w:t>
      </w:r>
    </w:p>
    <w:p w14:paraId="52F08108" w14:textId="77777777" w:rsidR="00AC46AC" w:rsidRPr="00A60E5B" w:rsidRDefault="00AC46AC" w:rsidP="00AC46AC">
      <w:pPr>
        <w:numPr>
          <w:ilvl w:val="0"/>
          <w:numId w:val="42"/>
        </w:numPr>
        <w:spacing w:after="80"/>
        <w:jc w:val="both"/>
        <w:rPr>
          <w:noProof/>
          <w:sz w:val="22"/>
          <w:szCs w:val="22"/>
        </w:rPr>
      </w:pPr>
      <w:r w:rsidRPr="00A60E5B">
        <w:rPr>
          <w:noProof/>
          <w:color w:val="000000"/>
          <w:sz w:val="22"/>
          <w:szCs w:val="22"/>
        </w:rPr>
        <w:t xml:space="preserve">Līguma summa bez pievienotās vērtības nodokļa (turpmāk – PVN) par darbu veikšanu sastāda </w:t>
      </w:r>
      <w:r w:rsidRPr="00A60E5B">
        <w:rPr>
          <w:b/>
          <w:noProof/>
          <w:color w:val="000000"/>
          <w:sz w:val="22"/>
          <w:szCs w:val="22"/>
        </w:rPr>
        <w:t xml:space="preserve">EUR </w:t>
      </w:r>
      <w:r>
        <w:rPr>
          <w:b/>
          <w:noProof/>
          <w:color w:val="000000"/>
          <w:sz w:val="22"/>
          <w:szCs w:val="22"/>
        </w:rPr>
        <w:t>________</w:t>
      </w:r>
      <w:r w:rsidRPr="00A60E5B">
        <w:rPr>
          <w:b/>
          <w:noProof/>
          <w:color w:val="000000"/>
          <w:sz w:val="22"/>
          <w:szCs w:val="22"/>
        </w:rPr>
        <w:t xml:space="preserve"> (</w:t>
      </w:r>
      <w:r>
        <w:rPr>
          <w:b/>
          <w:noProof/>
          <w:color w:val="000000"/>
          <w:sz w:val="22"/>
          <w:szCs w:val="22"/>
        </w:rPr>
        <w:t>____________</w:t>
      </w:r>
      <w:r w:rsidRPr="00A60E5B">
        <w:rPr>
          <w:b/>
          <w:noProof/>
          <w:color w:val="000000"/>
          <w:sz w:val="22"/>
          <w:szCs w:val="22"/>
        </w:rPr>
        <w:t xml:space="preserve"> </w:t>
      </w:r>
      <w:r w:rsidRPr="00A60E5B">
        <w:rPr>
          <w:b/>
          <w:i/>
          <w:noProof/>
          <w:color w:val="000000"/>
          <w:sz w:val="22"/>
          <w:szCs w:val="22"/>
        </w:rPr>
        <w:t>euro</w:t>
      </w:r>
      <w:r>
        <w:rPr>
          <w:b/>
          <w:noProof/>
          <w:color w:val="000000"/>
          <w:sz w:val="22"/>
          <w:szCs w:val="22"/>
        </w:rPr>
        <w:t xml:space="preserve"> un ______</w:t>
      </w:r>
      <w:r w:rsidRPr="00A60E5B">
        <w:rPr>
          <w:b/>
          <w:noProof/>
          <w:color w:val="000000"/>
          <w:sz w:val="22"/>
          <w:szCs w:val="22"/>
        </w:rPr>
        <w:t xml:space="preserve"> centi)</w:t>
      </w:r>
      <w:r w:rsidRPr="00A60E5B">
        <w:rPr>
          <w:noProof/>
          <w:color w:val="000000"/>
          <w:sz w:val="22"/>
          <w:szCs w:val="22"/>
        </w:rPr>
        <w:t>.</w:t>
      </w:r>
    </w:p>
    <w:p w14:paraId="6F92E4A6" w14:textId="77777777" w:rsidR="00AC46AC" w:rsidRPr="00A60E5B" w:rsidRDefault="00AC46AC" w:rsidP="00AC46AC">
      <w:pPr>
        <w:numPr>
          <w:ilvl w:val="0"/>
          <w:numId w:val="42"/>
        </w:numPr>
        <w:spacing w:after="80"/>
        <w:ind w:left="357" w:hanging="357"/>
        <w:jc w:val="both"/>
        <w:rPr>
          <w:noProof/>
          <w:sz w:val="22"/>
          <w:szCs w:val="22"/>
        </w:rPr>
      </w:pPr>
      <w:r w:rsidRPr="00A60E5B">
        <w:rPr>
          <w:noProof/>
          <w:color w:val="000000"/>
          <w:sz w:val="22"/>
          <w:szCs w:val="22"/>
        </w:rPr>
        <w:t xml:space="preserve">Atbilstoši Pievienotās vērtības nodokļa likuma 142.panta otrajai daļai, PVN, kas sastāda </w:t>
      </w:r>
      <w:r w:rsidRPr="00A60E5B">
        <w:rPr>
          <w:b/>
          <w:noProof/>
          <w:color w:val="000000"/>
          <w:sz w:val="22"/>
          <w:szCs w:val="22"/>
        </w:rPr>
        <w:t xml:space="preserve">EUR </w:t>
      </w:r>
      <w:r>
        <w:rPr>
          <w:b/>
          <w:noProof/>
          <w:color w:val="000000"/>
          <w:sz w:val="22"/>
          <w:szCs w:val="22"/>
        </w:rPr>
        <w:t>___________</w:t>
      </w:r>
      <w:r w:rsidRPr="00A60E5B">
        <w:rPr>
          <w:b/>
          <w:noProof/>
          <w:color w:val="000000"/>
          <w:sz w:val="22"/>
          <w:szCs w:val="22"/>
        </w:rPr>
        <w:t xml:space="preserve"> (</w:t>
      </w:r>
      <w:r>
        <w:rPr>
          <w:b/>
          <w:noProof/>
          <w:color w:val="000000"/>
          <w:sz w:val="22"/>
          <w:szCs w:val="22"/>
        </w:rPr>
        <w:t>__________________</w:t>
      </w:r>
      <w:r w:rsidRPr="00A60E5B">
        <w:rPr>
          <w:b/>
          <w:noProof/>
          <w:color w:val="000000"/>
          <w:sz w:val="22"/>
          <w:szCs w:val="22"/>
        </w:rPr>
        <w:t xml:space="preserve"> </w:t>
      </w:r>
      <w:r w:rsidRPr="00A60E5B">
        <w:rPr>
          <w:b/>
          <w:i/>
          <w:noProof/>
          <w:color w:val="000000"/>
          <w:sz w:val="22"/>
          <w:szCs w:val="22"/>
        </w:rPr>
        <w:t>euro</w:t>
      </w:r>
      <w:r w:rsidRPr="00A60E5B">
        <w:rPr>
          <w:b/>
          <w:noProof/>
          <w:color w:val="000000"/>
          <w:sz w:val="22"/>
          <w:szCs w:val="22"/>
        </w:rPr>
        <w:t xml:space="preserve"> un </w:t>
      </w:r>
      <w:r>
        <w:rPr>
          <w:b/>
          <w:noProof/>
          <w:color w:val="000000"/>
          <w:sz w:val="22"/>
          <w:szCs w:val="22"/>
        </w:rPr>
        <w:t>______</w:t>
      </w:r>
      <w:r w:rsidRPr="00A60E5B">
        <w:rPr>
          <w:b/>
          <w:noProof/>
          <w:color w:val="000000"/>
          <w:sz w:val="22"/>
          <w:szCs w:val="22"/>
        </w:rPr>
        <w:t xml:space="preserve"> centi)</w:t>
      </w:r>
      <w:r w:rsidRPr="00A60E5B">
        <w:rPr>
          <w:noProof/>
          <w:color w:val="000000"/>
          <w:sz w:val="22"/>
          <w:szCs w:val="22"/>
        </w:rPr>
        <w:t>, valsts budžetā maksā Pasūtītājs.</w:t>
      </w:r>
    </w:p>
    <w:p w14:paraId="715A9EDA" w14:textId="77777777" w:rsidR="00AC46AC" w:rsidRPr="00A60E5B" w:rsidRDefault="00AC46AC" w:rsidP="00AC46AC">
      <w:pPr>
        <w:numPr>
          <w:ilvl w:val="0"/>
          <w:numId w:val="42"/>
        </w:numPr>
        <w:suppressAutoHyphens w:val="0"/>
        <w:spacing w:after="60"/>
        <w:ind w:left="357" w:hanging="357"/>
        <w:jc w:val="both"/>
        <w:rPr>
          <w:noProof/>
          <w:sz w:val="22"/>
          <w:szCs w:val="22"/>
        </w:rPr>
      </w:pPr>
      <w:r w:rsidRPr="00A60E5B">
        <w:rPr>
          <w:noProof/>
          <w:color w:val="000000"/>
          <w:sz w:val="22"/>
          <w:szCs w:val="22"/>
        </w:rPr>
        <w:t xml:space="preserve">Līguma summa ietver samaksu par šī Līguma ietvaros paredzēto Būvuzņēmēja saistību izpildi – darbu, materiāliem, mehānismu izmaksām, iekārtu izmaksām un visiem citiem izdevumiem, kas minēti </w:t>
      </w:r>
      <w:r>
        <w:rPr>
          <w:noProof/>
          <w:color w:val="000000"/>
          <w:sz w:val="22"/>
          <w:szCs w:val="22"/>
        </w:rPr>
        <w:t>tāmē</w:t>
      </w:r>
      <w:r w:rsidRPr="00A60E5B">
        <w:rPr>
          <w:noProof/>
          <w:color w:val="000000"/>
          <w:sz w:val="22"/>
          <w:szCs w:val="22"/>
        </w:rPr>
        <w:t>.</w:t>
      </w:r>
    </w:p>
    <w:p w14:paraId="3C8CF66D" w14:textId="77777777" w:rsidR="00AC46AC" w:rsidRPr="00A60E5B" w:rsidRDefault="00AC46AC" w:rsidP="00AC46AC">
      <w:pPr>
        <w:numPr>
          <w:ilvl w:val="0"/>
          <w:numId w:val="42"/>
        </w:numPr>
        <w:tabs>
          <w:tab w:val="left" w:pos="0"/>
          <w:tab w:val="left" w:pos="1080"/>
        </w:tabs>
        <w:suppressAutoHyphens w:val="0"/>
        <w:spacing w:after="120"/>
        <w:jc w:val="both"/>
        <w:rPr>
          <w:sz w:val="22"/>
          <w:szCs w:val="22"/>
          <w:lang w:eastAsia="en-US"/>
        </w:rPr>
      </w:pPr>
      <w:r w:rsidRPr="00A60E5B">
        <w:rPr>
          <w:sz w:val="22"/>
          <w:szCs w:val="22"/>
          <w:lang w:eastAsia="en-US"/>
        </w:rPr>
        <w:t>Maksājumi par darbiem tiek veikti ik mēnesi, atbilstoši izpildīto darbu apjomam</w:t>
      </w:r>
      <w:r w:rsidRPr="00A60E5B">
        <w:rPr>
          <w:color w:val="000000"/>
          <w:sz w:val="22"/>
          <w:szCs w:val="22"/>
          <w:lang w:eastAsia="en-US"/>
        </w:rPr>
        <w:t>. Maksājumi veicami pēc Būvuzņēmēja</w:t>
      </w:r>
      <w:r w:rsidRPr="00A60E5B">
        <w:rPr>
          <w:sz w:val="22"/>
          <w:szCs w:val="22"/>
          <w:lang w:eastAsia="en-US"/>
        </w:rPr>
        <w:t xml:space="preserve"> piestādīto rēķinu un akta par izpildīto būvdarbu apstiprināšanas </w:t>
      </w:r>
      <w:r w:rsidRPr="00A60E5B">
        <w:rPr>
          <w:b/>
          <w:sz w:val="22"/>
          <w:szCs w:val="22"/>
          <w:lang w:eastAsia="en-US"/>
        </w:rPr>
        <w:t>30 (trīsdesmit) dienu laikā</w:t>
      </w:r>
      <w:r w:rsidRPr="00A60E5B">
        <w:rPr>
          <w:sz w:val="22"/>
          <w:szCs w:val="22"/>
          <w:lang w:eastAsia="en-US"/>
        </w:rPr>
        <w:t>. Akts un rēķins jāiesniedz Pasūtītājam apstiprināšanai līdz katra mēneša 7.datumam.</w:t>
      </w:r>
    </w:p>
    <w:p w14:paraId="06D6765D" w14:textId="77777777" w:rsidR="00AC46AC" w:rsidRPr="00A60E5B" w:rsidRDefault="00AC46AC" w:rsidP="00AC46AC">
      <w:pPr>
        <w:numPr>
          <w:ilvl w:val="0"/>
          <w:numId w:val="42"/>
        </w:numPr>
        <w:tabs>
          <w:tab w:val="left" w:pos="0"/>
          <w:tab w:val="left" w:pos="1080"/>
        </w:tabs>
        <w:suppressAutoHyphens w:val="0"/>
        <w:spacing w:after="120"/>
        <w:jc w:val="both"/>
        <w:rPr>
          <w:sz w:val="22"/>
          <w:szCs w:val="22"/>
          <w:lang w:eastAsia="en-US"/>
        </w:rPr>
      </w:pPr>
      <w:r w:rsidRPr="00A60E5B">
        <w:rPr>
          <w:noProof/>
          <w:color w:val="000000"/>
          <w:sz w:val="22"/>
          <w:szCs w:val="22"/>
          <w:lang w:eastAsia="en-US"/>
        </w:rPr>
        <w:t>Iespējamais sadārdzinājums Līguma realizācijas laikā netiks papildus apmaksāts.</w:t>
      </w:r>
    </w:p>
    <w:p w14:paraId="3596DD10" w14:textId="5A9AF25E" w:rsidR="00A60E5B" w:rsidRPr="00A60E5B" w:rsidRDefault="00A60E5B" w:rsidP="004B3D6D">
      <w:pPr>
        <w:tabs>
          <w:tab w:val="num" w:pos="720"/>
        </w:tabs>
        <w:spacing w:before="240" w:after="240"/>
        <w:jc w:val="center"/>
        <w:rPr>
          <w:noProof/>
          <w:sz w:val="22"/>
          <w:szCs w:val="22"/>
        </w:rPr>
      </w:pPr>
      <w:r w:rsidRPr="00A60E5B">
        <w:rPr>
          <w:b/>
          <w:noProof/>
          <w:color w:val="000000"/>
          <w:sz w:val="22"/>
          <w:szCs w:val="22"/>
        </w:rPr>
        <w:t>I</w:t>
      </w:r>
      <w:r w:rsidR="00385336">
        <w:rPr>
          <w:b/>
          <w:noProof/>
          <w:color w:val="000000"/>
          <w:sz w:val="22"/>
          <w:szCs w:val="22"/>
        </w:rPr>
        <w:t>V</w:t>
      </w:r>
      <w:r w:rsidRPr="00A60E5B">
        <w:rPr>
          <w:b/>
          <w:noProof/>
          <w:color w:val="000000"/>
          <w:sz w:val="22"/>
          <w:szCs w:val="22"/>
        </w:rPr>
        <w:t>. Būvuzņēmēja tiesības un pienākumi</w:t>
      </w:r>
    </w:p>
    <w:p w14:paraId="77AB898C" w14:textId="77777777" w:rsidR="00A60E5B" w:rsidRPr="00A60E5B" w:rsidRDefault="00A60E5B" w:rsidP="00A60E5B">
      <w:pPr>
        <w:numPr>
          <w:ilvl w:val="0"/>
          <w:numId w:val="42"/>
        </w:numPr>
        <w:tabs>
          <w:tab w:val="num" w:pos="0"/>
        </w:tabs>
        <w:spacing w:after="60"/>
        <w:jc w:val="both"/>
        <w:rPr>
          <w:noProof/>
          <w:sz w:val="22"/>
          <w:szCs w:val="22"/>
        </w:rPr>
      </w:pPr>
      <w:r w:rsidRPr="00A60E5B">
        <w:rPr>
          <w:noProof/>
          <w:sz w:val="22"/>
          <w:szCs w:val="22"/>
        </w:rPr>
        <w:t>Būvuzņēmēja pienākums ir:</w:t>
      </w:r>
    </w:p>
    <w:p w14:paraId="0AC8BECB" w14:textId="35C0EC34" w:rsidR="00A60E5B" w:rsidRPr="00A60E5B" w:rsidRDefault="00A60E5B" w:rsidP="00A60E5B">
      <w:pPr>
        <w:numPr>
          <w:ilvl w:val="1"/>
          <w:numId w:val="42"/>
        </w:numPr>
        <w:tabs>
          <w:tab w:val="num" w:pos="426"/>
        </w:tabs>
        <w:spacing w:after="60"/>
        <w:ind w:left="1134"/>
        <w:jc w:val="both"/>
        <w:rPr>
          <w:noProof/>
          <w:sz w:val="22"/>
          <w:szCs w:val="22"/>
        </w:rPr>
      </w:pPr>
      <w:r w:rsidRPr="00A60E5B">
        <w:rPr>
          <w:noProof/>
          <w:sz w:val="22"/>
          <w:szCs w:val="22"/>
        </w:rPr>
        <w:t xml:space="preserve">ne vēlāk kā līguma </w:t>
      </w:r>
      <w:r w:rsidR="00AE6834">
        <w:rPr>
          <w:noProof/>
          <w:sz w:val="22"/>
          <w:szCs w:val="22"/>
        </w:rPr>
        <w:t>izpildes uzsākšanas</w:t>
      </w:r>
      <w:r w:rsidRPr="00A60E5B">
        <w:rPr>
          <w:noProof/>
          <w:sz w:val="22"/>
          <w:szCs w:val="22"/>
        </w:rPr>
        <w:t xml:space="preserve"> dienā iesniegt Pasūtītājam visu šajā Līgumā noteikto risku, būvniecību apdrošināšanas polišu kopijas (uzrādot oriģinālu); par minēto dokumentu nodošanu – pieņemšanu tiek sastādīts akts, kas kopā ar minētajiem dokumentiem pievienojams Līgumam kā neatņemamas sastāvdaļas;</w:t>
      </w:r>
    </w:p>
    <w:p w14:paraId="524C19D5" w14:textId="77777777" w:rsidR="00A60E5B" w:rsidRPr="00A60E5B" w:rsidRDefault="00A60E5B" w:rsidP="00A60E5B">
      <w:pPr>
        <w:numPr>
          <w:ilvl w:val="1"/>
          <w:numId w:val="42"/>
        </w:numPr>
        <w:tabs>
          <w:tab w:val="num" w:pos="426"/>
        </w:tabs>
        <w:spacing w:after="60"/>
        <w:ind w:left="1134"/>
        <w:jc w:val="both"/>
        <w:rPr>
          <w:noProof/>
          <w:sz w:val="22"/>
          <w:szCs w:val="22"/>
        </w:rPr>
      </w:pPr>
      <w:r w:rsidRPr="00A60E5B">
        <w:rPr>
          <w:noProof/>
          <w:sz w:val="22"/>
          <w:szCs w:val="22"/>
        </w:rPr>
        <w:t>saskaņā ar Līguma nosacījumiem, iesniegt Pasūtītājam līgumsaistību izpildes garantijas oriģinālus; par minēto dokumenta nodošanu – pieņemšanu tiek sastādīts akts, kas kopā ar minētajiem dokumentiem pievienojams Līgumam kā neatņemamas sastāvdaļas.</w:t>
      </w:r>
    </w:p>
    <w:p w14:paraId="13D0FC40" w14:textId="77777777" w:rsidR="00A60E5B" w:rsidRPr="00A60E5B" w:rsidRDefault="00A60E5B" w:rsidP="00A60E5B">
      <w:pPr>
        <w:numPr>
          <w:ilvl w:val="0"/>
          <w:numId w:val="42"/>
        </w:numPr>
        <w:tabs>
          <w:tab w:val="num" w:pos="720"/>
        </w:tabs>
        <w:spacing w:after="60"/>
        <w:jc w:val="both"/>
        <w:rPr>
          <w:noProof/>
          <w:sz w:val="22"/>
          <w:szCs w:val="22"/>
        </w:rPr>
      </w:pPr>
      <w:r w:rsidRPr="00A60E5B">
        <w:rPr>
          <w:noProof/>
          <w:sz w:val="22"/>
          <w:szCs w:val="22"/>
        </w:rPr>
        <w:t>Būvuzņēmējam ir pienākums:</w:t>
      </w:r>
    </w:p>
    <w:p w14:paraId="5369DEE4"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Veikt darbus kvalitatīvi, ievērojot Līgumā un Iepirkuma dokumentācijā minētās prasības un Lokālajā tāmē norādītos darbu apjomus;</w:t>
      </w:r>
    </w:p>
    <w:p w14:paraId="1F98C126"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Sagatavot normatīvajos aktos noteikto izpilddokumentāciju;</w:t>
      </w:r>
    </w:p>
    <w:p w14:paraId="42368CFF"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14:paraId="41CBE356"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būvdarbus veic ar savu darbaspēku un, nepieciešamības gadījumā piesaistot apakšuzņēmējus, kuri norādīti iepirkumā iesniegtajā piedāvājumā vai kuru atbilstību iepirkuma nolikuma prasībām ir izvērtējis pasūtītājs</w:t>
      </w:r>
      <w:r w:rsidRPr="00A60E5B">
        <w:rPr>
          <w:color w:val="000000"/>
          <w:sz w:val="22"/>
          <w:szCs w:val="22"/>
        </w:rPr>
        <w:t>;</w:t>
      </w:r>
    </w:p>
    <w:p w14:paraId="45DD25C5"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Veikt darbus ar savu (īpašumā vai lietošanā esošu) aprīkojumu, materiāliem vai citiem nepieciešamajiem tehniskajiem līdzekļiem un instrumentiem;</w:t>
      </w:r>
    </w:p>
    <w:p w14:paraId="4FFED400" w14:textId="7A169F83" w:rsidR="00A60E5B" w:rsidRPr="00A60E5B" w:rsidRDefault="00F1732C" w:rsidP="00A60E5B">
      <w:pPr>
        <w:numPr>
          <w:ilvl w:val="1"/>
          <w:numId w:val="42"/>
        </w:numPr>
        <w:spacing w:after="60"/>
        <w:ind w:left="1134" w:hanging="708"/>
        <w:jc w:val="both"/>
        <w:rPr>
          <w:noProof/>
          <w:sz w:val="22"/>
          <w:szCs w:val="22"/>
        </w:rPr>
      </w:pPr>
      <w:r>
        <w:rPr>
          <w:bCs/>
          <w:noProof/>
          <w:sz w:val="22"/>
          <w:szCs w:val="22"/>
        </w:rPr>
        <w:t xml:space="preserve">Pirms būvdarbu uzsākšanas </w:t>
      </w:r>
      <w:r w:rsidR="00A60E5B" w:rsidRPr="00A60E5B">
        <w:rPr>
          <w:bCs/>
          <w:noProof/>
          <w:sz w:val="22"/>
          <w:szCs w:val="22"/>
        </w:rPr>
        <w:t>Uzņēmēja pienākums ir izstrādāt detalizētu darbu veikšanas projektu, atbilstoši 2014.gada 21.oktobra MK noteikumiem Nr.655 „Noteikumi par Latvijas būvnormatīvu LBN 310-14 „Darbu veikšanas projekts” un darba aizsardzības plānu, atbilstoši 2003.gada 25. februāra MK noteikumiem Nr.92 „Darba aizsardzības prasības, veicot būvdarbus” un saskaņot tos ar Pasūtītāju, Būvuzraugu un Autoruzraugu;</w:t>
      </w:r>
    </w:p>
    <w:p w14:paraId="7E17F13E"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Par saviem līdzekļiem piegādāt darbam nepieciešamos materiālus, konstrukcijas un iekārtas;</w:t>
      </w:r>
    </w:p>
    <w:p w14:paraId="778ED147" w14:textId="53C737C5"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lastRenderedPageBreak/>
        <w:t xml:space="preserve">Darbus izpildīt ar </w:t>
      </w:r>
      <w:r w:rsidR="00DD5F1B">
        <w:rPr>
          <w:noProof/>
          <w:color w:val="000000"/>
          <w:sz w:val="22"/>
          <w:szCs w:val="22"/>
        </w:rPr>
        <w:t xml:space="preserve">konkursa tehniskajā piedāvājumā norādītajiem </w:t>
      </w:r>
      <w:r w:rsidRPr="00A60E5B">
        <w:rPr>
          <w:noProof/>
          <w:color w:val="000000"/>
          <w:sz w:val="22"/>
          <w:szCs w:val="22"/>
        </w:rPr>
        <w:t>sertificētiem un kvalitatīviem materiāliem;</w:t>
      </w:r>
    </w:p>
    <w:p w14:paraId="3CFF9771"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Darbu veikšanas procesā ievērot darba aizsardzības, ugunsdrošības noteikumus un uzņemties pilnu atbildību par jebkādiem minēto noteikumu pārkāpumiem un to izraisītām sekām;</w:t>
      </w:r>
    </w:p>
    <w:p w14:paraId="34618D43"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r w:rsidRPr="00A60E5B">
        <w:rPr>
          <w:color w:val="000000"/>
          <w:sz w:val="22"/>
          <w:szCs w:val="22"/>
        </w:rPr>
        <w:t xml:space="preserve"> </w:t>
      </w:r>
    </w:p>
    <w:p w14:paraId="1D751A8F" w14:textId="77777777" w:rsidR="00A60E5B" w:rsidRPr="00A60E5B" w:rsidRDefault="00A60E5B" w:rsidP="00A60E5B">
      <w:pPr>
        <w:numPr>
          <w:ilvl w:val="1"/>
          <w:numId w:val="42"/>
        </w:numPr>
        <w:spacing w:after="60"/>
        <w:ind w:left="1134" w:hanging="708"/>
        <w:jc w:val="both"/>
        <w:rPr>
          <w:noProof/>
          <w:color w:val="000000"/>
          <w:sz w:val="22"/>
          <w:szCs w:val="22"/>
        </w:rPr>
      </w:pPr>
      <w:r w:rsidRPr="00A60E5B">
        <w:rPr>
          <w:noProof/>
          <w:color w:val="000000"/>
          <w:sz w:val="22"/>
          <w:szCs w:val="22"/>
        </w:rPr>
        <w:t>Ar rīkojumu noteikt atbildīgās personas par darba aizsardzību un ugunsdrošību Objektā;</w:t>
      </w:r>
    </w:p>
    <w:p w14:paraId="3088A3E9" w14:textId="77777777" w:rsidR="00A60E5B" w:rsidRPr="00A60E5B" w:rsidRDefault="00A60E5B" w:rsidP="00A60E5B">
      <w:pPr>
        <w:numPr>
          <w:ilvl w:val="1"/>
          <w:numId w:val="42"/>
        </w:numPr>
        <w:spacing w:after="60"/>
        <w:ind w:left="1134" w:hanging="708"/>
        <w:jc w:val="both"/>
        <w:rPr>
          <w:noProof/>
          <w:color w:val="000000"/>
          <w:sz w:val="22"/>
          <w:szCs w:val="22"/>
        </w:rPr>
      </w:pPr>
      <w:r w:rsidRPr="00A60E5B">
        <w:rPr>
          <w:noProof/>
          <w:color w:val="000000"/>
          <w:sz w:val="22"/>
          <w:szCs w:val="22"/>
        </w:rPr>
        <w:t>Nodrošināt Objektā strādājošos ar nepieciešamajiem darba aizsardzības līdzekļiem;</w:t>
      </w:r>
    </w:p>
    <w:p w14:paraId="0504F1D2" w14:textId="77777777" w:rsidR="00A60E5B" w:rsidRPr="00A60E5B" w:rsidRDefault="00A60E5B" w:rsidP="00A60E5B">
      <w:pPr>
        <w:numPr>
          <w:ilvl w:val="1"/>
          <w:numId w:val="42"/>
        </w:numPr>
        <w:spacing w:after="60"/>
        <w:ind w:left="1134" w:hanging="708"/>
        <w:jc w:val="both"/>
        <w:rPr>
          <w:noProof/>
          <w:color w:val="000000"/>
          <w:sz w:val="22"/>
          <w:szCs w:val="22"/>
        </w:rPr>
      </w:pPr>
      <w:r w:rsidRPr="00A60E5B">
        <w:rPr>
          <w:noProof/>
          <w:sz w:val="22"/>
          <w:szCs w:val="22"/>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Minētais līgums jāuztur spēkā visu būvdarbu un garantijas laiku;</w:t>
      </w:r>
    </w:p>
    <w:p w14:paraId="29BDC667" w14:textId="3EF076D6" w:rsidR="00A60E5B" w:rsidRPr="00A60E5B" w:rsidRDefault="00A60E5B" w:rsidP="00A60E5B">
      <w:pPr>
        <w:numPr>
          <w:ilvl w:val="1"/>
          <w:numId w:val="42"/>
        </w:numPr>
        <w:spacing w:after="60"/>
        <w:ind w:left="1134" w:hanging="708"/>
        <w:jc w:val="both"/>
        <w:rPr>
          <w:noProof/>
          <w:color w:val="000000"/>
          <w:sz w:val="22"/>
          <w:szCs w:val="22"/>
        </w:rPr>
      </w:pPr>
      <w:r w:rsidRPr="00A60E5B">
        <w:rPr>
          <w:noProof/>
          <w:color w:val="000000"/>
          <w:sz w:val="22"/>
          <w:szCs w:val="22"/>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r w:rsidR="00060A56">
        <w:rPr>
          <w:noProof/>
          <w:color w:val="000000"/>
          <w:sz w:val="22"/>
          <w:szCs w:val="22"/>
        </w:rPr>
        <w:t>, ja tas nepieciešams</w:t>
      </w:r>
      <w:r w:rsidRPr="00A60E5B">
        <w:rPr>
          <w:noProof/>
          <w:color w:val="000000"/>
          <w:sz w:val="22"/>
          <w:szCs w:val="22"/>
        </w:rPr>
        <w:t>;</w:t>
      </w:r>
    </w:p>
    <w:p w14:paraId="70713156" w14:textId="77777777" w:rsidR="00A60E5B" w:rsidRPr="00A60E5B" w:rsidRDefault="00A60E5B" w:rsidP="00A60E5B">
      <w:pPr>
        <w:numPr>
          <w:ilvl w:val="1"/>
          <w:numId w:val="42"/>
        </w:numPr>
        <w:spacing w:after="60"/>
        <w:ind w:left="1134" w:hanging="708"/>
        <w:jc w:val="both"/>
        <w:rPr>
          <w:noProof/>
          <w:color w:val="000000"/>
          <w:sz w:val="22"/>
          <w:szCs w:val="22"/>
        </w:rPr>
      </w:pPr>
      <w:r w:rsidRPr="00A60E5B">
        <w:rPr>
          <w:noProof/>
          <w:color w:val="000000"/>
          <w:sz w:val="22"/>
          <w:szCs w:val="22"/>
        </w:rPr>
        <w:t>Nodrošināt visu nepieciešamo dokumentu atrašanos būvlaukumā, kuru uzrādīšanu var prasīt amatpersonas, kas ir tiesīgas kontrolēt būvdarbus;</w:t>
      </w:r>
    </w:p>
    <w:p w14:paraId="417E9ADE"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Segt Pasūtītājam ar darbu izpildi saistītos izdevumus, ja tādi rodas darbu izpildes laikā;</w:t>
      </w:r>
    </w:p>
    <w:p w14:paraId="3107FC68"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Nodrošināt darba laikā Pasūtītājam brīvu un drošu piekļūšanu Objektam;</w:t>
      </w:r>
    </w:p>
    <w:p w14:paraId="1A6AFFBE"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Nodrošināt tīrību Objektā, regulāru būvgružu izvešanu no Objekta uz sava rēķina. Ne vēlāk kā būvdarbu pabeigšanas dienā veikt visu būvgružu izvešanu no Objekta un teritorijas sakārtošanu, kā arī Objekta atbrīvošanu no Būvuzņēmējam un apakšuzņēmējam piederošiem, darba rīkiem un inventāra;</w:t>
      </w:r>
    </w:p>
    <w:p w14:paraId="15E1ED53"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Nekavējoties rakstveidā informēt Pasūtītāju par visiem apstākļiem, kas atklājušies darbu izpildes procesā un var neparedzēti ietekmēt darbu izpildi;</w:t>
      </w:r>
    </w:p>
    <w:p w14:paraId="175A3FB4"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Savlaicīgi brīdināt Pasūtītāju, ja darbu izpildes gaitā radušies apstākļi, kas var būt bīstami cilvēku veselībai vai dzīvībai, un veikt visus nepieciešamos pasākumus, lai tos novērstu;</w:t>
      </w:r>
    </w:p>
    <w:p w14:paraId="7C4A98DB"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Pildīt visus citus no šī Līguma, tehniskā piedāvājuma un būvniecību reglamentējošajiem normatīvajiem aktiem izrietošos Būvuzņēmēja pienākumus.</w:t>
      </w:r>
    </w:p>
    <w:p w14:paraId="54D6F9CD" w14:textId="749B040F" w:rsidR="00A60E5B" w:rsidRPr="00A60E5B" w:rsidRDefault="00A60E5B" w:rsidP="00A60E5B">
      <w:pPr>
        <w:spacing w:before="240" w:after="240"/>
        <w:jc w:val="center"/>
        <w:rPr>
          <w:b/>
          <w:noProof/>
          <w:color w:val="000000"/>
          <w:sz w:val="22"/>
          <w:szCs w:val="22"/>
        </w:rPr>
      </w:pPr>
      <w:r w:rsidRPr="00A60E5B">
        <w:rPr>
          <w:b/>
          <w:noProof/>
          <w:color w:val="000000"/>
          <w:sz w:val="22"/>
          <w:szCs w:val="22"/>
        </w:rPr>
        <w:t>V. Pasūtītāja tiesības un pienākumi</w:t>
      </w:r>
    </w:p>
    <w:p w14:paraId="563A0B35"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Nodrošināt Būvuzņēmējam brīvu un netraucētu piekļuvi Objektam.</w:t>
      </w:r>
    </w:p>
    <w:p w14:paraId="0BCCD303" w14:textId="77777777" w:rsidR="00A60E5B" w:rsidRPr="00A60E5B" w:rsidRDefault="00A60E5B" w:rsidP="00A60E5B">
      <w:pPr>
        <w:numPr>
          <w:ilvl w:val="0"/>
          <w:numId w:val="42"/>
        </w:numPr>
        <w:spacing w:after="60"/>
        <w:jc w:val="both"/>
        <w:rPr>
          <w:noProof/>
          <w:color w:val="000000"/>
          <w:sz w:val="22"/>
          <w:szCs w:val="22"/>
        </w:rPr>
      </w:pPr>
      <w:r w:rsidRPr="00A60E5B">
        <w:rPr>
          <w:noProof/>
          <w:color w:val="000000"/>
          <w:sz w:val="22"/>
          <w:szCs w:val="22"/>
        </w:rPr>
        <w:t xml:space="preserve">Izsniegt Pasūtītāja rīcībā esošo dokumentāciju, kas nepieciešama Būvuzņēmējam līgumsaistību izpildei. </w:t>
      </w:r>
    </w:p>
    <w:p w14:paraId="4BC7DD00" w14:textId="77777777" w:rsidR="00A60E5B" w:rsidRPr="00A60E5B" w:rsidRDefault="00A60E5B" w:rsidP="00A60E5B">
      <w:pPr>
        <w:numPr>
          <w:ilvl w:val="0"/>
          <w:numId w:val="42"/>
        </w:numPr>
        <w:spacing w:after="60"/>
        <w:jc w:val="both"/>
        <w:rPr>
          <w:noProof/>
          <w:color w:val="000000"/>
          <w:sz w:val="22"/>
          <w:szCs w:val="22"/>
        </w:rPr>
      </w:pPr>
      <w:r w:rsidRPr="00A60E5B">
        <w:rPr>
          <w:noProof/>
          <w:color w:val="000000"/>
          <w:sz w:val="22"/>
          <w:szCs w:val="22"/>
        </w:rPr>
        <w:t>Būvdarbu tehniskajai uzraudzībai nozīmēt Būvuzraugu un Autoruzraugu. Norīkot par līguma izpildi atbildīgo personu.</w:t>
      </w:r>
    </w:p>
    <w:p w14:paraId="49513633" w14:textId="77777777" w:rsidR="00A60E5B" w:rsidRPr="00A60E5B" w:rsidRDefault="00A60E5B" w:rsidP="00A60E5B">
      <w:pPr>
        <w:numPr>
          <w:ilvl w:val="0"/>
          <w:numId w:val="42"/>
        </w:numPr>
        <w:suppressAutoHyphens w:val="0"/>
        <w:spacing w:after="60"/>
        <w:jc w:val="both"/>
        <w:rPr>
          <w:noProof/>
          <w:sz w:val="22"/>
          <w:szCs w:val="22"/>
        </w:rPr>
      </w:pPr>
      <w:r w:rsidRPr="00A60E5B">
        <w:rPr>
          <w:noProof/>
          <w:color w:val="000000"/>
          <w:sz w:val="22"/>
          <w:szCs w:val="22"/>
        </w:rPr>
        <w:t>Savlaicīgi</w:t>
      </w:r>
      <w:r w:rsidRPr="00A60E5B">
        <w:rPr>
          <w:noProof/>
          <w:sz w:val="22"/>
          <w:szCs w:val="22"/>
        </w:rPr>
        <w:t xml:space="preserve"> norēķināties ar Būvuzņēmēju par kvalitatīvi izpildītiem darbiem Līgumā noteiktajā kārtībā</w:t>
      </w:r>
      <w:r w:rsidRPr="00A60E5B">
        <w:rPr>
          <w:noProof/>
          <w:color w:val="000000"/>
          <w:sz w:val="22"/>
          <w:szCs w:val="22"/>
        </w:rPr>
        <w:t>.</w:t>
      </w:r>
    </w:p>
    <w:p w14:paraId="4B991134" w14:textId="77777777" w:rsidR="00A60E5B" w:rsidRPr="00A60E5B" w:rsidRDefault="00A60E5B" w:rsidP="00A60E5B">
      <w:pPr>
        <w:numPr>
          <w:ilvl w:val="0"/>
          <w:numId w:val="42"/>
        </w:numPr>
        <w:spacing w:after="60"/>
        <w:jc w:val="both"/>
        <w:rPr>
          <w:noProof/>
          <w:color w:val="000000"/>
          <w:sz w:val="22"/>
          <w:szCs w:val="22"/>
        </w:rPr>
      </w:pPr>
      <w:r w:rsidRPr="00A60E5B">
        <w:rPr>
          <w:noProof/>
          <w:color w:val="000000"/>
          <w:sz w:val="22"/>
          <w:szCs w:val="22"/>
        </w:rPr>
        <w:t>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14:paraId="6404C082" w14:textId="77777777" w:rsidR="00A859E8" w:rsidRDefault="00A859E8" w:rsidP="00A60E5B">
      <w:pPr>
        <w:suppressAutoHyphens w:val="0"/>
        <w:overflowPunct w:val="0"/>
        <w:autoSpaceDE w:val="0"/>
        <w:spacing w:before="240" w:after="240"/>
        <w:jc w:val="center"/>
        <w:textAlignment w:val="baseline"/>
        <w:rPr>
          <w:b/>
          <w:sz w:val="22"/>
          <w:szCs w:val="22"/>
        </w:rPr>
      </w:pPr>
    </w:p>
    <w:p w14:paraId="255A3716" w14:textId="77777777" w:rsidR="00A859E8" w:rsidRDefault="00A859E8" w:rsidP="00A60E5B">
      <w:pPr>
        <w:suppressAutoHyphens w:val="0"/>
        <w:overflowPunct w:val="0"/>
        <w:autoSpaceDE w:val="0"/>
        <w:spacing w:before="240" w:after="240"/>
        <w:jc w:val="center"/>
        <w:textAlignment w:val="baseline"/>
        <w:rPr>
          <w:b/>
          <w:sz w:val="22"/>
          <w:szCs w:val="22"/>
        </w:rPr>
      </w:pPr>
    </w:p>
    <w:p w14:paraId="4A35C717" w14:textId="79F7BBE4" w:rsidR="00A60E5B" w:rsidRPr="00A60E5B" w:rsidRDefault="00A60E5B" w:rsidP="00A60E5B">
      <w:pPr>
        <w:suppressAutoHyphens w:val="0"/>
        <w:overflowPunct w:val="0"/>
        <w:autoSpaceDE w:val="0"/>
        <w:spacing w:before="240" w:after="240"/>
        <w:jc w:val="center"/>
        <w:textAlignment w:val="baseline"/>
        <w:rPr>
          <w:b/>
          <w:sz w:val="22"/>
          <w:szCs w:val="22"/>
        </w:rPr>
      </w:pPr>
      <w:r w:rsidRPr="00A60E5B">
        <w:rPr>
          <w:b/>
          <w:sz w:val="22"/>
          <w:szCs w:val="22"/>
        </w:rPr>
        <w:lastRenderedPageBreak/>
        <w:t>V</w:t>
      </w:r>
      <w:r w:rsidR="00387850">
        <w:rPr>
          <w:b/>
          <w:sz w:val="22"/>
          <w:szCs w:val="22"/>
        </w:rPr>
        <w:t>I</w:t>
      </w:r>
      <w:r w:rsidRPr="00A60E5B">
        <w:rPr>
          <w:b/>
          <w:sz w:val="22"/>
          <w:szCs w:val="22"/>
        </w:rPr>
        <w:t>. Apakšuzņēmēju un personāla nomaiņas kārtība</w:t>
      </w:r>
    </w:p>
    <w:p w14:paraId="0C2396F9" w14:textId="77777777" w:rsidR="00A60E5B" w:rsidRPr="00A60E5B" w:rsidRDefault="00A60E5B" w:rsidP="00A60E5B">
      <w:pPr>
        <w:numPr>
          <w:ilvl w:val="0"/>
          <w:numId w:val="42"/>
        </w:numPr>
        <w:tabs>
          <w:tab w:val="num" w:pos="720"/>
        </w:tabs>
        <w:spacing w:after="60"/>
        <w:jc w:val="both"/>
        <w:rPr>
          <w:noProof/>
          <w:sz w:val="22"/>
          <w:szCs w:val="22"/>
        </w:rPr>
      </w:pPr>
      <w:r w:rsidRPr="00A60E5B">
        <w:rPr>
          <w:sz w:val="22"/>
          <w:szCs w:val="22"/>
        </w:rPr>
        <w:t>Būvuzņēmējs ir tiesīgs bez saskaņošanas ar pasūtītāju veikt personāla un apakšuzņēmēju nomaiņu, kā arī papildu personāla un apakšuzņēmēju iesaistīšanu līguma izpildē, izņemot šajā nodaļā minētos gadījumus.</w:t>
      </w:r>
    </w:p>
    <w:p w14:paraId="4C638B39" w14:textId="77777777" w:rsidR="00A60E5B" w:rsidRPr="00A60E5B" w:rsidRDefault="00A60E5B" w:rsidP="00A60E5B">
      <w:pPr>
        <w:numPr>
          <w:ilvl w:val="0"/>
          <w:numId w:val="42"/>
        </w:numPr>
        <w:tabs>
          <w:tab w:val="num" w:pos="720"/>
        </w:tabs>
        <w:spacing w:after="60"/>
        <w:jc w:val="both"/>
        <w:rPr>
          <w:noProof/>
          <w:sz w:val="22"/>
          <w:szCs w:val="22"/>
        </w:rPr>
      </w:pPr>
      <w:r w:rsidRPr="00A60E5B">
        <w:rPr>
          <w:noProof/>
          <w:color w:val="000000"/>
          <w:sz w:val="22"/>
          <w:szCs w:val="22"/>
        </w:rPr>
        <w:t>Būvuzņēmēja personālu, kuru tas iesaistījis līguma izpildē, par kuru sniedzis informāciju pasūtītājam un kura kvalifikācijas atbilstību izvirzītajām prasībām pasūtītājs ir vērtējis, kā arī apakšuzņēmējus, uz kuru iespējām iepirkuma procedūrā Būvuzņēmējs balstījies, lai apliecinātu savas kvalifikācijas atbilstību paziņojumā par līgumu un iepirkuma procedūras dokumentos noteiktajām prasībām, pēc līguma noslēgšanas drīkst nomainīt tikai ar pasūtītāja rakstveida piekrišanu, ievērojot šādus nosacījumus:</w:t>
      </w:r>
    </w:p>
    <w:p w14:paraId="21E0EF76" w14:textId="77777777" w:rsidR="00A60E5B" w:rsidRPr="00A60E5B" w:rsidRDefault="00A60E5B" w:rsidP="00A60E5B">
      <w:pPr>
        <w:numPr>
          <w:ilvl w:val="1"/>
          <w:numId w:val="42"/>
        </w:numPr>
        <w:tabs>
          <w:tab w:val="num" w:pos="0"/>
        </w:tabs>
        <w:spacing w:after="60"/>
        <w:ind w:left="1276"/>
        <w:jc w:val="both"/>
        <w:rPr>
          <w:noProof/>
          <w:sz w:val="22"/>
          <w:szCs w:val="22"/>
        </w:rPr>
      </w:pPr>
      <w:r w:rsidRPr="00A60E5B">
        <w:rPr>
          <w:noProof/>
          <w:color w:val="000000"/>
          <w:sz w:val="22"/>
          <w:szCs w:val="22"/>
        </w:rPr>
        <w:t>personāls vai apakšuzņēmējs atbilst tām paziņojumā par līgumu un iepirkuma procedūras dokumentos noteiktajām prasībām, kas attiecas uz Būvuzņēmeja personālu vai apakšuzņēmējiem;</w:t>
      </w:r>
    </w:p>
    <w:p w14:paraId="4D4F4EF8" w14:textId="77777777" w:rsidR="00A60E5B" w:rsidRPr="00A60E5B" w:rsidRDefault="00A60E5B" w:rsidP="00A60E5B">
      <w:pPr>
        <w:numPr>
          <w:ilvl w:val="1"/>
          <w:numId w:val="42"/>
        </w:numPr>
        <w:tabs>
          <w:tab w:val="num" w:pos="0"/>
        </w:tabs>
        <w:spacing w:after="60"/>
        <w:ind w:left="1276"/>
        <w:jc w:val="both"/>
        <w:rPr>
          <w:noProof/>
          <w:sz w:val="22"/>
          <w:szCs w:val="22"/>
        </w:rPr>
      </w:pPr>
      <w:r w:rsidRPr="00A60E5B">
        <w:rPr>
          <w:noProof/>
          <w:color w:val="000000"/>
          <w:sz w:val="22"/>
          <w:szCs w:val="22"/>
        </w:rPr>
        <w:t>tiek nomainīts apakšuzņēmējs, uz kura iespējām Būvuzņēmējs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r w:rsidRPr="00A60E5B">
        <w:rPr>
          <w:sz w:val="22"/>
          <w:szCs w:val="22"/>
        </w:rPr>
        <w:t xml:space="preserve">  </w:t>
      </w:r>
    </w:p>
    <w:p w14:paraId="76955668" w14:textId="77777777" w:rsidR="00A60E5B" w:rsidRPr="00A60E5B" w:rsidRDefault="00A60E5B" w:rsidP="00A60E5B">
      <w:pPr>
        <w:numPr>
          <w:ilvl w:val="0"/>
          <w:numId w:val="42"/>
        </w:numPr>
        <w:spacing w:after="60"/>
        <w:jc w:val="both"/>
        <w:rPr>
          <w:noProof/>
          <w:sz w:val="22"/>
          <w:szCs w:val="22"/>
        </w:rPr>
      </w:pPr>
      <w:r w:rsidRPr="00A60E5B">
        <w:rPr>
          <w:sz w:val="22"/>
          <w:szCs w:val="22"/>
        </w:rPr>
        <w:t>Būvuzņēmējs drīkst veikt apakšuzņēmēju nomaiņu, kuru sniedzamo pakalpojumu vērtība ir vismaz 20 % no kopējās līguma vērtības,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w:t>
      </w:r>
    </w:p>
    <w:p w14:paraId="5A20DD93" w14:textId="77777777" w:rsidR="00A60E5B" w:rsidRPr="00A60E5B" w:rsidRDefault="00A60E5B" w:rsidP="00A60E5B">
      <w:pPr>
        <w:numPr>
          <w:ilvl w:val="0"/>
          <w:numId w:val="42"/>
        </w:numPr>
        <w:spacing w:after="60"/>
        <w:jc w:val="both"/>
        <w:rPr>
          <w:noProof/>
          <w:sz w:val="22"/>
          <w:szCs w:val="22"/>
        </w:rPr>
      </w:pPr>
      <w:r w:rsidRPr="00A60E5B">
        <w:rPr>
          <w:sz w:val="22"/>
          <w:szCs w:val="22"/>
        </w:rPr>
        <w:t>Pasūtītājs pieņem lēmumu atļaut vai atteikt Būvuzņēmēja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3CF78B64" w14:textId="77777777" w:rsidR="00A60E5B" w:rsidRPr="00A60E5B" w:rsidRDefault="00A60E5B" w:rsidP="00A60E5B">
      <w:pPr>
        <w:suppressAutoHyphens w:val="0"/>
        <w:spacing w:before="240" w:after="240"/>
        <w:ind w:left="357"/>
        <w:jc w:val="center"/>
        <w:rPr>
          <w:noProof/>
          <w:sz w:val="22"/>
          <w:szCs w:val="22"/>
        </w:rPr>
      </w:pPr>
      <w:r w:rsidRPr="00A60E5B">
        <w:rPr>
          <w:b/>
          <w:noProof/>
          <w:color w:val="000000"/>
          <w:sz w:val="22"/>
          <w:szCs w:val="22"/>
        </w:rPr>
        <w:t xml:space="preserve">VII. </w:t>
      </w:r>
      <w:r w:rsidRPr="00A60E5B">
        <w:rPr>
          <w:b/>
          <w:color w:val="000000"/>
          <w:sz w:val="22"/>
          <w:szCs w:val="22"/>
        </w:rPr>
        <w:t>Būvdarbu nodošana Pasūtītājam un objekta nodošana ekspluatācijā</w:t>
      </w:r>
    </w:p>
    <w:p w14:paraId="24F749E7" w14:textId="2EAC12EB" w:rsidR="00937887" w:rsidRPr="00A60E5B" w:rsidRDefault="00A60E5B" w:rsidP="00937887">
      <w:pPr>
        <w:numPr>
          <w:ilvl w:val="0"/>
          <w:numId w:val="42"/>
        </w:numPr>
        <w:suppressAutoHyphens w:val="0"/>
        <w:spacing w:after="60"/>
        <w:ind w:left="357" w:hanging="357"/>
        <w:jc w:val="both"/>
        <w:rPr>
          <w:sz w:val="22"/>
          <w:szCs w:val="22"/>
          <w:lang w:eastAsia="en-US"/>
        </w:rPr>
      </w:pPr>
      <w:r w:rsidRPr="00A60E5B">
        <w:rPr>
          <w:sz w:val="22"/>
          <w:szCs w:val="22"/>
          <w:lang w:eastAsia="en-US"/>
        </w:rPr>
        <w:t>Pēc katra nozīmīga konstrukcijas elementa vai segto darbu pabeigšanas saskaņā ar spēkā esošajiem Latvijas būvnormatīviem, Būvuzņēmējs par to rakstiski paziņo Pasūtītājam un veic to uzrādīšanu un nodošanu Pasūtītājam.</w:t>
      </w:r>
    </w:p>
    <w:p w14:paraId="691A995F"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14:paraId="3C7ABE88" w14:textId="1D023D47" w:rsidR="00A60E5B" w:rsidRPr="00A60E5B" w:rsidRDefault="002B011F" w:rsidP="00A60E5B">
      <w:pPr>
        <w:numPr>
          <w:ilvl w:val="0"/>
          <w:numId w:val="42"/>
        </w:numPr>
        <w:suppressAutoHyphens w:val="0"/>
        <w:spacing w:after="60"/>
        <w:ind w:left="357" w:hanging="357"/>
        <w:jc w:val="both"/>
        <w:rPr>
          <w:sz w:val="22"/>
          <w:szCs w:val="22"/>
          <w:lang w:eastAsia="en-US"/>
        </w:rPr>
      </w:pPr>
      <w:r>
        <w:rPr>
          <w:sz w:val="22"/>
          <w:szCs w:val="22"/>
          <w:lang w:eastAsia="en-US"/>
        </w:rPr>
        <w:t>10</w:t>
      </w:r>
      <w:r w:rsidR="00A60E5B" w:rsidRPr="00A60E5B">
        <w:rPr>
          <w:sz w:val="22"/>
          <w:szCs w:val="22"/>
          <w:lang w:eastAsia="en-US"/>
        </w:rPr>
        <w:t xml:space="preserve"> (</w:t>
      </w:r>
      <w:r>
        <w:rPr>
          <w:sz w:val="22"/>
          <w:szCs w:val="22"/>
          <w:lang w:eastAsia="en-US"/>
        </w:rPr>
        <w:t>desmit</w:t>
      </w:r>
      <w:r w:rsidR="00A60E5B" w:rsidRPr="00A60E5B">
        <w:rPr>
          <w:sz w:val="22"/>
          <w:szCs w:val="22"/>
          <w:lang w:eastAsia="en-US"/>
        </w:rPr>
        <w:t>) darba dienu laikā pēc akta par izpildītajiem būvdarbiem saņemšanas Pasūtītājs pārbauda izpildīto būvdarbu apjomu un kvalitāti, kā arī būvdarbu izpildes dokumentāciju un paraksta aktu vai noformē rakstveida motivētu atteikumu būvdarbus pieņemt.</w:t>
      </w:r>
    </w:p>
    <w:p w14:paraId="4BEC4C42"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14:paraId="43366C8C"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Būvdarbu pieņemšanas laikā konstatēto defektu novēršana neatbrīvo Būvuzņēmēju no atbildības par būvdarbu kalendārā grafika neievērošanu.</w:t>
      </w:r>
    </w:p>
    <w:p w14:paraId="19EF1845"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Pēc šajā Līgumā paredzēto būvdarbu pabeigšanas Būvuzņēmējs par to rakstiski paziņo Pasūtītājam, nododot Pasūtītājam visu ar būvdarbu veikšanu saistīto dokumentāciju un veic būvdarbu nodošanu.</w:t>
      </w:r>
    </w:p>
    <w:p w14:paraId="0482C7A4"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 xml:space="preserve">Paveikto būvdarbu nodošanai Līdzēji izveido Darba komisiju, kuras sastāvā ietilpst Pasūtītāja pārstāvis, Projekta vadītājs, Būvuzņēmēja pārstāvis, Projekta būvuzraugs. Darba komisija </w:t>
      </w:r>
      <w:r w:rsidRPr="00A60E5B">
        <w:rPr>
          <w:sz w:val="22"/>
          <w:szCs w:val="22"/>
          <w:lang w:eastAsia="en-US"/>
        </w:rPr>
        <w:lastRenderedPageBreak/>
        <w:t>pārbauda izpildīto būvdarbu apjomu un kvalitāti, kā arī būvdarbu izpildes dokumentāciju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14:paraId="28319760"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14:paraId="11890B94"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Pasūtītājs sadarbībā ar Būvuzņēmēju veic Objekta nodošanu ekspluatācijā Latvijas būvnormatīvos noteiktajā kārtībā. Objekts kopumā no Būvuzņēmēja ir pieņemts ar brīdi, kad parakstīts un apstiprināts akts par būves pieņemšanu ekspluatācijā.</w:t>
      </w:r>
    </w:p>
    <w:p w14:paraId="518DEE1A"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Ja Objekts kopumā netiek pieņemts ekspluatācijā, tad Būvuzņēmējs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 ekspluatācijā.</w:t>
      </w:r>
    </w:p>
    <w:p w14:paraId="4CF44445"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Visi papildus izdevumi par atkārtotu nodošanas – pieņemšanas komisijas darbu tiek ieturēti no gala samaksas par Objektu kopumā.</w:t>
      </w:r>
    </w:p>
    <w:p w14:paraId="51EBE953" w14:textId="77777777" w:rsidR="00A60E5B" w:rsidRPr="00A60E5B" w:rsidRDefault="00A60E5B" w:rsidP="00A60E5B">
      <w:pPr>
        <w:suppressAutoHyphens w:val="0"/>
        <w:spacing w:before="240" w:after="240"/>
        <w:jc w:val="center"/>
        <w:rPr>
          <w:noProof/>
          <w:sz w:val="22"/>
          <w:szCs w:val="22"/>
        </w:rPr>
      </w:pPr>
      <w:r w:rsidRPr="00A60E5B">
        <w:rPr>
          <w:b/>
          <w:noProof/>
          <w:color w:val="000000"/>
          <w:sz w:val="22"/>
          <w:szCs w:val="22"/>
        </w:rPr>
        <w:t>VIII. Garantijas</w:t>
      </w:r>
    </w:p>
    <w:p w14:paraId="62630252"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Būvuzņēmējs garantē izpildīto darbu kvalitāti un atbilstību šī Līguma noteikumiem un Latvijas Republikas normatīvajiem aktiem.</w:t>
      </w:r>
    </w:p>
    <w:p w14:paraId="0B5CF695" w14:textId="0788F46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 xml:space="preserve">Izpildīto darbu garantijas termiņš ir </w:t>
      </w:r>
      <w:r w:rsidRPr="00A60E5B">
        <w:rPr>
          <w:b/>
          <w:sz w:val="22"/>
          <w:szCs w:val="22"/>
          <w:lang w:eastAsia="en-US"/>
        </w:rPr>
        <w:t>5 (pieci) gadi</w:t>
      </w:r>
      <w:r w:rsidRPr="00A60E5B">
        <w:rPr>
          <w:sz w:val="22"/>
          <w:szCs w:val="22"/>
          <w:lang w:eastAsia="en-US"/>
        </w:rPr>
        <w:t>, skaitot no Objekta nodošanas</w:t>
      </w:r>
      <w:r w:rsidR="00D94561">
        <w:rPr>
          <w:sz w:val="22"/>
          <w:szCs w:val="22"/>
          <w:lang w:eastAsia="en-US"/>
        </w:rPr>
        <w:t xml:space="preserve"> </w:t>
      </w:r>
      <w:r w:rsidR="00D94561" w:rsidRPr="00A60E5B">
        <w:rPr>
          <w:sz w:val="22"/>
          <w:szCs w:val="22"/>
          <w:lang w:eastAsia="en-US"/>
        </w:rPr>
        <w:t xml:space="preserve">– pieņemšanas </w:t>
      </w:r>
      <w:r w:rsidRPr="00A60E5B">
        <w:rPr>
          <w:sz w:val="22"/>
          <w:szCs w:val="22"/>
          <w:lang w:eastAsia="en-US"/>
        </w:rPr>
        <w:t>akta parakstīšanas.</w:t>
      </w:r>
    </w:p>
    <w:p w14:paraId="086C7019"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14:paraId="43152AE0"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Ja Būvuzņēmējs garantijas termiņā atsakās novērst konstatētos defektus vai nenovērš tos noteiktajā termiņā, Pasūtītājam ir tiesības šo darbu veikšanu uz Būvuzņēmēja rēķina uzdot trešajai personai.</w:t>
      </w:r>
    </w:p>
    <w:p w14:paraId="1E1AAB45"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Būvuzņēmējs nodrošina, ka tā iegādāto materiālu ražotāju un pārdevēju garantijas tiek nodotas Pasūtītājam.</w:t>
      </w:r>
    </w:p>
    <w:p w14:paraId="00292C05"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„Garantēšana” šī Līguma izpratnē nozīmē, ka Līdzējs, kurš devis garantijas, apņemas atlīdzināt visus zaudējumus, ja tā izteiktie apgalvojumi izrādās nepatiesi vai arī uzņemtās saistības netiek izpildītas.</w:t>
      </w:r>
    </w:p>
    <w:p w14:paraId="468A66E6" w14:textId="77777777" w:rsidR="00A60E5B" w:rsidRPr="00A60E5B" w:rsidRDefault="00A60E5B" w:rsidP="00A60E5B">
      <w:pPr>
        <w:shd w:val="clear" w:color="auto" w:fill="FFFFFF"/>
        <w:spacing w:before="240" w:after="240"/>
        <w:jc w:val="center"/>
        <w:rPr>
          <w:b/>
          <w:noProof/>
          <w:color w:val="000000"/>
          <w:sz w:val="22"/>
          <w:szCs w:val="22"/>
        </w:rPr>
      </w:pPr>
      <w:r w:rsidRPr="00A60E5B">
        <w:rPr>
          <w:b/>
          <w:noProof/>
          <w:color w:val="000000"/>
          <w:sz w:val="22"/>
          <w:szCs w:val="22"/>
        </w:rPr>
        <w:t>IX. Atbildība</w:t>
      </w:r>
    </w:p>
    <w:p w14:paraId="469A7067" w14:textId="77777777" w:rsidR="00A60E5B" w:rsidRPr="00A60E5B" w:rsidRDefault="00A60E5B" w:rsidP="00A60E5B">
      <w:pPr>
        <w:numPr>
          <w:ilvl w:val="0"/>
          <w:numId w:val="42"/>
        </w:numPr>
        <w:tabs>
          <w:tab w:val="num" w:pos="720"/>
        </w:tabs>
        <w:spacing w:after="60"/>
        <w:jc w:val="both"/>
        <w:rPr>
          <w:noProof/>
          <w:sz w:val="22"/>
          <w:szCs w:val="22"/>
        </w:rPr>
      </w:pPr>
      <w:r w:rsidRPr="00A60E5B">
        <w:rPr>
          <w:noProof/>
          <w:sz w:val="22"/>
          <w:szCs w:val="22"/>
        </w:rPr>
        <w:t>Būvuzņēmējs pēc Objekta nodošanas būvdarbu veikšanai, uzņemas pilnu atbildību par būvniecības procesa atbilstību normatīvajiem aktiem, standartiem, līguma nosacījumiem un trešo personu, mantai, dzīvībai, veselībai un videi nodarīto kaitējumu.</w:t>
      </w:r>
    </w:p>
    <w:p w14:paraId="2DD70865"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14:paraId="2D69D087" w14:textId="77777777" w:rsidR="00A60E5B" w:rsidRPr="00A60E5B" w:rsidRDefault="00A60E5B" w:rsidP="00A60E5B">
      <w:pPr>
        <w:numPr>
          <w:ilvl w:val="0"/>
          <w:numId w:val="42"/>
        </w:numPr>
        <w:suppressAutoHyphens w:val="0"/>
        <w:spacing w:after="60"/>
        <w:jc w:val="both"/>
        <w:rPr>
          <w:noProof/>
          <w:sz w:val="22"/>
          <w:szCs w:val="22"/>
        </w:rPr>
      </w:pPr>
      <w:r w:rsidRPr="00A60E5B">
        <w:rPr>
          <w:noProof/>
          <w:color w:val="000000"/>
          <w:sz w:val="22"/>
          <w:szCs w:val="22"/>
        </w:rPr>
        <w:lastRenderedPageBreak/>
        <w:t>Ja darbu veikšanas laikā Būvuzņēmēja darbības vai bezdarbības rezultātā  ēkai vai inventāram, kur tiek veikti būvdarbi, radīsies bojājumi, Būvuzņēmējs tos novērš par saviem līdzekļiem vai  atlīdzina Pasūtītājam nodarītos materiālos zaudējumus.</w:t>
      </w:r>
    </w:p>
    <w:p w14:paraId="4F71899C"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Līdzēji ir savstarpēji atbildīgi par sniegto ziņu patiesumu un pilnību.</w:t>
      </w:r>
    </w:p>
    <w:p w14:paraId="51B8F2D9"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Būvuzņēmējs garantē, ka pašlaik pret Būvuzņēmēju nav, vai, pēc viņa labākās pārliecības, nedraud un netiek uzsākta tiesāšanās, arbitrāža, vai arī citi tiesas procesi, kas varētu (ja netiek pierādīts pretējais) būtiski nelabvēlīgi ietekmēt Būvuzņēmēja finansiālo stāvokli vai Būvuzņēmēju spēju izpildīt jebkādas viņa saistības sakarā ar šo Līgumu.</w:t>
      </w:r>
    </w:p>
    <w:p w14:paraId="3F494C1E" w14:textId="77777777" w:rsidR="00A60E5B" w:rsidRPr="00A60E5B" w:rsidRDefault="00A60E5B" w:rsidP="00A60E5B">
      <w:pPr>
        <w:numPr>
          <w:ilvl w:val="0"/>
          <w:numId w:val="42"/>
        </w:numPr>
        <w:suppressAutoHyphens w:val="0"/>
        <w:spacing w:after="60"/>
        <w:ind w:left="357" w:hanging="357"/>
        <w:jc w:val="both"/>
        <w:rPr>
          <w:noProof/>
          <w:color w:val="000000"/>
          <w:sz w:val="22"/>
          <w:szCs w:val="22"/>
        </w:rPr>
      </w:pPr>
      <w:r w:rsidRPr="00A60E5B">
        <w:rPr>
          <w:noProof/>
          <w:color w:val="000000"/>
          <w:sz w:val="22"/>
          <w:szCs w:val="22"/>
        </w:rPr>
        <w:t>Būvuzraudzība un autoruzraudzība neatbrīvo Būvuzņēmēju no atbildības par būvdarbu kvalitāti, atbilstību būvprojektam, Latvijas būvnormatīviem un citiem Latvijas Republikas normatīvajiem aktiem.</w:t>
      </w:r>
    </w:p>
    <w:p w14:paraId="79F9FA34" w14:textId="77777777" w:rsidR="00A60E5B" w:rsidRPr="00A60E5B" w:rsidRDefault="00A60E5B" w:rsidP="00A60E5B">
      <w:pPr>
        <w:numPr>
          <w:ilvl w:val="0"/>
          <w:numId w:val="42"/>
        </w:numPr>
        <w:suppressAutoHyphens w:val="0"/>
        <w:spacing w:after="60"/>
        <w:ind w:left="357" w:hanging="357"/>
        <w:jc w:val="both"/>
        <w:rPr>
          <w:noProof/>
          <w:color w:val="000000"/>
          <w:sz w:val="22"/>
          <w:szCs w:val="22"/>
        </w:rPr>
      </w:pPr>
      <w:r w:rsidRPr="00A60E5B">
        <w:rPr>
          <w:noProof/>
          <w:color w:val="000000"/>
          <w:sz w:val="22"/>
          <w:szCs w:val="22"/>
        </w:rPr>
        <w:t>Būvuzņēmējs ir atbildīgs un sedz visus zaudējumus Pasūtītājam gadījumā, ja ar kompetentas institūcijas lēmumu tiek apturēta būvdarbu veikšana sakarā ar Būvuzņēmēja pieļautiem šī Līguma noteikumu pārkāpumiem.</w:t>
      </w:r>
    </w:p>
    <w:p w14:paraId="06009EE5" w14:textId="77777777" w:rsidR="00A60E5B" w:rsidRPr="00A60E5B" w:rsidRDefault="00A60E5B" w:rsidP="00A60E5B">
      <w:pPr>
        <w:suppressAutoHyphens w:val="0"/>
        <w:spacing w:before="240" w:after="240"/>
        <w:jc w:val="center"/>
        <w:rPr>
          <w:noProof/>
          <w:sz w:val="22"/>
          <w:szCs w:val="22"/>
        </w:rPr>
      </w:pPr>
      <w:r w:rsidRPr="00A60E5B">
        <w:rPr>
          <w:b/>
          <w:noProof/>
          <w:color w:val="000000"/>
          <w:sz w:val="22"/>
          <w:szCs w:val="22"/>
        </w:rPr>
        <w:t>X. Sankcijas</w:t>
      </w:r>
    </w:p>
    <w:p w14:paraId="60DC705C" w14:textId="4F0FBD5C" w:rsidR="00A60E5B" w:rsidRPr="00A60E5B" w:rsidRDefault="00A60E5B" w:rsidP="00A60E5B">
      <w:pPr>
        <w:numPr>
          <w:ilvl w:val="0"/>
          <w:numId w:val="42"/>
        </w:numPr>
        <w:suppressAutoHyphens w:val="0"/>
        <w:spacing w:after="60"/>
        <w:ind w:left="357" w:hanging="357"/>
        <w:jc w:val="both"/>
        <w:rPr>
          <w:noProof/>
          <w:color w:val="000000"/>
          <w:sz w:val="22"/>
          <w:szCs w:val="22"/>
        </w:rPr>
      </w:pPr>
      <w:r w:rsidRPr="00A60E5B">
        <w:rPr>
          <w:noProof/>
          <w:color w:val="000000"/>
          <w:sz w:val="22"/>
          <w:szCs w:val="22"/>
        </w:rPr>
        <w:t xml:space="preserve">Ja Būvuzņēmējs neuzsāk darbus noteiktajā termiņā, tad veicot galīgo norēķinu no Būvuzņēmējam izmaksājamās summas ietur līgumsodu </w:t>
      </w:r>
      <w:r w:rsidRPr="00A60E5B">
        <w:rPr>
          <w:b/>
          <w:noProof/>
          <w:color w:val="000000"/>
          <w:sz w:val="22"/>
          <w:szCs w:val="22"/>
        </w:rPr>
        <w:t>0,2%</w:t>
      </w:r>
      <w:r w:rsidR="004C4018">
        <w:rPr>
          <w:b/>
          <w:noProof/>
          <w:color w:val="000000"/>
          <w:sz w:val="22"/>
          <w:szCs w:val="22"/>
        </w:rPr>
        <w:t xml:space="preserve"> (nulle komats</w:t>
      </w:r>
      <w:r w:rsidR="00FB3288" w:rsidRPr="00FB3288">
        <w:rPr>
          <w:b/>
          <w:noProof/>
          <w:color w:val="000000"/>
          <w:sz w:val="22"/>
          <w:szCs w:val="22"/>
        </w:rPr>
        <w:t xml:space="preserve"> divu procentu)</w:t>
      </w:r>
      <w:r w:rsidRPr="00A60E5B">
        <w:rPr>
          <w:noProof/>
          <w:color w:val="000000"/>
          <w:sz w:val="22"/>
          <w:szCs w:val="22"/>
        </w:rPr>
        <w:t xml:space="preserve"> apmērā no Līguma summas par katru nokavēto dienu, bet ne vairāk kā </w:t>
      </w:r>
      <w:r w:rsidRPr="00A60E5B">
        <w:rPr>
          <w:b/>
          <w:noProof/>
          <w:color w:val="000000"/>
          <w:sz w:val="22"/>
          <w:szCs w:val="22"/>
        </w:rPr>
        <w:t>10%</w:t>
      </w:r>
      <w:r w:rsidR="00FB3288" w:rsidRPr="00FB3288">
        <w:rPr>
          <w:b/>
          <w:noProof/>
          <w:color w:val="000000"/>
          <w:sz w:val="22"/>
          <w:szCs w:val="22"/>
        </w:rPr>
        <w:t xml:space="preserve"> (desmit procentus)</w:t>
      </w:r>
      <w:r w:rsidRPr="00A60E5B">
        <w:rPr>
          <w:noProof/>
          <w:color w:val="000000"/>
          <w:sz w:val="22"/>
          <w:szCs w:val="22"/>
        </w:rPr>
        <w:t xml:space="preserve"> no kopējās līguma summas.</w:t>
      </w:r>
    </w:p>
    <w:p w14:paraId="03CF69F8" w14:textId="079BFABD" w:rsidR="00A60E5B" w:rsidRPr="00A60E5B" w:rsidRDefault="00A60E5B" w:rsidP="004C4018">
      <w:pPr>
        <w:numPr>
          <w:ilvl w:val="0"/>
          <w:numId w:val="42"/>
        </w:numPr>
        <w:suppressAutoHyphens w:val="0"/>
        <w:spacing w:after="60"/>
        <w:jc w:val="both"/>
        <w:rPr>
          <w:noProof/>
          <w:sz w:val="22"/>
          <w:szCs w:val="22"/>
        </w:rPr>
      </w:pPr>
      <w:r w:rsidRPr="00A60E5B">
        <w:rPr>
          <w:noProof/>
          <w:sz w:val="22"/>
          <w:szCs w:val="22"/>
        </w:rPr>
        <w:t xml:space="preserve">Ja Būvuzņēmējs nokavē būvdarbu grafikā paredzētus būvdarbu izpildes termiņus, Pasūtītājs, veicot norēķinu par kārtējo mēnesi, no Būvuzņēmējam izmaksājamās summas ietur līgumsodu </w:t>
      </w:r>
      <w:r w:rsidR="004C4018" w:rsidRPr="004C4018">
        <w:rPr>
          <w:b/>
          <w:noProof/>
          <w:sz w:val="22"/>
          <w:szCs w:val="22"/>
        </w:rPr>
        <w:t>0,2% (nulle komats divu procentu)</w:t>
      </w:r>
      <w:r w:rsidRPr="00A60E5B">
        <w:rPr>
          <w:noProof/>
          <w:sz w:val="22"/>
          <w:szCs w:val="22"/>
        </w:rPr>
        <w:t xml:space="preserve"> apmērā no attiecīgā kalendārā mēneša ietvaros nepaveikto būvdarbu summas par katru nokavēto dienu, bet ne vairāk kā </w:t>
      </w:r>
      <w:r w:rsidR="004C4018" w:rsidRPr="004C4018">
        <w:rPr>
          <w:b/>
          <w:noProof/>
          <w:sz w:val="22"/>
          <w:szCs w:val="22"/>
        </w:rPr>
        <w:t>10% (desmit procentus)</w:t>
      </w:r>
      <w:r w:rsidRPr="00A60E5B">
        <w:rPr>
          <w:noProof/>
          <w:sz w:val="22"/>
          <w:szCs w:val="22"/>
        </w:rPr>
        <w:t xml:space="preserve"> no kopējās līguma summas.</w:t>
      </w:r>
    </w:p>
    <w:p w14:paraId="4720FBD3" w14:textId="4DDBD5EA" w:rsidR="00A60E5B" w:rsidRPr="00A60E5B" w:rsidRDefault="00A60E5B" w:rsidP="004C4018">
      <w:pPr>
        <w:numPr>
          <w:ilvl w:val="0"/>
          <w:numId w:val="42"/>
        </w:numPr>
        <w:suppressAutoHyphens w:val="0"/>
        <w:spacing w:after="60"/>
        <w:jc w:val="both"/>
        <w:rPr>
          <w:noProof/>
          <w:sz w:val="22"/>
          <w:szCs w:val="22"/>
        </w:rPr>
      </w:pPr>
      <w:r w:rsidRPr="00A60E5B">
        <w:rPr>
          <w:noProof/>
          <w:color w:val="000000"/>
          <w:sz w:val="22"/>
          <w:szCs w:val="22"/>
        </w:rPr>
        <w:t xml:space="preserve">Ja Būvuzņēmējs nokavē darbu izpildes galīgo termiņu, Pasūtītājs, veicot galīgo norēķinu, no Būvuzņēmējam izmaksājamās summas ietur līgumsodu </w:t>
      </w:r>
      <w:r w:rsidR="004C4018" w:rsidRPr="004C4018">
        <w:rPr>
          <w:b/>
          <w:noProof/>
          <w:color w:val="000000"/>
          <w:sz w:val="22"/>
          <w:szCs w:val="22"/>
        </w:rPr>
        <w:t>0,2% (nulle komats divu procentu)</w:t>
      </w:r>
      <w:r w:rsidR="004C4018">
        <w:rPr>
          <w:noProof/>
          <w:color w:val="000000"/>
          <w:sz w:val="22"/>
          <w:szCs w:val="22"/>
        </w:rPr>
        <w:t xml:space="preserve"> </w:t>
      </w:r>
      <w:r w:rsidRPr="00A60E5B">
        <w:rPr>
          <w:noProof/>
          <w:color w:val="000000"/>
          <w:sz w:val="22"/>
          <w:szCs w:val="22"/>
        </w:rPr>
        <w:t xml:space="preserve">apmērā no Līguma summas par katru nokavēto dienu, bet ne vairāk kā </w:t>
      </w:r>
      <w:r w:rsidR="004C4018" w:rsidRPr="004C4018">
        <w:rPr>
          <w:b/>
          <w:noProof/>
          <w:color w:val="000000"/>
          <w:sz w:val="22"/>
          <w:szCs w:val="22"/>
        </w:rPr>
        <w:t>10% (desmit procentus)</w:t>
      </w:r>
      <w:r w:rsidRPr="00A60E5B">
        <w:rPr>
          <w:noProof/>
          <w:color w:val="000000"/>
          <w:sz w:val="22"/>
          <w:szCs w:val="22"/>
        </w:rPr>
        <w:t xml:space="preserve"> no kopējās līguma summas. </w:t>
      </w:r>
    </w:p>
    <w:p w14:paraId="5769B859" w14:textId="73741B3F"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 xml:space="preserve">Ja Pasūtītājs kavē šī līguma līgumā noteiktos maksājumu termiņus, tas maksā Būvuzņēmējam nokavējuma procentus </w:t>
      </w:r>
      <w:r w:rsidR="004C4018" w:rsidRPr="004C4018">
        <w:rPr>
          <w:b/>
          <w:noProof/>
          <w:sz w:val="22"/>
          <w:szCs w:val="22"/>
        </w:rPr>
        <w:t>0,2% (nulle komats divu procentu)</w:t>
      </w:r>
      <w:r w:rsidR="004C4018">
        <w:rPr>
          <w:b/>
          <w:noProof/>
          <w:sz w:val="22"/>
          <w:szCs w:val="22"/>
        </w:rPr>
        <w:t xml:space="preserve"> </w:t>
      </w:r>
      <w:r w:rsidRPr="00A60E5B">
        <w:rPr>
          <w:noProof/>
          <w:color w:val="000000"/>
          <w:sz w:val="22"/>
          <w:szCs w:val="22"/>
        </w:rPr>
        <w:t>apmērā no neveiktās maksājuma summas par katru nokavēto dienu,</w:t>
      </w:r>
      <w:r w:rsidRPr="00A60E5B">
        <w:rPr>
          <w:sz w:val="22"/>
          <w:szCs w:val="22"/>
          <w:lang w:eastAsia="en-US"/>
        </w:rPr>
        <w:t xml:space="preserve"> </w:t>
      </w:r>
      <w:r w:rsidRPr="00A60E5B">
        <w:rPr>
          <w:noProof/>
          <w:color w:val="000000"/>
          <w:sz w:val="22"/>
          <w:szCs w:val="22"/>
        </w:rPr>
        <w:t xml:space="preserve">bet ne vairāk kā </w:t>
      </w:r>
      <w:r w:rsidR="004C4018" w:rsidRPr="004C4018">
        <w:rPr>
          <w:b/>
          <w:noProof/>
          <w:sz w:val="22"/>
          <w:szCs w:val="22"/>
        </w:rPr>
        <w:t>10% (desmit procentus)</w:t>
      </w:r>
      <w:r w:rsidRPr="00A60E5B">
        <w:rPr>
          <w:noProof/>
          <w:color w:val="000000"/>
          <w:sz w:val="22"/>
          <w:szCs w:val="22"/>
        </w:rPr>
        <w:t xml:space="preserve"> no kopējās kavēto maksājumu summas. </w:t>
      </w:r>
    </w:p>
    <w:p w14:paraId="0DD2215A" w14:textId="77777777" w:rsidR="00A60E5B" w:rsidRPr="00A60E5B" w:rsidRDefault="00A60E5B" w:rsidP="00A60E5B">
      <w:pPr>
        <w:suppressAutoHyphens w:val="0"/>
        <w:spacing w:before="240" w:after="240"/>
        <w:jc w:val="center"/>
        <w:rPr>
          <w:noProof/>
          <w:sz w:val="22"/>
          <w:szCs w:val="22"/>
        </w:rPr>
      </w:pPr>
      <w:r w:rsidRPr="00A60E5B">
        <w:rPr>
          <w:b/>
          <w:noProof/>
          <w:color w:val="000000"/>
          <w:sz w:val="22"/>
          <w:szCs w:val="22"/>
        </w:rPr>
        <w:t>XI. Līguma vienpusēja izbeigšana un darbu pārtraukšana</w:t>
      </w:r>
    </w:p>
    <w:p w14:paraId="51562634"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Pasūtītājs ir tiesīgs vienpusēji izbeigt šo Līgumu, paziņojot par to Būvuzņēmējam  rakstveidā 5 (piecas) kalendārās dienas iepriekš šādos gadījumos:</w:t>
      </w:r>
    </w:p>
    <w:p w14:paraId="71046EAE" w14:textId="77777777" w:rsidR="00A60E5B" w:rsidRPr="00A60E5B" w:rsidRDefault="00A60E5B" w:rsidP="00A60E5B">
      <w:pPr>
        <w:numPr>
          <w:ilvl w:val="1"/>
          <w:numId w:val="42"/>
        </w:numPr>
        <w:tabs>
          <w:tab w:val="left" w:pos="360"/>
        </w:tabs>
        <w:suppressAutoHyphens w:val="0"/>
        <w:spacing w:after="60"/>
        <w:ind w:hanging="578"/>
        <w:jc w:val="both"/>
        <w:rPr>
          <w:noProof/>
          <w:sz w:val="22"/>
          <w:szCs w:val="22"/>
        </w:rPr>
      </w:pPr>
      <w:r w:rsidRPr="00A60E5B">
        <w:rPr>
          <w:noProof/>
          <w:color w:val="000000"/>
          <w:sz w:val="22"/>
          <w:szCs w:val="22"/>
        </w:rPr>
        <w:t>ja Būvuzņēmējs nokavē darbu uzsākšanas termiņu vairāk kā par 10 (desmit) dienām. Līgums tomēr netiek izbeigts, ja Būvuzņēmējs pierāda, ka nav vainojams pie darbu neuzsākšanas noteiktajā termiņā;</w:t>
      </w:r>
    </w:p>
    <w:p w14:paraId="52170897" w14:textId="77777777" w:rsidR="00A60E5B" w:rsidRPr="00A60E5B" w:rsidRDefault="00A60E5B" w:rsidP="00A60E5B">
      <w:pPr>
        <w:numPr>
          <w:ilvl w:val="1"/>
          <w:numId w:val="42"/>
        </w:numPr>
        <w:tabs>
          <w:tab w:val="left" w:pos="360"/>
        </w:tabs>
        <w:suppressAutoHyphens w:val="0"/>
        <w:spacing w:after="60"/>
        <w:ind w:hanging="578"/>
        <w:jc w:val="both"/>
        <w:rPr>
          <w:noProof/>
          <w:sz w:val="22"/>
          <w:szCs w:val="22"/>
        </w:rPr>
      </w:pPr>
      <w:r w:rsidRPr="00A60E5B">
        <w:rPr>
          <w:noProof/>
          <w:color w:val="000000"/>
          <w:sz w:val="22"/>
          <w:szCs w:val="22"/>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14:paraId="58B15A9A" w14:textId="77777777" w:rsidR="00A60E5B" w:rsidRPr="00A60E5B" w:rsidRDefault="00A60E5B" w:rsidP="00A60E5B">
      <w:pPr>
        <w:numPr>
          <w:ilvl w:val="1"/>
          <w:numId w:val="42"/>
        </w:numPr>
        <w:tabs>
          <w:tab w:val="left" w:pos="360"/>
        </w:tabs>
        <w:suppressAutoHyphens w:val="0"/>
        <w:spacing w:after="60"/>
        <w:ind w:hanging="578"/>
        <w:jc w:val="both"/>
        <w:rPr>
          <w:noProof/>
          <w:sz w:val="22"/>
          <w:szCs w:val="22"/>
        </w:rPr>
      </w:pPr>
      <w:r w:rsidRPr="00A60E5B">
        <w:rPr>
          <w:noProof/>
          <w:color w:val="000000"/>
          <w:sz w:val="22"/>
          <w:szCs w:val="22"/>
        </w:rPr>
        <w:t>ja pēc Pasūtītāja pieprasījuma neatkarīga ekspertīze, kuras sastāvu rakstveidā apstiprinājuši abi Līdzēji, ir konstatējusi, ka Būvuzņēmējs darbus veic nekvalitatīvi vai neatbilstoši Latvijas būvnormatīviem, kas būtiski varētu ietekmēt Objekta tālāko ekspluatāciju;</w:t>
      </w:r>
    </w:p>
    <w:p w14:paraId="26EDA64E" w14:textId="77777777" w:rsidR="00A60E5B" w:rsidRPr="00A60E5B" w:rsidRDefault="00A60E5B" w:rsidP="00A60E5B">
      <w:pPr>
        <w:numPr>
          <w:ilvl w:val="1"/>
          <w:numId w:val="42"/>
        </w:numPr>
        <w:tabs>
          <w:tab w:val="left" w:pos="360"/>
        </w:tabs>
        <w:suppressAutoHyphens w:val="0"/>
        <w:spacing w:after="60"/>
        <w:ind w:hanging="578"/>
        <w:jc w:val="both"/>
        <w:rPr>
          <w:noProof/>
          <w:sz w:val="22"/>
          <w:szCs w:val="22"/>
        </w:rPr>
      </w:pPr>
      <w:r w:rsidRPr="00A60E5B">
        <w:rPr>
          <w:noProof/>
          <w:color w:val="000000"/>
          <w:sz w:val="22"/>
          <w:szCs w:val="22"/>
        </w:rPr>
        <w:t>pret Būvuzņēmēju tiek iesniegta prasība par atzīšanu par maksātnespējīgu (izņemot gadījumu, ja tiek piemērota sanācija) vai uzsākta tā likvidācija;</w:t>
      </w:r>
    </w:p>
    <w:p w14:paraId="0611C872" w14:textId="77777777" w:rsidR="00A60E5B" w:rsidRPr="00A60E5B" w:rsidRDefault="00A60E5B" w:rsidP="00A60E5B">
      <w:pPr>
        <w:numPr>
          <w:ilvl w:val="1"/>
          <w:numId w:val="42"/>
        </w:numPr>
        <w:tabs>
          <w:tab w:val="left" w:pos="360"/>
        </w:tabs>
        <w:suppressAutoHyphens w:val="0"/>
        <w:spacing w:after="60"/>
        <w:ind w:hanging="578"/>
        <w:jc w:val="both"/>
        <w:rPr>
          <w:noProof/>
          <w:sz w:val="22"/>
          <w:szCs w:val="22"/>
        </w:rPr>
      </w:pPr>
      <w:r w:rsidRPr="00A60E5B">
        <w:rPr>
          <w:noProof/>
          <w:color w:val="000000"/>
          <w:sz w:val="22"/>
          <w:szCs w:val="22"/>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14:paraId="7343632D" w14:textId="77777777" w:rsidR="00A60E5B" w:rsidRPr="00A60E5B" w:rsidRDefault="00A60E5B" w:rsidP="00A60E5B">
      <w:pPr>
        <w:numPr>
          <w:ilvl w:val="0"/>
          <w:numId w:val="42"/>
        </w:numPr>
        <w:tabs>
          <w:tab w:val="left" w:pos="360"/>
        </w:tabs>
        <w:suppressAutoHyphens w:val="0"/>
        <w:spacing w:after="60"/>
        <w:jc w:val="both"/>
        <w:rPr>
          <w:noProof/>
          <w:sz w:val="22"/>
          <w:szCs w:val="22"/>
        </w:rPr>
      </w:pPr>
      <w:r w:rsidRPr="00A60E5B">
        <w:rPr>
          <w:noProof/>
          <w:color w:val="000000"/>
          <w:sz w:val="22"/>
          <w:szCs w:val="22"/>
        </w:rPr>
        <w:lastRenderedPageBreak/>
        <w:t>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izvedot būvgružus un atstājot Objektu sakārtotā vidē.</w:t>
      </w:r>
    </w:p>
    <w:p w14:paraId="7B40A42A" w14:textId="77777777" w:rsidR="00A60E5B" w:rsidRPr="00A60E5B" w:rsidRDefault="00A60E5B" w:rsidP="00A60E5B">
      <w:pPr>
        <w:suppressAutoHyphens w:val="0"/>
        <w:spacing w:before="240" w:after="240"/>
        <w:jc w:val="center"/>
        <w:rPr>
          <w:b/>
          <w:noProof/>
          <w:color w:val="000000"/>
          <w:sz w:val="22"/>
          <w:szCs w:val="22"/>
        </w:rPr>
      </w:pPr>
      <w:r w:rsidRPr="00A60E5B">
        <w:rPr>
          <w:b/>
          <w:noProof/>
          <w:color w:val="000000"/>
          <w:sz w:val="22"/>
          <w:szCs w:val="22"/>
        </w:rPr>
        <w:t>XII. Līguma grozījumi</w:t>
      </w:r>
    </w:p>
    <w:p w14:paraId="79E6D1F8" w14:textId="77777777" w:rsidR="00A60E5B" w:rsidRPr="00A60E5B" w:rsidRDefault="00A60E5B" w:rsidP="00A60E5B">
      <w:pPr>
        <w:numPr>
          <w:ilvl w:val="0"/>
          <w:numId w:val="42"/>
        </w:numPr>
        <w:tabs>
          <w:tab w:val="left" w:pos="360"/>
        </w:tabs>
        <w:suppressAutoHyphens w:val="0"/>
        <w:spacing w:after="60"/>
        <w:jc w:val="both"/>
        <w:rPr>
          <w:noProof/>
          <w:sz w:val="22"/>
          <w:szCs w:val="22"/>
        </w:rPr>
      </w:pPr>
      <w:smartTag w:uri="schemas-tilde-lv/tildestengine" w:element="veidnes">
        <w:smartTagPr>
          <w:attr w:name="text" w:val="līgumu"/>
          <w:attr w:name="id" w:val="-1"/>
          <w:attr w:name="baseform" w:val="līgum|s"/>
        </w:smartTagPr>
        <w:r w:rsidRPr="00A60E5B">
          <w:rPr>
            <w:sz w:val="22"/>
            <w:szCs w:val="22"/>
          </w:rPr>
          <w:t>Līgumu</w:t>
        </w:r>
      </w:smartTag>
      <w:r w:rsidRPr="00A60E5B">
        <w:rPr>
          <w:sz w:val="22"/>
          <w:szCs w:val="22"/>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14:paraId="27121AE5" w14:textId="77777777" w:rsidR="00A60E5B" w:rsidRPr="00A60E5B" w:rsidRDefault="00A60E5B" w:rsidP="00A60E5B">
      <w:pPr>
        <w:numPr>
          <w:ilvl w:val="0"/>
          <w:numId w:val="42"/>
        </w:numPr>
        <w:jc w:val="both"/>
        <w:rPr>
          <w:noProof/>
          <w:sz w:val="22"/>
          <w:szCs w:val="22"/>
        </w:rPr>
      </w:pPr>
      <w:r w:rsidRPr="00A60E5B">
        <w:rPr>
          <w:noProof/>
          <w:sz w:val="22"/>
          <w:szCs w:val="22"/>
        </w:rPr>
        <w:t>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iepirkumam.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iepirkumam)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regulējumu.</w:t>
      </w:r>
    </w:p>
    <w:p w14:paraId="7C9E8A25" w14:textId="77777777" w:rsidR="00A60E5B" w:rsidRPr="00A60E5B" w:rsidRDefault="00A60E5B" w:rsidP="00A60E5B">
      <w:pPr>
        <w:numPr>
          <w:ilvl w:val="0"/>
          <w:numId w:val="42"/>
        </w:numPr>
        <w:spacing w:before="120" w:after="120"/>
        <w:ind w:left="357" w:hanging="357"/>
        <w:jc w:val="both"/>
        <w:rPr>
          <w:b/>
          <w:noProof/>
          <w:sz w:val="22"/>
          <w:szCs w:val="22"/>
        </w:rPr>
      </w:pPr>
      <w:r w:rsidRPr="00A60E5B">
        <w:rPr>
          <w:b/>
          <w:sz w:val="22"/>
          <w:szCs w:val="22"/>
        </w:rPr>
        <w:t>Līgumā paredzēto būvapjomu var koriģēt vai Tehniskajā specifikācijā paredzēto materiālu un/vai iekārtu var aizstāt ar citiem risinājumiem pēc Pušu rakstiskas vienošanās, ja:</w:t>
      </w:r>
    </w:p>
    <w:p w14:paraId="6926AE2B" w14:textId="3ADE262E" w:rsidR="00A60E5B" w:rsidRPr="000A3B4C" w:rsidRDefault="00A60E5B" w:rsidP="00A60E5B">
      <w:pPr>
        <w:numPr>
          <w:ilvl w:val="1"/>
          <w:numId w:val="42"/>
        </w:numPr>
        <w:tabs>
          <w:tab w:val="num" w:pos="0"/>
        </w:tabs>
        <w:spacing w:after="60"/>
        <w:ind w:left="1134"/>
        <w:jc w:val="both"/>
        <w:rPr>
          <w:b/>
          <w:noProof/>
          <w:sz w:val="22"/>
          <w:szCs w:val="22"/>
        </w:rPr>
      </w:pPr>
      <w:r w:rsidRPr="00A60E5B">
        <w:rPr>
          <w:sz w:val="22"/>
          <w:szCs w:val="22"/>
        </w:rPr>
        <w:t>tehniskajā specifikācijā paredzēto materiālu vai iekārtas vairs neražo. Minētais gadījums nedod Būvuzņēmējam tiesības</w:t>
      </w:r>
      <w:r w:rsidR="000A3B4C">
        <w:rPr>
          <w:sz w:val="22"/>
          <w:szCs w:val="22"/>
        </w:rPr>
        <w:t xml:space="preserve"> uz Līguma termiņa pagarinājumu;</w:t>
      </w:r>
    </w:p>
    <w:p w14:paraId="130AF617" w14:textId="268F901F" w:rsidR="000A3B4C" w:rsidRPr="00A60E5B" w:rsidRDefault="000A3B4C" w:rsidP="00A60E5B">
      <w:pPr>
        <w:numPr>
          <w:ilvl w:val="1"/>
          <w:numId w:val="42"/>
        </w:numPr>
        <w:tabs>
          <w:tab w:val="num" w:pos="0"/>
        </w:tabs>
        <w:spacing w:after="60"/>
        <w:ind w:left="1134"/>
        <w:jc w:val="both"/>
        <w:rPr>
          <w:b/>
          <w:noProof/>
          <w:sz w:val="22"/>
          <w:szCs w:val="22"/>
        </w:rPr>
      </w:pPr>
      <w:r w:rsidRPr="000A3B4C">
        <w:rPr>
          <w:sz w:val="23"/>
          <w:szCs w:val="23"/>
        </w:rPr>
        <w:t>tehniskajā specifikācijā paredzēto materiālu vai iekārtas ir iespējams aizstāt ar citu labākas kvalitātes materiālu vai iekārtu ar tādu pašu vai zemāku cenu;</w:t>
      </w:r>
    </w:p>
    <w:p w14:paraId="0BF483DC" w14:textId="77777777" w:rsidR="00A60E5B" w:rsidRPr="00A60E5B" w:rsidRDefault="00A60E5B" w:rsidP="00A60E5B">
      <w:pPr>
        <w:numPr>
          <w:ilvl w:val="1"/>
          <w:numId w:val="42"/>
        </w:numPr>
        <w:tabs>
          <w:tab w:val="num" w:pos="0"/>
        </w:tabs>
        <w:spacing w:after="60"/>
        <w:ind w:left="1134"/>
        <w:jc w:val="both"/>
        <w:rPr>
          <w:b/>
          <w:noProof/>
          <w:sz w:val="22"/>
          <w:szCs w:val="22"/>
        </w:rPr>
      </w:pPr>
      <w:r w:rsidRPr="00A60E5B">
        <w:rPr>
          <w:sz w:val="22"/>
          <w:szCs w:val="22"/>
        </w:rPr>
        <w:t>Līgumā vai Tehniskajā specifikācijā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materiālu un/vai iekārtu aizstāšana ar citiem risinājumiem netiek veikta un pasūtītājs ir atbrīvots no jebkādas atbildības saistībā ar šo prasījumu.</w:t>
      </w:r>
    </w:p>
    <w:p w14:paraId="3E735967" w14:textId="77777777" w:rsidR="00A60E5B" w:rsidRPr="00A60E5B" w:rsidRDefault="00A60E5B" w:rsidP="00A60E5B">
      <w:pPr>
        <w:numPr>
          <w:ilvl w:val="1"/>
          <w:numId w:val="42"/>
        </w:numPr>
        <w:tabs>
          <w:tab w:val="num" w:pos="0"/>
        </w:tabs>
        <w:spacing w:after="60"/>
        <w:ind w:left="1134"/>
        <w:jc w:val="both"/>
        <w:rPr>
          <w:b/>
          <w:noProof/>
          <w:sz w:val="22"/>
          <w:szCs w:val="22"/>
        </w:rPr>
      </w:pPr>
      <w:r w:rsidRPr="00A60E5B">
        <w:rPr>
          <w:sz w:val="22"/>
          <w:szCs w:val="22"/>
        </w:rPr>
        <w:t xml:space="preserve">Jebkura Līgumā vai Tehniskajā specifikācijā paredzēto materiālu un/vai iekārtu aizstāšanas ar citiem risinājumiem pierādīšanas nasta gulstas uz Būvuzņēmēju. </w:t>
      </w:r>
    </w:p>
    <w:p w14:paraId="6A398D05" w14:textId="77777777" w:rsidR="00A60E5B" w:rsidRPr="00A60E5B" w:rsidRDefault="00A60E5B" w:rsidP="00A60E5B">
      <w:pPr>
        <w:numPr>
          <w:ilvl w:val="1"/>
          <w:numId w:val="42"/>
        </w:numPr>
        <w:tabs>
          <w:tab w:val="num" w:pos="0"/>
        </w:tabs>
        <w:spacing w:after="60"/>
        <w:ind w:left="1134"/>
        <w:jc w:val="both"/>
        <w:rPr>
          <w:b/>
          <w:noProof/>
          <w:sz w:val="22"/>
          <w:szCs w:val="22"/>
        </w:rPr>
      </w:pPr>
      <w:r w:rsidRPr="00A60E5B">
        <w:rPr>
          <w:sz w:val="22"/>
          <w:szCs w:val="22"/>
        </w:rPr>
        <w:t>Pats par sevi Līgumā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14:paraId="11000423" w14:textId="77777777" w:rsidR="00A859E8" w:rsidRDefault="00A859E8" w:rsidP="009D000C">
      <w:pPr>
        <w:spacing w:before="240" w:after="240"/>
        <w:jc w:val="center"/>
        <w:rPr>
          <w:b/>
          <w:sz w:val="22"/>
          <w:szCs w:val="22"/>
          <w:lang w:eastAsia="en-US"/>
        </w:rPr>
      </w:pPr>
    </w:p>
    <w:p w14:paraId="48AB6E95" w14:textId="77777777" w:rsidR="00A859E8" w:rsidRDefault="00A859E8" w:rsidP="009D000C">
      <w:pPr>
        <w:spacing w:before="240" w:after="240"/>
        <w:jc w:val="center"/>
        <w:rPr>
          <w:b/>
          <w:sz w:val="22"/>
          <w:szCs w:val="22"/>
          <w:lang w:eastAsia="en-US"/>
        </w:rPr>
      </w:pPr>
    </w:p>
    <w:p w14:paraId="3CE3F965" w14:textId="77777777" w:rsidR="00A60E5B" w:rsidRPr="00A60E5B" w:rsidRDefault="00A60E5B" w:rsidP="009D000C">
      <w:pPr>
        <w:spacing w:before="240" w:after="240"/>
        <w:jc w:val="center"/>
        <w:rPr>
          <w:b/>
          <w:sz w:val="22"/>
          <w:szCs w:val="22"/>
          <w:lang w:eastAsia="en-US"/>
        </w:rPr>
      </w:pPr>
      <w:r w:rsidRPr="00A60E5B">
        <w:rPr>
          <w:b/>
          <w:sz w:val="22"/>
          <w:szCs w:val="22"/>
          <w:lang w:eastAsia="en-US"/>
        </w:rPr>
        <w:lastRenderedPageBreak/>
        <w:t>XIII. Līguma nodrošinājums</w:t>
      </w:r>
    </w:p>
    <w:p w14:paraId="10E365D8" w14:textId="21229958" w:rsidR="00A60E5B" w:rsidRPr="00A60E5B" w:rsidRDefault="00A60E5B" w:rsidP="00ED5E7F">
      <w:pPr>
        <w:numPr>
          <w:ilvl w:val="0"/>
          <w:numId w:val="42"/>
        </w:numPr>
        <w:suppressAutoHyphens w:val="0"/>
        <w:spacing w:after="60"/>
        <w:jc w:val="both"/>
        <w:rPr>
          <w:noProof/>
          <w:sz w:val="22"/>
          <w:szCs w:val="22"/>
        </w:rPr>
      </w:pPr>
      <w:r w:rsidRPr="00A60E5B">
        <w:rPr>
          <w:sz w:val="22"/>
          <w:szCs w:val="22"/>
          <w:lang w:eastAsia="en-US"/>
        </w:rPr>
        <w:t xml:space="preserve">Būvuzņēmējs </w:t>
      </w:r>
      <w:r w:rsidRPr="00A60E5B">
        <w:rPr>
          <w:b/>
          <w:sz w:val="22"/>
          <w:szCs w:val="22"/>
          <w:lang w:eastAsia="en-US"/>
        </w:rPr>
        <w:t>5 (piecu)</w:t>
      </w:r>
      <w:r w:rsidRPr="00A60E5B">
        <w:rPr>
          <w:sz w:val="22"/>
          <w:szCs w:val="22"/>
          <w:lang w:eastAsia="en-US"/>
        </w:rPr>
        <w:t xml:space="preserve"> dienu laikā no </w:t>
      </w:r>
      <w:r w:rsidR="00ED5E7F">
        <w:rPr>
          <w:sz w:val="22"/>
          <w:szCs w:val="22"/>
          <w:lang w:eastAsia="en-US"/>
        </w:rPr>
        <w:t>P</w:t>
      </w:r>
      <w:r w:rsidR="00ED5E7F" w:rsidRPr="00ED5E7F">
        <w:rPr>
          <w:sz w:val="22"/>
          <w:szCs w:val="22"/>
          <w:lang w:eastAsia="en-US"/>
        </w:rPr>
        <w:t>asūtītāja rakstiska pieteikuma saņemšanas</w:t>
      </w:r>
      <w:r w:rsidR="00ED5E7F">
        <w:rPr>
          <w:sz w:val="22"/>
          <w:szCs w:val="22"/>
          <w:lang w:eastAsia="en-US"/>
        </w:rPr>
        <w:t xml:space="preserve"> par būvdarbu uzsākšanas nepieciešamību,</w:t>
      </w:r>
      <w:r w:rsidRPr="00A60E5B">
        <w:rPr>
          <w:sz w:val="22"/>
          <w:szCs w:val="22"/>
          <w:lang w:eastAsia="en-US"/>
        </w:rPr>
        <w:t xml:space="preserve"> iesniedz Pasūtītājam no Būvuzņēmēja puses neatsaucamu </w:t>
      </w:r>
      <w:r w:rsidRPr="00A60E5B">
        <w:rPr>
          <w:b/>
          <w:sz w:val="22"/>
          <w:szCs w:val="22"/>
          <w:u w:val="single"/>
          <w:lang w:eastAsia="en-US"/>
        </w:rPr>
        <w:t>bankas</w:t>
      </w:r>
      <w:r w:rsidRPr="00A60E5B">
        <w:rPr>
          <w:sz w:val="22"/>
          <w:szCs w:val="22"/>
          <w:lang w:eastAsia="en-US"/>
        </w:rPr>
        <w:t xml:space="preserve"> vai </w:t>
      </w:r>
      <w:r w:rsidRPr="00A60E5B">
        <w:rPr>
          <w:b/>
          <w:sz w:val="22"/>
          <w:szCs w:val="22"/>
          <w:u w:val="single"/>
          <w:lang w:eastAsia="en-US"/>
        </w:rPr>
        <w:t>apdrošināšanas sabiedrības</w:t>
      </w:r>
      <w:r w:rsidRPr="00A60E5B">
        <w:rPr>
          <w:sz w:val="22"/>
          <w:szCs w:val="22"/>
          <w:lang w:eastAsia="en-US"/>
        </w:rPr>
        <w:t xml:space="preserve"> izsniegtu </w:t>
      </w:r>
      <w:r w:rsidRPr="00A60E5B">
        <w:rPr>
          <w:b/>
          <w:sz w:val="22"/>
          <w:szCs w:val="22"/>
          <w:lang w:eastAsia="en-US"/>
        </w:rPr>
        <w:t>Līguma saistību izpildes garantiju</w:t>
      </w:r>
      <w:r w:rsidRPr="00A60E5B">
        <w:rPr>
          <w:sz w:val="22"/>
          <w:szCs w:val="22"/>
          <w:lang w:eastAsia="en-US"/>
        </w:rPr>
        <w:t xml:space="preserve"> </w:t>
      </w:r>
      <w:r w:rsidRPr="00A60E5B">
        <w:rPr>
          <w:b/>
          <w:sz w:val="22"/>
          <w:szCs w:val="22"/>
          <w:lang w:eastAsia="en-US"/>
        </w:rPr>
        <w:t>10% (desmit procentu)</w:t>
      </w:r>
      <w:r w:rsidRPr="00A60E5B">
        <w:rPr>
          <w:sz w:val="22"/>
          <w:szCs w:val="22"/>
          <w:lang w:eastAsia="en-US"/>
        </w:rPr>
        <w:t xml:space="preserve"> apmērā no Līgumcenas bez PVN, ar tajā ietvertu garantijas sniedzēja apņemšanos veikt bezierunu garantijas maksājumu pē</w:t>
      </w:r>
      <w:r w:rsidR="00ED5E7F">
        <w:rPr>
          <w:sz w:val="22"/>
          <w:szCs w:val="22"/>
          <w:lang w:eastAsia="en-US"/>
        </w:rPr>
        <w:t xml:space="preserve">c pirmā Pasūtītāja pieprasījuma </w:t>
      </w:r>
      <w:r w:rsidR="00ED5E7F" w:rsidRPr="00A859E8">
        <w:rPr>
          <w:sz w:val="22"/>
          <w:szCs w:val="22"/>
          <w:u w:val="single"/>
          <w:lang w:eastAsia="en-US"/>
        </w:rPr>
        <w:t xml:space="preserve">uz visu būvdarbu izpildes </w:t>
      </w:r>
      <w:r w:rsidR="00A859E8" w:rsidRPr="00A859E8">
        <w:rPr>
          <w:sz w:val="22"/>
          <w:szCs w:val="22"/>
          <w:u w:val="single"/>
          <w:lang w:eastAsia="en-US"/>
        </w:rPr>
        <w:t>termiņu</w:t>
      </w:r>
      <w:r w:rsidR="00ED5E7F">
        <w:rPr>
          <w:sz w:val="22"/>
          <w:szCs w:val="22"/>
          <w:lang w:eastAsia="en-US"/>
        </w:rPr>
        <w:t>.</w:t>
      </w:r>
      <w:r w:rsidRPr="00A60E5B">
        <w:rPr>
          <w:sz w:val="22"/>
          <w:szCs w:val="22"/>
          <w:lang w:eastAsia="en-US"/>
        </w:rPr>
        <w:t xml:space="preserve"> Līguma izpildes garantiju Pasūtītājs var izmantot to defektu novēršanai, kurus nenovērš Līguma izpildes laikā, līgumsoda ieturēšanai</w:t>
      </w:r>
      <w:r w:rsidRPr="00A60E5B">
        <w:rPr>
          <w:sz w:val="22"/>
          <w:szCs w:val="22"/>
        </w:rPr>
        <w:t>, gadījumā, ja Izpildītājs termiņā neiesniedz garantijas perioda garantiju vai atsakās izpildīt līgumu.</w:t>
      </w:r>
    </w:p>
    <w:p w14:paraId="7EC6D440"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sz w:val="22"/>
          <w:szCs w:val="22"/>
          <w:lang w:eastAsia="en-US"/>
        </w:rPr>
        <w:t xml:space="preserve">Būvuzņēmējs, ne vēlāk kā </w:t>
      </w:r>
      <w:r w:rsidRPr="00A60E5B">
        <w:rPr>
          <w:b/>
          <w:sz w:val="22"/>
          <w:szCs w:val="22"/>
          <w:lang w:eastAsia="en-US"/>
        </w:rPr>
        <w:t>5 (piecu)</w:t>
      </w:r>
      <w:r w:rsidRPr="00A60E5B">
        <w:rPr>
          <w:sz w:val="22"/>
          <w:szCs w:val="22"/>
          <w:lang w:eastAsia="en-US"/>
        </w:rPr>
        <w:t xml:space="preserve"> dienu laikā pirms Līguma darbības termiņa beigām iesniedz Pasūtītājam bankas vai apdrošināšanas sabiedrības izsniegtu neatsaucamu </w:t>
      </w:r>
      <w:r w:rsidRPr="00A60E5B">
        <w:rPr>
          <w:b/>
          <w:sz w:val="22"/>
          <w:szCs w:val="22"/>
          <w:lang w:eastAsia="en-US"/>
        </w:rPr>
        <w:t>Līguma garantijas perioda garantiju</w:t>
      </w:r>
      <w:r w:rsidRPr="00A60E5B">
        <w:rPr>
          <w:sz w:val="22"/>
          <w:szCs w:val="22"/>
          <w:lang w:eastAsia="en-US"/>
        </w:rPr>
        <w:t xml:space="preserve"> </w:t>
      </w:r>
      <w:r w:rsidRPr="00A60E5B">
        <w:rPr>
          <w:b/>
          <w:sz w:val="22"/>
          <w:szCs w:val="22"/>
          <w:lang w:eastAsia="en-US"/>
        </w:rPr>
        <w:t>uz pieciem gadiem, 10 % (desmit procentu)</w:t>
      </w:r>
      <w:r w:rsidRPr="00A60E5B">
        <w:rPr>
          <w:sz w:val="22"/>
          <w:szCs w:val="22"/>
          <w:lang w:eastAsia="en-US"/>
        </w:rPr>
        <w:t xml:space="preserve"> apmērā no Līgumcenas bez PVN. Garantijas perioda garantiju Pasūtītājs var izmantot to garantijas periodā atklāto defektu novēršanai, kuru novēršanu Būvuzņēmējs atsakās veikt, vai vairāk par desmit darba dienām novilcina to novēršanu.</w:t>
      </w:r>
    </w:p>
    <w:p w14:paraId="2CC991B7" w14:textId="77777777" w:rsidR="00A60E5B" w:rsidRPr="00A60E5B" w:rsidRDefault="00A60E5B" w:rsidP="00A60E5B">
      <w:pPr>
        <w:numPr>
          <w:ilvl w:val="0"/>
          <w:numId w:val="42"/>
        </w:numPr>
        <w:suppressAutoHyphens w:val="0"/>
        <w:spacing w:after="60"/>
        <w:jc w:val="both"/>
        <w:rPr>
          <w:noProof/>
          <w:sz w:val="22"/>
          <w:szCs w:val="22"/>
        </w:rPr>
      </w:pPr>
      <w:r w:rsidRPr="00A60E5B">
        <w:rPr>
          <w:noProof/>
          <w:sz w:val="22"/>
          <w:szCs w:val="22"/>
        </w:rPr>
        <w:t>Līguma nodrošinājuma garantijas oriģinālu Pasūtītājs atgriež pēc Būvuzņēmēja pieprasījuma pēc tās termiņa iztecējuma.</w:t>
      </w:r>
    </w:p>
    <w:p w14:paraId="4BE7D3B3" w14:textId="77777777" w:rsidR="00A60E5B" w:rsidRPr="00A60E5B" w:rsidRDefault="00A60E5B" w:rsidP="00A60E5B">
      <w:pPr>
        <w:suppressAutoHyphens w:val="0"/>
        <w:spacing w:before="120" w:after="120"/>
        <w:jc w:val="center"/>
        <w:rPr>
          <w:noProof/>
          <w:sz w:val="22"/>
          <w:szCs w:val="22"/>
        </w:rPr>
      </w:pPr>
      <w:r w:rsidRPr="00A60E5B">
        <w:rPr>
          <w:b/>
          <w:noProof/>
          <w:color w:val="000000"/>
          <w:sz w:val="22"/>
          <w:szCs w:val="22"/>
        </w:rPr>
        <w:t>XIV. Nepārvarama vara</w:t>
      </w:r>
    </w:p>
    <w:p w14:paraId="17B1590A" w14:textId="77777777" w:rsidR="00A60E5B" w:rsidRPr="00A60E5B" w:rsidRDefault="00A60E5B" w:rsidP="00A60E5B">
      <w:pPr>
        <w:numPr>
          <w:ilvl w:val="0"/>
          <w:numId w:val="42"/>
        </w:numPr>
        <w:suppressAutoHyphens w:val="0"/>
        <w:spacing w:after="60"/>
        <w:jc w:val="both"/>
        <w:rPr>
          <w:noProof/>
          <w:sz w:val="22"/>
          <w:szCs w:val="22"/>
        </w:rPr>
      </w:pPr>
      <w:r w:rsidRPr="00A60E5B">
        <w:rPr>
          <w:noProof/>
          <w:color w:val="000000"/>
          <w:sz w:val="22"/>
          <w:szCs w:val="22"/>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14:paraId="09B19467"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7C96D6A2"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14:paraId="41B4ECED"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Nepārvaramas varas apstākļiem beidzoties, Līdzējam, kurš pirmais konstatējis minēto apstākļu izbeigšanos, ir pienākums nekavējoties iesniegt rakstisku paziņojumu otram Līdzējam par minēto apstākļu beigšanos.</w:t>
      </w:r>
    </w:p>
    <w:p w14:paraId="689489F1" w14:textId="77777777" w:rsidR="00A60E5B" w:rsidRPr="00A60E5B" w:rsidRDefault="00A60E5B" w:rsidP="00A60E5B">
      <w:pPr>
        <w:suppressAutoHyphens w:val="0"/>
        <w:spacing w:before="120" w:after="120"/>
        <w:jc w:val="center"/>
        <w:rPr>
          <w:b/>
          <w:noProof/>
          <w:sz w:val="22"/>
          <w:szCs w:val="22"/>
        </w:rPr>
      </w:pPr>
      <w:r w:rsidRPr="00A60E5B">
        <w:rPr>
          <w:b/>
          <w:noProof/>
          <w:sz w:val="22"/>
          <w:szCs w:val="22"/>
        </w:rPr>
        <w:t>XV. Noslēguma jautājumi</w:t>
      </w:r>
    </w:p>
    <w:p w14:paraId="257CCD7A" w14:textId="75B67AFA" w:rsidR="00A60E5B" w:rsidRPr="00A60E5B" w:rsidRDefault="00A60E5B" w:rsidP="00A60E5B">
      <w:pPr>
        <w:numPr>
          <w:ilvl w:val="0"/>
          <w:numId w:val="42"/>
        </w:numPr>
        <w:tabs>
          <w:tab w:val="left" w:pos="360"/>
        </w:tabs>
        <w:suppressAutoHyphens w:val="0"/>
        <w:spacing w:after="60"/>
        <w:jc w:val="both"/>
        <w:rPr>
          <w:noProof/>
          <w:sz w:val="22"/>
          <w:szCs w:val="22"/>
        </w:rPr>
      </w:pPr>
      <w:r w:rsidRPr="00A60E5B">
        <w:rPr>
          <w:b/>
          <w:noProof/>
          <w:sz w:val="22"/>
          <w:szCs w:val="22"/>
        </w:rPr>
        <w:t xml:space="preserve">Līgums stājas </w:t>
      </w:r>
      <w:r w:rsidR="000A3B4C">
        <w:rPr>
          <w:b/>
          <w:noProof/>
          <w:sz w:val="22"/>
          <w:szCs w:val="22"/>
        </w:rPr>
        <w:t>tā parakstīšanas brīdī</w:t>
      </w:r>
      <w:r w:rsidRPr="00A60E5B">
        <w:rPr>
          <w:b/>
          <w:noProof/>
          <w:sz w:val="22"/>
          <w:szCs w:val="22"/>
        </w:rPr>
        <w:t xml:space="preserve"> un ir spēkā līdz pilnīgai saistību izpildei</w:t>
      </w:r>
      <w:r w:rsidRPr="00A60E5B">
        <w:rPr>
          <w:noProof/>
          <w:sz w:val="22"/>
          <w:szCs w:val="22"/>
        </w:rPr>
        <w:t>.</w:t>
      </w:r>
    </w:p>
    <w:p w14:paraId="3FE37C84" w14:textId="77777777" w:rsidR="00A60E5B" w:rsidRPr="00A60E5B" w:rsidRDefault="00A60E5B" w:rsidP="00A60E5B">
      <w:pPr>
        <w:numPr>
          <w:ilvl w:val="0"/>
          <w:numId w:val="42"/>
        </w:numPr>
        <w:tabs>
          <w:tab w:val="left" w:pos="360"/>
        </w:tabs>
        <w:suppressAutoHyphens w:val="0"/>
        <w:spacing w:after="60"/>
        <w:jc w:val="both"/>
        <w:rPr>
          <w:noProof/>
          <w:sz w:val="22"/>
          <w:szCs w:val="22"/>
        </w:rPr>
      </w:pPr>
      <w:r w:rsidRPr="00A60E5B">
        <w:rPr>
          <w:noProof/>
          <w:color w:val="000000"/>
          <w:sz w:val="22"/>
          <w:szCs w:val="22"/>
        </w:rPr>
        <w:t>Visas domstarpības, kas ir saistītas ar šī Līguma izpildi, Līdzēji risina pārrunu ceļā, bet, ja vienošanos nav iespējams panākt 15 (piecpadsmit) kalendāro dienu laikā, tad tiesā, Latvijas Republikas normatīvajos aktos noteiktā kārtībā.</w:t>
      </w:r>
    </w:p>
    <w:p w14:paraId="152C9A77" w14:textId="77777777" w:rsidR="00A60E5B" w:rsidRPr="00A60E5B" w:rsidRDefault="00A60E5B" w:rsidP="00A60E5B">
      <w:pPr>
        <w:numPr>
          <w:ilvl w:val="0"/>
          <w:numId w:val="42"/>
        </w:numPr>
        <w:tabs>
          <w:tab w:val="left" w:pos="360"/>
        </w:tabs>
        <w:suppressAutoHyphens w:val="0"/>
        <w:spacing w:after="60"/>
        <w:jc w:val="both"/>
        <w:rPr>
          <w:noProof/>
          <w:sz w:val="22"/>
          <w:szCs w:val="22"/>
        </w:rPr>
      </w:pPr>
      <w:r w:rsidRPr="00A60E5B">
        <w:rPr>
          <w:noProof/>
          <w:color w:val="000000"/>
          <w:sz w:val="22"/>
          <w:szCs w:val="22"/>
        </w:rPr>
        <w:t>Ja kāds no Līguma punktiem neparedzētu apstākļu dēļ tiek atzīts par spēkā neesošu vai likumam neatbilstošu, tas neietekmē citu Līgumā pielīgto saistību izpildi, kuras netiek skartas sakarā ar šīm izmaiņām.</w:t>
      </w:r>
    </w:p>
    <w:p w14:paraId="6B2E77C8" w14:textId="77777777" w:rsidR="00A60E5B" w:rsidRPr="00A60E5B" w:rsidRDefault="00A60E5B" w:rsidP="00A60E5B">
      <w:pPr>
        <w:numPr>
          <w:ilvl w:val="0"/>
          <w:numId w:val="42"/>
        </w:numPr>
        <w:tabs>
          <w:tab w:val="left" w:pos="360"/>
        </w:tabs>
        <w:suppressAutoHyphens w:val="0"/>
        <w:spacing w:after="60"/>
        <w:jc w:val="both"/>
        <w:rPr>
          <w:noProof/>
          <w:sz w:val="22"/>
          <w:szCs w:val="22"/>
        </w:rPr>
      </w:pPr>
      <w:r w:rsidRPr="00A60E5B">
        <w:rPr>
          <w:noProof/>
          <w:color w:val="000000"/>
          <w:sz w:val="22"/>
          <w:szCs w:val="22"/>
        </w:rPr>
        <w:t>Nevienam no Līdzējiem nav tiesību nodot šajā Līgumā noteiktās saistības trešajai personai bez otra Līdzēja rakstiskas piekrišanas.</w:t>
      </w:r>
    </w:p>
    <w:p w14:paraId="70B62878" w14:textId="77777777" w:rsidR="00A60E5B" w:rsidRPr="00A60E5B" w:rsidRDefault="00A60E5B" w:rsidP="00A60E5B">
      <w:pPr>
        <w:numPr>
          <w:ilvl w:val="0"/>
          <w:numId w:val="42"/>
        </w:numPr>
        <w:tabs>
          <w:tab w:val="left" w:pos="360"/>
        </w:tabs>
        <w:suppressAutoHyphens w:val="0"/>
        <w:spacing w:after="60"/>
        <w:jc w:val="both"/>
        <w:rPr>
          <w:noProof/>
          <w:sz w:val="22"/>
          <w:szCs w:val="22"/>
        </w:rPr>
      </w:pPr>
      <w:r w:rsidRPr="00A60E5B">
        <w:rPr>
          <w:noProof/>
          <w:color w:val="000000"/>
          <w:sz w:val="22"/>
          <w:szCs w:val="22"/>
        </w:rPr>
        <w:t>Šī Līguma noteikumi ir saistoši Līdzējiem un pilnā apmērā pāriet uz Līdzēju tiesību un saistību pārņēmējiem.</w:t>
      </w:r>
    </w:p>
    <w:p w14:paraId="173B6454" w14:textId="77777777" w:rsidR="00A60E5B" w:rsidRPr="00A60E5B" w:rsidRDefault="00A60E5B" w:rsidP="00A60E5B">
      <w:pPr>
        <w:numPr>
          <w:ilvl w:val="0"/>
          <w:numId w:val="42"/>
        </w:numPr>
        <w:tabs>
          <w:tab w:val="left" w:pos="360"/>
        </w:tabs>
        <w:suppressAutoHyphens w:val="0"/>
        <w:spacing w:after="60"/>
        <w:jc w:val="both"/>
        <w:rPr>
          <w:noProof/>
          <w:sz w:val="22"/>
          <w:szCs w:val="22"/>
        </w:rPr>
      </w:pPr>
      <w:r w:rsidRPr="00A60E5B">
        <w:rPr>
          <w:noProof/>
          <w:color w:val="000000"/>
          <w:sz w:val="22"/>
          <w:szCs w:val="22"/>
        </w:rPr>
        <w:lastRenderedPageBreak/>
        <w:t>Visi šī Līguma grozījumi ir noformējami rakstveidā un iegūst spēku ar brīdi, kad tos parakstījuši abi Līdzēji.</w:t>
      </w:r>
    </w:p>
    <w:p w14:paraId="5C84B12C" w14:textId="6486E30D" w:rsidR="00A60E5B" w:rsidRPr="005C3168" w:rsidRDefault="00A60E5B" w:rsidP="00A60E5B">
      <w:pPr>
        <w:numPr>
          <w:ilvl w:val="0"/>
          <w:numId w:val="42"/>
        </w:numPr>
        <w:suppressAutoHyphens w:val="0"/>
        <w:spacing w:after="60"/>
        <w:jc w:val="both"/>
        <w:rPr>
          <w:noProof/>
          <w:sz w:val="22"/>
          <w:szCs w:val="22"/>
        </w:rPr>
      </w:pPr>
      <w:r w:rsidRPr="005C3168">
        <w:rPr>
          <w:noProof/>
          <w:sz w:val="22"/>
          <w:szCs w:val="22"/>
        </w:rPr>
        <w:t xml:space="preserve">Līgums ir sastādīts uz </w:t>
      </w:r>
      <w:r w:rsidR="00B3161E" w:rsidRPr="005C3168">
        <w:rPr>
          <w:noProof/>
          <w:sz w:val="22"/>
          <w:szCs w:val="22"/>
        </w:rPr>
        <w:t>_____</w:t>
      </w:r>
      <w:r w:rsidRPr="005C3168">
        <w:rPr>
          <w:noProof/>
          <w:sz w:val="22"/>
          <w:szCs w:val="22"/>
        </w:rPr>
        <w:t xml:space="preserve"> lapām ar lokālo tāmi, kvalifikācijas apraksta un tehniskā piedāvājuma kopiju pielikumā, latviešu valodā un parakstīts divos eksemplāros, pa vienam eksemplāram katram Līdzējam. Abiem eksemplāriem ir vienāds juridiskais spēks.</w:t>
      </w:r>
    </w:p>
    <w:p w14:paraId="698DC9D6" w14:textId="77777777" w:rsidR="00A60E5B" w:rsidRPr="005C3168" w:rsidRDefault="00A60E5B" w:rsidP="00A60E5B">
      <w:pPr>
        <w:numPr>
          <w:ilvl w:val="0"/>
          <w:numId w:val="42"/>
        </w:numPr>
        <w:tabs>
          <w:tab w:val="left" w:pos="360"/>
        </w:tabs>
        <w:suppressAutoHyphens w:val="0"/>
        <w:spacing w:after="60"/>
        <w:jc w:val="both"/>
        <w:rPr>
          <w:noProof/>
          <w:sz w:val="22"/>
          <w:szCs w:val="22"/>
        </w:rPr>
      </w:pPr>
      <w:r w:rsidRPr="005C3168">
        <w:rPr>
          <w:noProof/>
          <w:sz w:val="22"/>
          <w:szCs w:val="22"/>
        </w:rPr>
        <w:t>Par līguma izpildi atbildīgās personas:</w:t>
      </w:r>
    </w:p>
    <w:p w14:paraId="7F85034F" w14:textId="60BA5211" w:rsidR="00A60E5B" w:rsidRPr="005C3168" w:rsidRDefault="00A60E5B" w:rsidP="00A60E5B">
      <w:pPr>
        <w:numPr>
          <w:ilvl w:val="1"/>
          <w:numId w:val="42"/>
        </w:numPr>
        <w:tabs>
          <w:tab w:val="left" w:pos="360"/>
        </w:tabs>
        <w:suppressAutoHyphens w:val="0"/>
        <w:spacing w:after="60"/>
        <w:jc w:val="both"/>
        <w:rPr>
          <w:noProof/>
          <w:sz w:val="22"/>
          <w:szCs w:val="22"/>
        </w:rPr>
      </w:pPr>
      <w:r w:rsidRPr="005C3168">
        <w:rPr>
          <w:noProof/>
          <w:sz w:val="22"/>
          <w:szCs w:val="22"/>
        </w:rPr>
        <w:t xml:space="preserve">No Pasūtītāja puses: </w:t>
      </w:r>
      <w:r w:rsidR="005C3168">
        <w:rPr>
          <w:noProof/>
          <w:sz w:val="22"/>
          <w:szCs w:val="22"/>
        </w:rPr>
        <w:t>______</w:t>
      </w:r>
      <w:r w:rsidRPr="005C3168">
        <w:rPr>
          <w:noProof/>
          <w:sz w:val="22"/>
          <w:szCs w:val="22"/>
        </w:rPr>
        <w:t xml:space="preserve">, tālr.: </w:t>
      </w:r>
      <w:r w:rsidR="005C3168">
        <w:rPr>
          <w:noProof/>
          <w:sz w:val="22"/>
          <w:szCs w:val="22"/>
        </w:rPr>
        <w:t>______</w:t>
      </w:r>
      <w:r w:rsidRPr="005C3168">
        <w:rPr>
          <w:noProof/>
          <w:sz w:val="22"/>
          <w:szCs w:val="22"/>
        </w:rPr>
        <w:t xml:space="preserve">; mob.tālr.: </w:t>
      </w:r>
      <w:r w:rsidR="005C3168">
        <w:rPr>
          <w:noProof/>
          <w:sz w:val="22"/>
          <w:szCs w:val="22"/>
        </w:rPr>
        <w:t>_____</w:t>
      </w:r>
      <w:r w:rsidRPr="005C3168">
        <w:rPr>
          <w:noProof/>
          <w:sz w:val="22"/>
          <w:szCs w:val="22"/>
        </w:rPr>
        <w:t xml:space="preserve">, e-pasts: </w:t>
      </w:r>
      <w:hyperlink r:id="rId13" w:history="1">
        <w:r w:rsidR="005C3168">
          <w:rPr>
            <w:color w:val="0000FF"/>
            <w:sz w:val="22"/>
            <w:szCs w:val="22"/>
            <w:u w:val="single"/>
          </w:rPr>
          <w:t>______</w:t>
        </w:r>
      </w:hyperlink>
      <w:r w:rsidRPr="005C3168">
        <w:rPr>
          <w:sz w:val="22"/>
          <w:szCs w:val="22"/>
        </w:rPr>
        <w:t>;</w:t>
      </w:r>
    </w:p>
    <w:p w14:paraId="2CDCF579" w14:textId="21ED4421" w:rsidR="00A60E5B" w:rsidRPr="005C3168" w:rsidRDefault="00A60E5B" w:rsidP="00A60E5B">
      <w:pPr>
        <w:numPr>
          <w:ilvl w:val="1"/>
          <w:numId w:val="42"/>
        </w:numPr>
        <w:tabs>
          <w:tab w:val="left" w:pos="360"/>
        </w:tabs>
        <w:suppressAutoHyphens w:val="0"/>
        <w:spacing w:after="60"/>
        <w:jc w:val="both"/>
        <w:rPr>
          <w:noProof/>
          <w:sz w:val="22"/>
          <w:szCs w:val="22"/>
        </w:rPr>
      </w:pPr>
      <w:r w:rsidRPr="005C3168">
        <w:rPr>
          <w:bCs/>
          <w:noProof/>
          <w:sz w:val="22"/>
          <w:szCs w:val="22"/>
        </w:rPr>
        <w:t xml:space="preserve">No Būvuzņēmēja puses: </w:t>
      </w:r>
      <w:r w:rsidR="009237C7" w:rsidRPr="005C3168">
        <w:rPr>
          <w:bCs/>
          <w:noProof/>
          <w:sz w:val="22"/>
          <w:szCs w:val="22"/>
        </w:rPr>
        <w:t>_____________</w:t>
      </w:r>
      <w:r w:rsidRPr="005C3168">
        <w:rPr>
          <w:bCs/>
          <w:noProof/>
          <w:sz w:val="22"/>
          <w:szCs w:val="22"/>
        </w:rPr>
        <w:t>.</w:t>
      </w:r>
    </w:p>
    <w:p w14:paraId="33C1DB87" w14:textId="37D61D15" w:rsidR="00A60E5B" w:rsidRPr="005C3168" w:rsidRDefault="00A60E5B" w:rsidP="00A60E5B">
      <w:pPr>
        <w:shd w:val="clear" w:color="auto" w:fill="FFFFFF"/>
        <w:spacing w:before="120" w:after="60"/>
        <w:ind w:left="896" w:hanging="1077"/>
        <w:jc w:val="both"/>
        <w:rPr>
          <w:noProof/>
          <w:color w:val="000000"/>
          <w:sz w:val="22"/>
          <w:szCs w:val="22"/>
        </w:rPr>
      </w:pPr>
      <w:r w:rsidRPr="005C3168">
        <w:rPr>
          <w:noProof/>
          <w:color w:val="000000"/>
          <w:sz w:val="22"/>
          <w:szCs w:val="22"/>
        </w:rPr>
        <w:t>Pielikumā:</w:t>
      </w:r>
      <w:r w:rsidRPr="005C3168">
        <w:rPr>
          <w:noProof/>
          <w:color w:val="000000"/>
          <w:sz w:val="22"/>
          <w:szCs w:val="22"/>
        </w:rPr>
        <w:tab/>
        <w:t xml:space="preserve">1. </w:t>
      </w:r>
      <w:r w:rsidR="00CD3F06" w:rsidRPr="005C3168">
        <w:rPr>
          <w:noProof/>
          <w:color w:val="000000"/>
          <w:sz w:val="22"/>
          <w:szCs w:val="22"/>
        </w:rPr>
        <w:t xml:space="preserve">Darbu apjomu saraksts </w:t>
      </w:r>
      <w:r w:rsidR="0015243E" w:rsidRPr="005C3168">
        <w:rPr>
          <w:noProof/>
          <w:color w:val="000000"/>
          <w:sz w:val="22"/>
          <w:szCs w:val="22"/>
        </w:rPr>
        <w:t>uz ____</w:t>
      </w:r>
      <w:r w:rsidRPr="005C3168">
        <w:rPr>
          <w:noProof/>
          <w:color w:val="000000"/>
          <w:sz w:val="22"/>
          <w:szCs w:val="22"/>
        </w:rPr>
        <w:t xml:space="preserve"> lp;</w:t>
      </w:r>
    </w:p>
    <w:p w14:paraId="2F0FA934" w14:textId="597FC11B" w:rsidR="00A60E5B" w:rsidRPr="005C3168" w:rsidRDefault="00A60E5B" w:rsidP="00A60E5B">
      <w:pPr>
        <w:shd w:val="clear" w:color="auto" w:fill="FFFFFF"/>
        <w:spacing w:before="120" w:after="60"/>
        <w:ind w:left="896" w:hanging="1077"/>
        <w:jc w:val="both"/>
        <w:rPr>
          <w:noProof/>
          <w:color w:val="000000"/>
          <w:sz w:val="22"/>
          <w:szCs w:val="22"/>
        </w:rPr>
      </w:pPr>
      <w:r w:rsidRPr="005C3168">
        <w:rPr>
          <w:noProof/>
          <w:color w:val="000000"/>
          <w:sz w:val="22"/>
          <w:szCs w:val="22"/>
        </w:rPr>
        <w:tab/>
        <w:t xml:space="preserve">2. Kvalifikācijas apraksta kopija uz </w:t>
      </w:r>
      <w:r w:rsidR="00CD3F06" w:rsidRPr="005C3168">
        <w:rPr>
          <w:noProof/>
          <w:color w:val="000000"/>
          <w:sz w:val="22"/>
          <w:szCs w:val="22"/>
        </w:rPr>
        <w:t>__</w:t>
      </w:r>
      <w:r w:rsidRPr="005C3168">
        <w:rPr>
          <w:noProof/>
          <w:color w:val="000000"/>
          <w:sz w:val="22"/>
          <w:szCs w:val="22"/>
        </w:rPr>
        <w:t xml:space="preserve"> lp;</w:t>
      </w:r>
    </w:p>
    <w:p w14:paraId="06DAFD98" w14:textId="0A657136" w:rsidR="00A60E5B" w:rsidRPr="005C3168" w:rsidRDefault="00A60E5B" w:rsidP="00A60E5B">
      <w:pPr>
        <w:shd w:val="clear" w:color="auto" w:fill="FFFFFF"/>
        <w:spacing w:before="120" w:after="60"/>
        <w:ind w:left="896" w:hanging="1077"/>
        <w:jc w:val="both"/>
        <w:rPr>
          <w:noProof/>
          <w:color w:val="000000"/>
          <w:sz w:val="22"/>
          <w:szCs w:val="22"/>
        </w:rPr>
      </w:pPr>
      <w:r w:rsidRPr="005C3168">
        <w:rPr>
          <w:noProof/>
          <w:color w:val="000000"/>
          <w:sz w:val="22"/>
          <w:szCs w:val="22"/>
        </w:rPr>
        <w:tab/>
        <w:t xml:space="preserve">3. Tehniskā piedāvājuma kopija uz </w:t>
      </w:r>
      <w:r w:rsidR="00CD3F06" w:rsidRPr="005C3168">
        <w:rPr>
          <w:noProof/>
          <w:color w:val="000000"/>
          <w:sz w:val="22"/>
          <w:szCs w:val="22"/>
        </w:rPr>
        <w:t>____</w:t>
      </w:r>
      <w:r w:rsidRPr="005C3168">
        <w:rPr>
          <w:noProof/>
          <w:color w:val="000000"/>
          <w:sz w:val="22"/>
          <w:szCs w:val="22"/>
        </w:rPr>
        <w:t xml:space="preserve"> lp.</w:t>
      </w:r>
    </w:p>
    <w:p w14:paraId="1A3F718F" w14:textId="77777777" w:rsidR="00A60E5B" w:rsidRPr="005C3168" w:rsidRDefault="00A60E5B" w:rsidP="00A60E5B">
      <w:pPr>
        <w:suppressAutoHyphens w:val="0"/>
        <w:spacing w:before="240" w:after="240"/>
        <w:jc w:val="center"/>
        <w:rPr>
          <w:b/>
          <w:noProof/>
          <w:color w:val="000000"/>
          <w:sz w:val="22"/>
          <w:szCs w:val="22"/>
        </w:rPr>
      </w:pPr>
      <w:r w:rsidRPr="005C3168">
        <w:rPr>
          <w:b/>
          <w:noProof/>
          <w:color w:val="000000"/>
          <w:sz w:val="22"/>
          <w:szCs w:val="22"/>
        </w:rPr>
        <w:t>XVI. Līdzēju juridiskās adreses, rekvizīti un paraksti</w:t>
      </w:r>
    </w:p>
    <w:tbl>
      <w:tblPr>
        <w:tblW w:w="9468" w:type="dxa"/>
        <w:tblLook w:val="00A0" w:firstRow="1" w:lastRow="0" w:firstColumn="1" w:lastColumn="0" w:noHBand="0" w:noVBand="0"/>
      </w:tblPr>
      <w:tblGrid>
        <w:gridCol w:w="4788"/>
        <w:gridCol w:w="4680"/>
      </w:tblGrid>
      <w:tr w:rsidR="00A60E5B" w:rsidRPr="005C3168" w14:paraId="5DDD6A93" w14:textId="77777777" w:rsidTr="00447400">
        <w:tc>
          <w:tcPr>
            <w:tcW w:w="4788" w:type="dxa"/>
          </w:tcPr>
          <w:p w14:paraId="0EF43D6A" w14:textId="77777777" w:rsidR="00A60E5B" w:rsidRPr="005C3168" w:rsidRDefault="00A60E5B" w:rsidP="00A60E5B">
            <w:pPr>
              <w:overflowPunct w:val="0"/>
              <w:autoSpaceDE w:val="0"/>
              <w:spacing w:after="120"/>
              <w:jc w:val="both"/>
              <w:textAlignment w:val="baseline"/>
              <w:rPr>
                <w:b/>
                <w:noProof/>
                <w:sz w:val="22"/>
                <w:szCs w:val="22"/>
              </w:rPr>
            </w:pPr>
            <w:r w:rsidRPr="005C3168">
              <w:rPr>
                <w:b/>
                <w:noProof/>
                <w:sz w:val="22"/>
                <w:szCs w:val="22"/>
              </w:rPr>
              <w:t>PASŪTĪTĀJS:</w:t>
            </w:r>
          </w:p>
          <w:p w14:paraId="4AE4C367" w14:textId="77777777" w:rsidR="00A60E5B" w:rsidRPr="005C3168" w:rsidRDefault="00A60E5B" w:rsidP="00A60E5B">
            <w:pPr>
              <w:keepNext/>
              <w:suppressAutoHyphens w:val="0"/>
              <w:ind w:left="-28"/>
              <w:outlineLvl w:val="2"/>
              <w:rPr>
                <w:rFonts w:eastAsia="Calibri"/>
                <w:b/>
                <w:bCs/>
                <w:sz w:val="22"/>
                <w:szCs w:val="22"/>
                <w:lang w:eastAsia="en-US"/>
              </w:rPr>
            </w:pPr>
            <w:r w:rsidRPr="005C3168">
              <w:rPr>
                <w:rFonts w:eastAsia="Calibri"/>
                <w:b/>
                <w:bCs/>
                <w:sz w:val="22"/>
                <w:szCs w:val="22"/>
                <w:lang w:eastAsia="en-US"/>
              </w:rPr>
              <w:t>Daugavpils pilsētas pašvaldības iestāde</w:t>
            </w:r>
          </w:p>
          <w:p w14:paraId="45293397" w14:textId="77777777" w:rsidR="00A60E5B" w:rsidRPr="005C3168" w:rsidRDefault="00A60E5B" w:rsidP="00A60E5B">
            <w:pPr>
              <w:keepNext/>
              <w:suppressAutoHyphens w:val="0"/>
              <w:ind w:left="-28"/>
              <w:outlineLvl w:val="2"/>
              <w:rPr>
                <w:rFonts w:eastAsia="Calibri"/>
                <w:b/>
                <w:bCs/>
                <w:sz w:val="22"/>
                <w:szCs w:val="22"/>
                <w:lang w:eastAsia="en-US"/>
              </w:rPr>
            </w:pPr>
            <w:r w:rsidRPr="005C3168">
              <w:rPr>
                <w:rFonts w:eastAsia="Calibri"/>
                <w:b/>
                <w:bCs/>
                <w:sz w:val="22"/>
                <w:szCs w:val="22"/>
                <w:lang w:eastAsia="en-US"/>
              </w:rPr>
              <w:t>“Komunālās saimniecības pārvalde”</w:t>
            </w:r>
          </w:p>
          <w:p w14:paraId="58ACF448" w14:textId="77777777" w:rsidR="00A60E5B" w:rsidRPr="005C3168" w:rsidRDefault="00A60E5B" w:rsidP="00A60E5B">
            <w:pPr>
              <w:suppressAutoHyphens w:val="0"/>
              <w:ind w:left="-28"/>
              <w:rPr>
                <w:rFonts w:eastAsia="Calibri"/>
                <w:sz w:val="22"/>
                <w:szCs w:val="22"/>
                <w:lang w:val="en-US" w:eastAsia="en-US"/>
              </w:rPr>
            </w:pPr>
            <w:r w:rsidRPr="005C3168">
              <w:rPr>
                <w:rFonts w:eastAsia="Calibri"/>
                <w:sz w:val="22"/>
                <w:szCs w:val="22"/>
                <w:lang w:val="en-US" w:eastAsia="en-US"/>
              </w:rPr>
              <w:t>reģ.Nr.</w:t>
            </w:r>
            <w:r w:rsidRPr="005C3168">
              <w:rPr>
                <w:rFonts w:eastAsia="Calibri"/>
                <w:bCs/>
                <w:color w:val="000000"/>
                <w:sz w:val="22"/>
                <w:szCs w:val="22"/>
                <w:lang w:val="en-US" w:eastAsia="en-US"/>
              </w:rPr>
              <w:t>90009547852</w:t>
            </w:r>
          </w:p>
          <w:p w14:paraId="7E24527B" w14:textId="77777777" w:rsidR="00A60E5B" w:rsidRPr="005C3168" w:rsidRDefault="00A60E5B" w:rsidP="00A60E5B">
            <w:pPr>
              <w:suppressAutoHyphens w:val="0"/>
              <w:rPr>
                <w:rFonts w:eastAsia="Calibri"/>
                <w:sz w:val="22"/>
                <w:szCs w:val="22"/>
                <w:lang w:val="en-US" w:eastAsia="en-US"/>
              </w:rPr>
            </w:pPr>
            <w:r w:rsidRPr="005C3168">
              <w:rPr>
                <w:rFonts w:eastAsia="Calibri"/>
                <w:sz w:val="22"/>
                <w:szCs w:val="22"/>
                <w:lang w:val="en-US" w:eastAsia="en-US"/>
              </w:rPr>
              <w:t>Saules iela 5A, Daugavpils, LV – 5401</w:t>
            </w:r>
          </w:p>
          <w:p w14:paraId="527D4134" w14:textId="77777777" w:rsidR="00A60E5B" w:rsidRPr="005C3168" w:rsidRDefault="00A60E5B" w:rsidP="00A60E5B">
            <w:pPr>
              <w:suppressAutoHyphens w:val="0"/>
              <w:rPr>
                <w:rFonts w:eastAsia="Calibri"/>
                <w:sz w:val="22"/>
                <w:szCs w:val="22"/>
                <w:lang w:val="en-US" w:eastAsia="en-US"/>
              </w:rPr>
            </w:pPr>
          </w:p>
          <w:p w14:paraId="2A3B3FEF" w14:textId="77777777" w:rsidR="00A60E5B" w:rsidRPr="005C3168" w:rsidRDefault="00A60E5B" w:rsidP="00A60E5B">
            <w:pPr>
              <w:suppressAutoHyphens w:val="0"/>
              <w:rPr>
                <w:rFonts w:eastAsia="Calibri"/>
                <w:sz w:val="22"/>
                <w:szCs w:val="22"/>
                <w:lang w:val="en-US" w:eastAsia="en-US"/>
              </w:rPr>
            </w:pPr>
          </w:p>
          <w:p w14:paraId="3E1077B6" w14:textId="77777777" w:rsidR="00A60E5B" w:rsidRPr="005C3168" w:rsidRDefault="00A60E5B" w:rsidP="00A60E5B">
            <w:pPr>
              <w:suppressAutoHyphens w:val="0"/>
              <w:rPr>
                <w:rFonts w:eastAsia="Calibri"/>
                <w:sz w:val="22"/>
                <w:szCs w:val="22"/>
                <w:lang w:val="en-US" w:eastAsia="en-US"/>
              </w:rPr>
            </w:pPr>
            <w:r w:rsidRPr="005C3168">
              <w:rPr>
                <w:rFonts w:eastAsia="Calibri"/>
                <w:sz w:val="22"/>
                <w:szCs w:val="22"/>
                <w:lang w:val="en-US" w:eastAsia="en-US"/>
              </w:rPr>
              <w:t xml:space="preserve">Vadītājs  </w:t>
            </w:r>
            <w:r w:rsidRPr="005C3168">
              <w:rPr>
                <w:rFonts w:eastAsia="Calibri"/>
                <w:sz w:val="22"/>
                <w:szCs w:val="22"/>
                <w:lang w:val="en-US" w:eastAsia="en-US"/>
              </w:rPr>
              <w:br/>
              <w:t>_________________________A.Pudāns</w:t>
            </w:r>
          </w:p>
          <w:p w14:paraId="18CD4A53" w14:textId="77777777" w:rsidR="00A60E5B" w:rsidRPr="005C3168" w:rsidRDefault="00A60E5B" w:rsidP="00A60E5B">
            <w:pPr>
              <w:tabs>
                <w:tab w:val="left" w:pos="3181"/>
              </w:tabs>
              <w:jc w:val="both"/>
              <w:rPr>
                <w:noProof/>
                <w:sz w:val="22"/>
                <w:szCs w:val="22"/>
              </w:rPr>
            </w:pPr>
          </w:p>
        </w:tc>
        <w:tc>
          <w:tcPr>
            <w:tcW w:w="4680" w:type="dxa"/>
          </w:tcPr>
          <w:p w14:paraId="16A91764" w14:textId="77777777" w:rsidR="00A60E5B" w:rsidRPr="005C3168" w:rsidRDefault="00A60E5B" w:rsidP="00A60E5B">
            <w:pPr>
              <w:overflowPunct w:val="0"/>
              <w:autoSpaceDE w:val="0"/>
              <w:spacing w:after="120"/>
              <w:jc w:val="both"/>
              <w:textAlignment w:val="baseline"/>
              <w:rPr>
                <w:b/>
                <w:noProof/>
                <w:sz w:val="22"/>
                <w:szCs w:val="22"/>
              </w:rPr>
            </w:pPr>
            <w:r w:rsidRPr="005C3168">
              <w:rPr>
                <w:b/>
                <w:noProof/>
                <w:sz w:val="22"/>
                <w:szCs w:val="22"/>
              </w:rPr>
              <w:t xml:space="preserve">IZPILDĪTĀJS: </w:t>
            </w:r>
          </w:p>
          <w:p w14:paraId="02CF1821" w14:textId="5A65F452" w:rsidR="00A60E5B" w:rsidRPr="005C3168" w:rsidRDefault="00A60E5B" w:rsidP="00A60E5B">
            <w:pPr>
              <w:rPr>
                <w:sz w:val="22"/>
                <w:szCs w:val="22"/>
              </w:rPr>
            </w:pPr>
          </w:p>
        </w:tc>
      </w:tr>
    </w:tbl>
    <w:p w14:paraId="124E7947" w14:textId="77777777" w:rsidR="00A60E5B" w:rsidRPr="00A60E5B" w:rsidRDefault="00A60E5B" w:rsidP="00A60E5B"/>
    <w:p w14:paraId="191C396C" w14:textId="77777777" w:rsidR="003747ED" w:rsidRPr="009C0969" w:rsidRDefault="003747ED">
      <w:pPr>
        <w:suppressAutoHyphens w:val="0"/>
        <w:rPr>
          <w:b/>
          <w:sz w:val="23"/>
          <w:szCs w:val="23"/>
          <w:lang w:eastAsia="en-US"/>
        </w:rPr>
      </w:pPr>
    </w:p>
    <w:sectPr w:rsidR="003747ED" w:rsidRPr="009C0969" w:rsidSect="007B4FE8">
      <w:footerReference w:type="default" r:id="rId14"/>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754B08" w:rsidRDefault="00754B08">
      <w:r>
        <w:separator/>
      </w:r>
    </w:p>
  </w:endnote>
  <w:endnote w:type="continuationSeparator" w:id="0">
    <w:p w14:paraId="1B209A86" w14:textId="77777777" w:rsidR="00754B08" w:rsidRDefault="00754B08">
      <w:r>
        <w:continuationSeparator/>
      </w:r>
    </w:p>
  </w:endnote>
  <w:endnote w:type="continuationNotice" w:id="1">
    <w:p w14:paraId="18A5BA51" w14:textId="77777777" w:rsidR="00754B08" w:rsidRDefault="00754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754B08" w:rsidRPr="00194574" w:rsidRDefault="00754B08">
    <w:pPr>
      <w:pStyle w:val="Footer"/>
      <w:jc w:val="center"/>
      <w:rPr>
        <w:sz w:val="22"/>
        <w:szCs w:val="22"/>
      </w:rPr>
    </w:pPr>
    <w:r w:rsidRPr="00194574">
      <w:rPr>
        <w:sz w:val="22"/>
        <w:szCs w:val="22"/>
      </w:rPr>
      <w:fldChar w:fldCharType="begin"/>
    </w:r>
    <w:r w:rsidRPr="00194574">
      <w:rPr>
        <w:sz w:val="22"/>
        <w:szCs w:val="22"/>
      </w:rPr>
      <w:instrText xml:space="preserve"> PAGE   \* MERGEFORMAT </w:instrText>
    </w:r>
    <w:r w:rsidRPr="00194574">
      <w:rPr>
        <w:sz w:val="22"/>
        <w:szCs w:val="22"/>
      </w:rPr>
      <w:fldChar w:fldCharType="separate"/>
    </w:r>
    <w:r w:rsidR="00F75AEA">
      <w:rPr>
        <w:noProof/>
        <w:sz w:val="22"/>
        <w:szCs w:val="22"/>
      </w:rPr>
      <w:t>2</w:t>
    </w:r>
    <w:r w:rsidRPr="00194574">
      <w:rPr>
        <w:noProof/>
        <w:sz w:val="22"/>
        <w:szCs w:val="22"/>
      </w:rPr>
      <w:fldChar w:fldCharType="end"/>
    </w:r>
  </w:p>
  <w:p w14:paraId="12F8A236" w14:textId="77777777" w:rsidR="00754B08" w:rsidRDefault="00754B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754B08" w:rsidRDefault="00754B08">
      <w:r>
        <w:separator/>
      </w:r>
    </w:p>
  </w:footnote>
  <w:footnote w:type="continuationSeparator" w:id="0">
    <w:p w14:paraId="7930B069" w14:textId="77777777" w:rsidR="00754B08" w:rsidRDefault="00754B08">
      <w:r>
        <w:continuationSeparator/>
      </w:r>
    </w:p>
  </w:footnote>
  <w:footnote w:type="continuationNotice" w:id="1">
    <w:p w14:paraId="1E0A8D35" w14:textId="77777777" w:rsidR="00754B08" w:rsidRDefault="00754B08"/>
  </w:footnote>
  <w:footnote w:id="2">
    <w:p w14:paraId="0B9D964E" w14:textId="77777777" w:rsidR="00754B08" w:rsidRPr="00F77DCE" w:rsidRDefault="00754B08" w:rsidP="00B60CB8">
      <w:pPr>
        <w:pStyle w:val="FootnoteText"/>
        <w:jc w:val="both"/>
        <w:rPr>
          <w:sz w:val="18"/>
          <w:szCs w:val="18"/>
        </w:rPr>
      </w:pPr>
      <w:r>
        <w:rPr>
          <w:rStyle w:val="FootnoteReference"/>
        </w:rPr>
        <w:footnoteRef/>
      </w:r>
      <w:r>
        <w:t xml:space="preserve"> </w:t>
      </w:r>
      <w:r w:rsidRPr="00F77DCE">
        <w:rPr>
          <w:sz w:val="18"/>
          <w:szCs w:val="18"/>
        </w:rPr>
        <w:t>Saskaņā ar Būvniecības likuma 22.panta pirmo daļu, lai veiktu komercdarbību vienā vai vairākās būvniecības jomās, kā arī arhitektūras vai elektroenerģētikas jomā, komersants reģistrējas būvkomersantu reģistrā, iesniedzot informāciju par visiem uz darba līguma pamata nodarbinātajiem būvspeciālistiem. Komersants ir tiesīgs darboties tādās būvniecības jomās, kurās tam ir attiecīgi būvspeciālisti.</w:t>
      </w:r>
    </w:p>
  </w:footnote>
  <w:footnote w:id="3">
    <w:p w14:paraId="3155D1F3" w14:textId="1AA2ED52" w:rsidR="00754B08" w:rsidRDefault="00754B08">
      <w:pPr>
        <w:pStyle w:val="FootnoteText"/>
      </w:pPr>
      <w:r>
        <w:rPr>
          <w:rStyle w:val="FootnoteReference"/>
        </w:rPr>
        <w:footnoteRef/>
      </w:r>
      <w:r>
        <w:t xml:space="preserve"> Aizpilda katrai konkursa daļai atsevišķi. Objekta nosaukums atbilst konkursa daļas nosaukumam.</w:t>
      </w:r>
    </w:p>
  </w:footnote>
  <w:footnote w:id="4">
    <w:p w14:paraId="7C44BDB4" w14:textId="1EF69634" w:rsidR="00754B08" w:rsidRPr="007531E6" w:rsidRDefault="00754B08" w:rsidP="002B3348">
      <w:pPr>
        <w:pStyle w:val="FootnoteText"/>
        <w:ind w:left="142" w:hanging="425"/>
        <w:jc w:val="both"/>
        <w:rPr>
          <w:sz w:val="18"/>
          <w:szCs w:val="18"/>
        </w:rPr>
      </w:pPr>
      <w:r>
        <w:rPr>
          <w:rStyle w:val="FootnoteReference"/>
        </w:rPr>
        <w:footnoteRef/>
      </w:r>
      <w:r>
        <w:t xml:space="preserve"> </w:t>
      </w:r>
      <w:r>
        <w:tab/>
      </w:r>
      <w:r w:rsidRPr="007531E6">
        <w:rPr>
          <w:sz w:val="18"/>
          <w:szCs w:val="18"/>
        </w:rPr>
        <w:t>Pievieno vismaz vienu sarakstā norādītā pasūtītāja pozitīvu atsauksmi par izpildītajiem darbiem.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8B15F8"/>
    <w:multiLevelType w:val="hybridMultilevel"/>
    <w:tmpl w:val="08202C22"/>
    <w:lvl w:ilvl="0" w:tplc="4B0C7E84">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10F4D78"/>
    <w:multiLevelType w:val="multilevel"/>
    <w:tmpl w:val="DA56B6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4" w15:restartNumberingAfterBreak="0">
    <w:nsid w:val="0765700E"/>
    <w:multiLevelType w:val="hybridMultilevel"/>
    <w:tmpl w:val="B560C07A"/>
    <w:lvl w:ilvl="0" w:tplc="0426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8D4687B"/>
    <w:multiLevelType w:val="hybridMultilevel"/>
    <w:tmpl w:val="580645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FCB07E6"/>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8" w15:restartNumberingAfterBreak="0">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9" w15:restartNumberingAfterBreak="0">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10" w15:restartNumberingAfterBreak="0">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11" w15:restartNumberingAfterBreak="0">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3" w15:restartNumberingAfterBreak="0">
    <w:nsid w:val="2AC46135"/>
    <w:multiLevelType w:val="multilevel"/>
    <w:tmpl w:val="4D7260C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E71275"/>
    <w:multiLevelType w:val="multilevel"/>
    <w:tmpl w:val="B9DA87C6"/>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17" w15:restartNumberingAfterBreak="0">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18" w15:restartNumberingAfterBreak="0">
    <w:nsid w:val="3C3803C5"/>
    <w:multiLevelType w:val="hybridMultilevel"/>
    <w:tmpl w:val="C5E8FA20"/>
    <w:lvl w:ilvl="0" w:tplc="1CE4A944">
      <w:start w:val="9"/>
      <w:numFmt w:val="decimal"/>
      <w:lvlText w:val="%1."/>
      <w:lvlJc w:val="left"/>
      <w:pPr>
        <w:tabs>
          <w:tab w:val="num" w:pos="720"/>
        </w:tabs>
        <w:ind w:left="720" w:hanging="360"/>
      </w:pPr>
      <w:rPr>
        <w:rFonts w:hint="default"/>
        <w:sz w:val="24"/>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22" w15:restartNumberingAfterBreak="0">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23" w15:restartNumberingAfterBreak="0">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26" w15:restartNumberingAfterBreak="0">
    <w:nsid w:val="5D5C54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28" w15:restartNumberingAfterBreak="0">
    <w:nsid w:val="60B70659"/>
    <w:multiLevelType w:val="multilevel"/>
    <w:tmpl w:val="7F345880"/>
    <w:lvl w:ilvl="0">
      <w:start w:val="5"/>
      <w:numFmt w:val="decimal"/>
      <w:lvlText w:val="%1."/>
      <w:lvlJc w:val="left"/>
      <w:pPr>
        <w:ind w:left="375" w:hanging="375"/>
      </w:pPr>
      <w:rPr>
        <w:rFonts w:hint="default"/>
        <w:color w:val="auto"/>
      </w:rPr>
    </w:lvl>
    <w:lvl w:ilvl="1">
      <w:start w:val="1"/>
      <w:numFmt w:val="decimal"/>
      <w:lvlText w:val="%2."/>
      <w:lvlJc w:val="left"/>
      <w:pPr>
        <w:ind w:left="780" w:hanging="375"/>
      </w:pPr>
      <w:rPr>
        <w:rFonts w:hint="default"/>
        <w:b/>
        <w:color w:val="auto"/>
      </w:rPr>
    </w:lvl>
    <w:lvl w:ilvl="2">
      <w:start w:val="1"/>
      <w:numFmt w:val="decimal"/>
      <w:lvlText w:val="%1.%2.%3."/>
      <w:lvlJc w:val="left"/>
      <w:pPr>
        <w:ind w:left="1530" w:hanging="720"/>
      </w:pPr>
      <w:rPr>
        <w:rFonts w:hint="default"/>
        <w:b w:val="0"/>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9" w15:restartNumberingAfterBreak="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30"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32" w15:restartNumberingAfterBreak="0">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33" w15:restartNumberingAfterBreak="0">
    <w:nsid w:val="6F864A7E"/>
    <w:multiLevelType w:val="multilevel"/>
    <w:tmpl w:val="584E4194"/>
    <w:lvl w:ilvl="0">
      <w:start w:val="24"/>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206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35" w15:restartNumberingAfterBreak="0">
    <w:nsid w:val="74D27EE2"/>
    <w:multiLevelType w:val="multilevel"/>
    <w:tmpl w:val="3D0EA784"/>
    <w:lvl w:ilvl="0">
      <w:start w:val="26"/>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3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39"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B74B6D"/>
    <w:multiLevelType w:val="multilevel"/>
    <w:tmpl w:val="4C86465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7"/>
  </w:num>
  <w:num w:numId="2">
    <w:abstractNumId w:val="41"/>
  </w:num>
  <w:num w:numId="3">
    <w:abstractNumId w:val="20"/>
  </w:num>
  <w:num w:numId="4">
    <w:abstractNumId w:val="15"/>
  </w:num>
  <w:num w:numId="5">
    <w:abstractNumId w:val="19"/>
  </w:num>
  <w:num w:numId="6">
    <w:abstractNumId w:val="39"/>
  </w:num>
  <w:num w:numId="7">
    <w:abstractNumId w:val="30"/>
  </w:num>
  <w:num w:numId="8">
    <w:abstractNumId w:val="13"/>
  </w:num>
  <w:num w:numId="9">
    <w:abstractNumId w:val="11"/>
  </w:num>
  <w:num w:numId="10">
    <w:abstractNumId w:val="32"/>
    <w:lvlOverride w:ilvl="0">
      <w:startOverride w:val="1"/>
    </w:lvlOverride>
  </w:num>
  <w:num w:numId="11">
    <w:abstractNumId w:val="38"/>
    <w:lvlOverride w:ilvl="0">
      <w:startOverride w:val="1"/>
    </w:lvlOverride>
  </w:num>
  <w:num w:numId="12">
    <w:abstractNumId w:val="8"/>
    <w:lvlOverride w:ilvl="0">
      <w:startOverride w:val="1"/>
    </w:lvlOverride>
  </w:num>
  <w:num w:numId="13">
    <w:abstractNumId w:val="34"/>
    <w:lvlOverride w:ilvl="0">
      <w:startOverride w:val="5"/>
    </w:lvlOverride>
  </w:num>
  <w:num w:numId="14">
    <w:abstractNumId w:val="31"/>
    <w:lvlOverride w:ilvl="0">
      <w:startOverride w:val="3"/>
    </w:lvlOverride>
  </w:num>
  <w:num w:numId="15">
    <w:abstractNumId w:val="12"/>
    <w:lvlOverride w:ilvl="0">
      <w:startOverride w:val="1"/>
    </w:lvlOverride>
  </w:num>
  <w:num w:numId="16">
    <w:abstractNumId w:val="27"/>
    <w:lvlOverride w:ilvl="0">
      <w:startOverride w:val="3"/>
    </w:lvlOverride>
  </w:num>
  <w:num w:numId="17">
    <w:abstractNumId w:val="7"/>
    <w:lvlOverride w:ilvl="0">
      <w:startOverride w:val="5"/>
    </w:lvlOverride>
  </w:num>
  <w:num w:numId="18">
    <w:abstractNumId w:val="16"/>
    <w:lvlOverride w:ilvl="0">
      <w:startOverride w:val="1"/>
    </w:lvlOverride>
  </w:num>
  <w:num w:numId="19">
    <w:abstractNumId w:val="25"/>
    <w:lvlOverride w:ilvl="0">
      <w:startOverride w:val="1"/>
    </w:lvlOverride>
  </w:num>
  <w:num w:numId="20">
    <w:abstractNumId w:val="21"/>
    <w:lvlOverride w:ilvl="0">
      <w:startOverride w:val="1"/>
    </w:lvlOverride>
  </w:num>
  <w:num w:numId="21">
    <w:abstractNumId w:val="3"/>
    <w:lvlOverride w:ilvl="0">
      <w:startOverride w:val="1"/>
    </w:lvlOverride>
  </w:num>
  <w:num w:numId="22">
    <w:abstractNumId w:val="36"/>
    <w:lvlOverride w:ilvl="0">
      <w:startOverride w:val="3"/>
    </w:lvlOverride>
  </w:num>
  <w:num w:numId="23">
    <w:abstractNumId w:val="17"/>
    <w:lvlOverride w:ilvl="0">
      <w:startOverride w:val="1"/>
    </w:lvlOverride>
  </w:num>
  <w:num w:numId="24">
    <w:abstractNumId w:val="10"/>
    <w:lvlOverride w:ilvl="0">
      <w:startOverride w:val="2"/>
    </w:lvlOverride>
  </w:num>
  <w:num w:numId="25">
    <w:abstractNumId w:val="29"/>
    <w:lvlOverride w:ilvl="0">
      <w:startOverride w:val="2"/>
    </w:lvlOverride>
  </w:num>
  <w:num w:numId="26">
    <w:abstractNumId w:val="22"/>
    <w:lvlOverride w:ilvl="0">
      <w:startOverride w:val="1"/>
    </w:lvlOverride>
  </w:num>
  <w:num w:numId="27">
    <w:abstractNumId w:val="9"/>
    <w:lvlOverride w:ilvl="0">
      <w:startOverride w:val="1"/>
    </w:lvlOverride>
  </w:num>
  <w:num w:numId="28">
    <w:abstractNumId w:val="23"/>
  </w:num>
  <w:num w:numId="29">
    <w:abstractNumId w:val="42"/>
  </w:num>
  <w:num w:numId="30">
    <w:abstractNumId w:val="24"/>
  </w:num>
  <w:num w:numId="31">
    <w:abstractNumId w:val="28"/>
  </w:num>
  <w:num w:numId="32">
    <w:abstractNumId w:val="33"/>
  </w:num>
  <w:num w:numId="33">
    <w:abstractNumId w:val="2"/>
  </w:num>
  <w:num w:numId="34">
    <w:abstractNumId w:val="1"/>
  </w:num>
  <w:num w:numId="35">
    <w:abstractNumId w:val="4"/>
  </w:num>
  <w:num w:numId="36">
    <w:abstractNumId w:val="18"/>
  </w:num>
  <w:num w:numId="37">
    <w:abstractNumId w:val="6"/>
  </w:num>
  <w:num w:numId="38">
    <w:abstractNumId w:val="40"/>
  </w:num>
  <w:num w:numId="39">
    <w:abstractNumId w:val="3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doNotHyphenateCaps/>
  <w:drawingGridHorizontalSpacing w:val="120"/>
  <w:displayHorizontalDrawingGridEvery w:val="2"/>
  <w:characterSpacingControl w:val="doNotCompress"/>
  <w:savePreviewPicture/>
  <w:doNotValidateAgainstSchema/>
  <w:doNotDemarcateInvalidXml/>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2DDC"/>
    <w:rsid w:val="0000681D"/>
    <w:rsid w:val="000074DD"/>
    <w:rsid w:val="0001028A"/>
    <w:rsid w:val="00010713"/>
    <w:rsid w:val="0001095F"/>
    <w:rsid w:val="00010992"/>
    <w:rsid w:val="000113A6"/>
    <w:rsid w:val="00011724"/>
    <w:rsid w:val="00013813"/>
    <w:rsid w:val="00014382"/>
    <w:rsid w:val="0001478E"/>
    <w:rsid w:val="00014B59"/>
    <w:rsid w:val="00016A94"/>
    <w:rsid w:val="00016B46"/>
    <w:rsid w:val="00017541"/>
    <w:rsid w:val="00020006"/>
    <w:rsid w:val="0002048F"/>
    <w:rsid w:val="0002053E"/>
    <w:rsid w:val="00022CB6"/>
    <w:rsid w:val="00023235"/>
    <w:rsid w:val="000232C2"/>
    <w:rsid w:val="00025193"/>
    <w:rsid w:val="00025439"/>
    <w:rsid w:val="00026251"/>
    <w:rsid w:val="00026DD6"/>
    <w:rsid w:val="00030B20"/>
    <w:rsid w:val="00032562"/>
    <w:rsid w:val="00032D59"/>
    <w:rsid w:val="00032D9F"/>
    <w:rsid w:val="000346C0"/>
    <w:rsid w:val="00034CD3"/>
    <w:rsid w:val="0003573C"/>
    <w:rsid w:val="0004047A"/>
    <w:rsid w:val="00040B1C"/>
    <w:rsid w:val="0004124A"/>
    <w:rsid w:val="00043172"/>
    <w:rsid w:val="00044067"/>
    <w:rsid w:val="0004429E"/>
    <w:rsid w:val="00047DC4"/>
    <w:rsid w:val="00050452"/>
    <w:rsid w:val="00054758"/>
    <w:rsid w:val="00056159"/>
    <w:rsid w:val="00056F1C"/>
    <w:rsid w:val="00057B33"/>
    <w:rsid w:val="00060A44"/>
    <w:rsid w:val="00060A56"/>
    <w:rsid w:val="00061F8D"/>
    <w:rsid w:val="000622E9"/>
    <w:rsid w:val="00062BF8"/>
    <w:rsid w:val="000643A1"/>
    <w:rsid w:val="00065722"/>
    <w:rsid w:val="00067067"/>
    <w:rsid w:val="000703B8"/>
    <w:rsid w:val="000717B5"/>
    <w:rsid w:val="00071BF1"/>
    <w:rsid w:val="0007446F"/>
    <w:rsid w:val="00074730"/>
    <w:rsid w:val="00075156"/>
    <w:rsid w:val="00076B62"/>
    <w:rsid w:val="0007757F"/>
    <w:rsid w:val="00080719"/>
    <w:rsid w:val="000818DE"/>
    <w:rsid w:val="00082ADD"/>
    <w:rsid w:val="00082C11"/>
    <w:rsid w:val="00083F93"/>
    <w:rsid w:val="0008494D"/>
    <w:rsid w:val="00085C23"/>
    <w:rsid w:val="00086D92"/>
    <w:rsid w:val="000879A8"/>
    <w:rsid w:val="00087A5F"/>
    <w:rsid w:val="00090F27"/>
    <w:rsid w:val="000910A4"/>
    <w:rsid w:val="0009119D"/>
    <w:rsid w:val="00094686"/>
    <w:rsid w:val="00094862"/>
    <w:rsid w:val="000957EF"/>
    <w:rsid w:val="00095CC6"/>
    <w:rsid w:val="00095E7A"/>
    <w:rsid w:val="00096CBF"/>
    <w:rsid w:val="000A10B4"/>
    <w:rsid w:val="000A1F31"/>
    <w:rsid w:val="000A3B4C"/>
    <w:rsid w:val="000A402A"/>
    <w:rsid w:val="000A4818"/>
    <w:rsid w:val="000A6572"/>
    <w:rsid w:val="000A6839"/>
    <w:rsid w:val="000A6E09"/>
    <w:rsid w:val="000A7366"/>
    <w:rsid w:val="000B0DF2"/>
    <w:rsid w:val="000B1BCE"/>
    <w:rsid w:val="000B2D11"/>
    <w:rsid w:val="000B3009"/>
    <w:rsid w:val="000B3379"/>
    <w:rsid w:val="000B7A44"/>
    <w:rsid w:val="000C0D22"/>
    <w:rsid w:val="000C5145"/>
    <w:rsid w:val="000C52EE"/>
    <w:rsid w:val="000C689C"/>
    <w:rsid w:val="000C71BC"/>
    <w:rsid w:val="000C74BE"/>
    <w:rsid w:val="000C76BD"/>
    <w:rsid w:val="000D17EA"/>
    <w:rsid w:val="000D2012"/>
    <w:rsid w:val="000D59DD"/>
    <w:rsid w:val="000E10C1"/>
    <w:rsid w:val="000E247E"/>
    <w:rsid w:val="000E3EC2"/>
    <w:rsid w:val="000E49ED"/>
    <w:rsid w:val="000E5447"/>
    <w:rsid w:val="000E5E0A"/>
    <w:rsid w:val="000E67F0"/>
    <w:rsid w:val="000E7A6A"/>
    <w:rsid w:val="000F033B"/>
    <w:rsid w:val="000F0353"/>
    <w:rsid w:val="000F266E"/>
    <w:rsid w:val="000F44A2"/>
    <w:rsid w:val="000F6C45"/>
    <w:rsid w:val="00101DB6"/>
    <w:rsid w:val="00102E8E"/>
    <w:rsid w:val="00103328"/>
    <w:rsid w:val="00103933"/>
    <w:rsid w:val="00104F34"/>
    <w:rsid w:val="00105344"/>
    <w:rsid w:val="001058A6"/>
    <w:rsid w:val="00107577"/>
    <w:rsid w:val="00107E66"/>
    <w:rsid w:val="001111D7"/>
    <w:rsid w:val="00112408"/>
    <w:rsid w:val="00114030"/>
    <w:rsid w:val="00116499"/>
    <w:rsid w:val="0011701B"/>
    <w:rsid w:val="00117A74"/>
    <w:rsid w:val="00117AFF"/>
    <w:rsid w:val="00117E84"/>
    <w:rsid w:val="001217D1"/>
    <w:rsid w:val="001232AA"/>
    <w:rsid w:val="001256CB"/>
    <w:rsid w:val="001257C9"/>
    <w:rsid w:val="00125B1E"/>
    <w:rsid w:val="001261CD"/>
    <w:rsid w:val="001271A7"/>
    <w:rsid w:val="00130C5D"/>
    <w:rsid w:val="001321CE"/>
    <w:rsid w:val="00132D36"/>
    <w:rsid w:val="00134228"/>
    <w:rsid w:val="00135DE3"/>
    <w:rsid w:val="00135E7C"/>
    <w:rsid w:val="001364F9"/>
    <w:rsid w:val="00140583"/>
    <w:rsid w:val="00141227"/>
    <w:rsid w:val="00141367"/>
    <w:rsid w:val="00143312"/>
    <w:rsid w:val="001438BC"/>
    <w:rsid w:val="00144C63"/>
    <w:rsid w:val="00145DED"/>
    <w:rsid w:val="001514B6"/>
    <w:rsid w:val="0015191A"/>
    <w:rsid w:val="0015243E"/>
    <w:rsid w:val="00152DD2"/>
    <w:rsid w:val="00154517"/>
    <w:rsid w:val="001548F9"/>
    <w:rsid w:val="001551FB"/>
    <w:rsid w:val="00155683"/>
    <w:rsid w:val="00155EE7"/>
    <w:rsid w:val="001564D9"/>
    <w:rsid w:val="001610D7"/>
    <w:rsid w:val="0016167B"/>
    <w:rsid w:val="00162188"/>
    <w:rsid w:val="00164D8B"/>
    <w:rsid w:val="0016617C"/>
    <w:rsid w:val="001662A7"/>
    <w:rsid w:val="001668E3"/>
    <w:rsid w:val="00166BB1"/>
    <w:rsid w:val="0016764C"/>
    <w:rsid w:val="00167928"/>
    <w:rsid w:val="0016796F"/>
    <w:rsid w:val="00170AB8"/>
    <w:rsid w:val="00170ACA"/>
    <w:rsid w:val="00170E58"/>
    <w:rsid w:val="00170F8F"/>
    <w:rsid w:val="00171466"/>
    <w:rsid w:val="00171921"/>
    <w:rsid w:val="00171D14"/>
    <w:rsid w:val="00172248"/>
    <w:rsid w:val="00172265"/>
    <w:rsid w:val="00172D17"/>
    <w:rsid w:val="00174055"/>
    <w:rsid w:val="00174F8E"/>
    <w:rsid w:val="00180A1D"/>
    <w:rsid w:val="0018172D"/>
    <w:rsid w:val="0018231A"/>
    <w:rsid w:val="0018256F"/>
    <w:rsid w:val="00182DD3"/>
    <w:rsid w:val="00184D1A"/>
    <w:rsid w:val="00184D95"/>
    <w:rsid w:val="00185577"/>
    <w:rsid w:val="00185AC0"/>
    <w:rsid w:val="00185B00"/>
    <w:rsid w:val="00191805"/>
    <w:rsid w:val="0019358A"/>
    <w:rsid w:val="00194574"/>
    <w:rsid w:val="00196ACA"/>
    <w:rsid w:val="001A10DD"/>
    <w:rsid w:val="001A14B4"/>
    <w:rsid w:val="001A185D"/>
    <w:rsid w:val="001A3436"/>
    <w:rsid w:val="001A418C"/>
    <w:rsid w:val="001A5378"/>
    <w:rsid w:val="001B05A2"/>
    <w:rsid w:val="001B0C91"/>
    <w:rsid w:val="001B25B6"/>
    <w:rsid w:val="001B32CA"/>
    <w:rsid w:val="001B4E9F"/>
    <w:rsid w:val="001B7F44"/>
    <w:rsid w:val="001C00EC"/>
    <w:rsid w:val="001C269D"/>
    <w:rsid w:val="001C2793"/>
    <w:rsid w:val="001C27E0"/>
    <w:rsid w:val="001C28A3"/>
    <w:rsid w:val="001C2D1F"/>
    <w:rsid w:val="001C32E9"/>
    <w:rsid w:val="001C4D58"/>
    <w:rsid w:val="001C6254"/>
    <w:rsid w:val="001C648A"/>
    <w:rsid w:val="001C676F"/>
    <w:rsid w:val="001C6901"/>
    <w:rsid w:val="001C7C2E"/>
    <w:rsid w:val="001C7D6D"/>
    <w:rsid w:val="001D0B85"/>
    <w:rsid w:val="001D1254"/>
    <w:rsid w:val="001D3D98"/>
    <w:rsid w:val="001D4220"/>
    <w:rsid w:val="001D445D"/>
    <w:rsid w:val="001D4828"/>
    <w:rsid w:val="001D4BF6"/>
    <w:rsid w:val="001D67FF"/>
    <w:rsid w:val="001D7015"/>
    <w:rsid w:val="001E1B22"/>
    <w:rsid w:val="001E1CB7"/>
    <w:rsid w:val="001E21AD"/>
    <w:rsid w:val="001E3162"/>
    <w:rsid w:val="001E3E0B"/>
    <w:rsid w:val="001E3F48"/>
    <w:rsid w:val="001E4916"/>
    <w:rsid w:val="001E62DC"/>
    <w:rsid w:val="001E6B9C"/>
    <w:rsid w:val="001E7828"/>
    <w:rsid w:val="001E79BA"/>
    <w:rsid w:val="001E7E8C"/>
    <w:rsid w:val="001F1547"/>
    <w:rsid w:val="001F4F9B"/>
    <w:rsid w:val="001F5C36"/>
    <w:rsid w:val="001F723C"/>
    <w:rsid w:val="001F77CA"/>
    <w:rsid w:val="002001D1"/>
    <w:rsid w:val="00201C1E"/>
    <w:rsid w:val="002028F8"/>
    <w:rsid w:val="00202EFB"/>
    <w:rsid w:val="00203050"/>
    <w:rsid w:val="00203FF7"/>
    <w:rsid w:val="00204D56"/>
    <w:rsid w:val="00207C46"/>
    <w:rsid w:val="0021090B"/>
    <w:rsid w:val="00211716"/>
    <w:rsid w:val="00212492"/>
    <w:rsid w:val="00212912"/>
    <w:rsid w:val="00213875"/>
    <w:rsid w:val="00213A26"/>
    <w:rsid w:val="002231AF"/>
    <w:rsid w:val="00223CF8"/>
    <w:rsid w:val="00226A08"/>
    <w:rsid w:val="00226F54"/>
    <w:rsid w:val="00231AFC"/>
    <w:rsid w:val="00231BEF"/>
    <w:rsid w:val="00232306"/>
    <w:rsid w:val="00232C94"/>
    <w:rsid w:val="00234F2E"/>
    <w:rsid w:val="00236F89"/>
    <w:rsid w:val="002409C2"/>
    <w:rsid w:val="00240A40"/>
    <w:rsid w:val="00240D29"/>
    <w:rsid w:val="00241361"/>
    <w:rsid w:val="002415AE"/>
    <w:rsid w:val="00242862"/>
    <w:rsid w:val="002428D3"/>
    <w:rsid w:val="00243501"/>
    <w:rsid w:val="00243925"/>
    <w:rsid w:val="00243EF8"/>
    <w:rsid w:val="00244B0B"/>
    <w:rsid w:val="002465EF"/>
    <w:rsid w:val="00251900"/>
    <w:rsid w:val="002521E5"/>
    <w:rsid w:val="00254992"/>
    <w:rsid w:val="00254BE1"/>
    <w:rsid w:val="00255F36"/>
    <w:rsid w:val="002562FF"/>
    <w:rsid w:val="00261399"/>
    <w:rsid w:val="00261998"/>
    <w:rsid w:val="00261CC6"/>
    <w:rsid w:val="0026242B"/>
    <w:rsid w:val="00265BF2"/>
    <w:rsid w:val="00265CB2"/>
    <w:rsid w:val="00266BB1"/>
    <w:rsid w:val="002707DB"/>
    <w:rsid w:val="00272657"/>
    <w:rsid w:val="00273CB3"/>
    <w:rsid w:val="002748DD"/>
    <w:rsid w:val="002774B8"/>
    <w:rsid w:val="00277598"/>
    <w:rsid w:val="00277816"/>
    <w:rsid w:val="0028073B"/>
    <w:rsid w:val="00280CB9"/>
    <w:rsid w:val="00281876"/>
    <w:rsid w:val="002823C9"/>
    <w:rsid w:val="002831D4"/>
    <w:rsid w:val="002847BD"/>
    <w:rsid w:val="00285C30"/>
    <w:rsid w:val="00286AA6"/>
    <w:rsid w:val="002876EA"/>
    <w:rsid w:val="00290FD3"/>
    <w:rsid w:val="00294A95"/>
    <w:rsid w:val="00296BF1"/>
    <w:rsid w:val="002A0452"/>
    <w:rsid w:val="002A0C68"/>
    <w:rsid w:val="002A0E6C"/>
    <w:rsid w:val="002A323E"/>
    <w:rsid w:val="002A345F"/>
    <w:rsid w:val="002A65A0"/>
    <w:rsid w:val="002A6673"/>
    <w:rsid w:val="002A7535"/>
    <w:rsid w:val="002B011F"/>
    <w:rsid w:val="002B071D"/>
    <w:rsid w:val="002B0BF4"/>
    <w:rsid w:val="002B3348"/>
    <w:rsid w:val="002B373D"/>
    <w:rsid w:val="002B7AE0"/>
    <w:rsid w:val="002C0E12"/>
    <w:rsid w:val="002C2135"/>
    <w:rsid w:val="002C24BA"/>
    <w:rsid w:val="002C2CEF"/>
    <w:rsid w:val="002C37E7"/>
    <w:rsid w:val="002C45A3"/>
    <w:rsid w:val="002C5395"/>
    <w:rsid w:val="002C6061"/>
    <w:rsid w:val="002C7D34"/>
    <w:rsid w:val="002D0F68"/>
    <w:rsid w:val="002D20E4"/>
    <w:rsid w:val="002D2BA7"/>
    <w:rsid w:val="002D33FA"/>
    <w:rsid w:val="002D3632"/>
    <w:rsid w:val="002D49B0"/>
    <w:rsid w:val="002D4A47"/>
    <w:rsid w:val="002D569E"/>
    <w:rsid w:val="002D5ABA"/>
    <w:rsid w:val="002D62BF"/>
    <w:rsid w:val="002D6DDD"/>
    <w:rsid w:val="002D726B"/>
    <w:rsid w:val="002D776C"/>
    <w:rsid w:val="002D7CAF"/>
    <w:rsid w:val="002E0BA1"/>
    <w:rsid w:val="002E11A6"/>
    <w:rsid w:val="002E3B58"/>
    <w:rsid w:val="002E43B6"/>
    <w:rsid w:val="002E4563"/>
    <w:rsid w:val="002E5225"/>
    <w:rsid w:val="002E5734"/>
    <w:rsid w:val="002E5AB2"/>
    <w:rsid w:val="002E6537"/>
    <w:rsid w:val="002E6D9B"/>
    <w:rsid w:val="002E7347"/>
    <w:rsid w:val="002F0106"/>
    <w:rsid w:val="002F0A75"/>
    <w:rsid w:val="002F2C35"/>
    <w:rsid w:val="002F30B4"/>
    <w:rsid w:val="002F52CF"/>
    <w:rsid w:val="002F6442"/>
    <w:rsid w:val="0030121D"/>
    <w:rsid w:val="003013D2"/>
    <w:rsid w:val="0030314E"/>
    <w:rsid w:val="00303296"/>
    <w:rsid w:val="00304DE2"/>
    <w:rsid w:val="0030580B"/>
    <w:rsid w:val="0030585C"/>
    <w:rsid w:val="00306B49"/>
    <w:rsid w:val="0031192C"/>
    <w:rsid w:val="00311BBF"/>
    <w:rsid w:val="00313432"/>
    <w:rsid w:val="00313654"/>
    <w:rsid w:val="0031394A"/>
    <w:rsid w:val="00314274"/>
    <w:rsid w:val="00316EFF"/>
    <w:rsid w:val="0032067A"/>
    <w:rsid w:val="003208DE"/>
    <w:rsid w:val="0032150F"/>
    <w:rsid w:val="00321731"/>
    <w:rsid w:val="003221C7"/>
    <w:rsid w:val="00322320"/>
    <w:rsid w:val="0032321C"/>
    <w:rsid w:val="003244A5"/>
    <w:rsid w:val="00325289"/>
    <w:rsid w:val="00326FA2"/>
    <w:rsid w:val="003304FE"/>
    <w:rsid w:val="0033051C"/>
    <w:rsid w:val="00330A42"/>
    <w:rsid w:val="00330DDA"/>
    <w:rsid w:val="003310A0"/>
    <w:rsid w:val="00332EAE"/>
    <w:rsid w:val="00336437"/>
    <w:rsid w:val="00336A5E"/>
    <w:rsid w:val="00337E4E"/>
    <w:rsid w:val="00340B5E"/>
    <w:rsid w:val="00340F69"/>
    <w:rsid w:val="00342696"/>
    <w:rsid w:val="00342E4C"/>
    <w:rsid w:val="00343336"/>
    <w:rsid w:val="00343E7C"/>
    <w:rsid w:val="00344669"/>
    <w:rsid w:val="00345F33"/>
    <w:rsid w:val="00346F13"/>
    <w:rsid w:val="0035013A"/>
    <w:rsid w:val="003509F4"/>
    <w:rsid w:val="00350C83"/>
    <w:rsid w:val="00350D1B"/>
    <w:rsid w:val="003510ED"/>
    <w:rsid w:val="003516D7"/>
    <w:rsid w:val="00351C31"/>
    <w:rsid w:val="00351F21"/>
    <w:rsid w:val="0035532F"/>
    <w:rsid w:val="003568D1"/>
    <w:rsid w:val="00356D96"/>
    <w:rsid w:val="00356E54"/>
    <w:rsid w:val="00356E71"/>
    <w:rsid w:val="00357D6D"/>
    <w:rsid w:val="00362318"/>
    <w:rsid w:val="00362974"/>
    <w:rsid w:val="00365EDE"/>
    <w:rsid w:val="00367146"/>
    <w:rsid w:val="00373EE9"/>
    <w:rsid w:val="0037443A"/>
    <w:rsid w:val="003747ED"/>
    <w:rsid w:val="00374816"/>
    <w:rsid w:val="00377723"/>
    <w:rsid w:val="00381665"/>
    <w:rsid w:val="00381D6B"/>
    <w:rsid w:val="0038218F"/>
    <w:rsid w:val="00382268"/>
    <w:rsid w:val="0038254A"/>
    <w:rsid w:val="00382A5F"/>
    <w:rsid w:val="00383D3D"/>
    <w:rsid w:val="00384306"/>
    <w:rsid w:val="003845DA"/>
    <w:rsid w:val="00384959"/>
    <w:rsid w:val="00384FE9"/>
    <w:rsid w:val="0038501C"/>
    <w:rsid w:val="00385336"/>
    <w:rsid w:val="00387850"/>
    <w:rsid w:val="003909BA"/>
    <w:rsid w:val="003936FA"/>
    <w:rsid w:val="00393C09"/>
    <w:rsid w:val="00393CBD"/>
    <w:rsid w:val="0039525B"/>
    <w:rsid w:val="00395E8B"/>
    <w:rsid w:val="00396578"/>
    <w:rsid w:val="00396AFD"/>
    <w:rsid w:val="00397280"/>
    <w:rsid w:val="003A0C67"/>
    <w:rsid w:val="003A1153"/>
    <w:rsid w:val="003A2BE9"/>
    <w:rsid w:val="003A4DDD"/>
    <w:rsid w:val="003A4EA5"/>
    <w:rsid w:val="003B00C2"/>
    <w:rsid w:val="003B049F"/>
    <w:rsid w:val="003B0A98"/>
    <w:rsid w:val="003B1A03"/>
    <w:rsid w:val="003B3310"/>
    <w:rsid w:val="003B34C3"/>
    <w:rsid w:val="003B4C38"/>
    <w:rsid w:val="003B5157"/>
    <w:rsid w:val="003B54F3"/>
    <w:rsid w:val="003B6442"/>
    <w:rsid w:val="003C0248"/>
    <w:rsid w:val="003C0972"/>
    <w:rsid w:val="003C0EE4"/>
    <w:rsid w:val="003C1CD2"/>
    <w:rsid w:val="003C207F"/>
    <w:rsid w:val="003C324D"/>
    <w:rsid w:val="003C35FC"/>
    <w:rsid w:val="003C3AF6"/>
    <w:rsid w:val="003C6174"/>
    <w:rsid w:val="003C6C00"/>
    <w:rsid w:val="003D0F0A"/>
    <w:rsid w:val="003D1661"/>
    <w:rsid w:val="003D1EE2"/>
    <w:rsid w:val="003D2EAD"/>
    <w:rsid w:val="003D3385"/>
    <w:rsid w:val="003D3FFC"/>
    <w:rsid w:val="003D5850"/>
    <w:rsid w:val="003D656E"/>
    <w:rsid w:val="003E0247"/>
    <w:rsid w:val="003E02D2"/>
    <w:rsid w:val="003E0359"/>
    <w:rsid w:val="003E10F1"/>
    <w:rsid w:val="003E14C6"/>
    <w:rsid w:val="003E1908"/>
    <w:rsid w:val="003E4F53"/>
    <w:rsid w:val="003E5E39"/>
    <w:rsid w:val="003E67EF"/>
    <w:rsid w:val="003F6A09"/>
    <w:rsid w:val="003F6B1D"/>
    <w:rsid w:val="003F795D"/>
    <w:rsid w:val="00401562"/>
    <w:rsid w:val="00401D5F"/>
    <w:rsid w:val="0040259A"/>
    <w:rsid w:val="00404DC2"/>
    <w:rsid w:val="004059E5"/>
    <w:rsid w:val="004066E3"/>
    <w:rsid w:val="004103DE"/>
    <w:rsid w:val="00410A01"/>
    <w:rsid w:val="00410DFE"/>
    <w:rsid w:val="00410EFA"/>
    <w:rsid w:val="00411165"/>
    <w:rsid w:val="0041216C"/>
    <w:rsid w:val="0041397A"/>
    <w:rsid w:val="00413EDA"/>
    <w:rsid w:val="00414403"/>
    <w:rsid w:val="00414C50"/>
    <w:rsid w:val="0041500B"/>
    <w:rsid w:val="00417526"/>
    <w:rsid w:val="00417AB4"/>
    <w:rsid w:val="00420D5B"/>
    <w:rsid w:val="00421556"/>
    <w:rsid w:val="0042205A"/>
    <w:rsid w:val="004226BD"/>
    <w:rsid w:val="004231BE"/>
    <w:rsid w:val="00423D5A"/>
    <w:rsid w:val="00424493"/>
    <w:rsid w:val="004270C4"/>
    <w:rsid w:val="00427451"/>
    <w:rsid w:val="00427602"/>
    <w:rsid w:val="00427731"/>
    <w:rsid w:val="00430D96"/>
    <w:rsid w:val="00431880"/>
    <w:rsid w:val="004319BB"/>
    <w:rsid w:val="004322F3"/>
    <w:rsid w:val="0043282C"/>
    <w:rsid w:val="00432FC7"/>
    <w:rsid w:val="00435E39"/>
    <w:rsid w:val="0043603E"/>
    <w:rsid w:val="00437CAA"/>
    <w:rsid w:val="004414F3"/>
    <w:rsid w:val="00441E71"/>
    <w:rsid w:val="004422E4"/>
    <w:rsid w:val="0044457A"/>
    <w:rsid w:val="00444EA8"/>
    <w:rsid w:val="00444F67"/>
    <w:rsid w:val="004456D7"/>
    <w:rsid w:val="00447400"/>
    <w:rsid w:val="00450103"/>
    <w:rsid w:val="004508DB"/>
    <w:rsid w:val="004528AC"/>
    <w:rsid w:val="00454523"/>
    <w:rsid w:val="00454735"/>
    <w:rsid w:val="00455EC8"/>
    <w:rsid w:val="00456844"/>
    <w:rsid w:val="0045727E"/>
    <w:rsid w:val="00457607"/>
    <w:rsid w:val="00457B34"/>
    <w:rsid w:val="00461392"/>
    <w:rsid w:val="0046193D"/>
    <w:rsid w:val="004619F8"/>
    <w:rsid w:val="004656A4"/>
    <w:rsid w:val="00465DA5"/>
    <w:rsid w:val="00466424"/>
    <w:rsid w:val="00467DB7"/>
    <w:rsid w:val="00471464"/>
    <w:rsid w:val="004718A2"/>
    <w:rsid w:val="004721F6"/>
    <w:rsid w:val="004728A1"/>
    <w:rsid w:val="00476336"/>
    <w:rsid w:val="00476587"/>
    <w:rsid w:val="00476720"/>
    <w:rsid w:val="00476D30"/>
    <w:rsid w:val="0047746E"/>
    <w:rsid w:val="00480FF6"/>
    <w:rsid w:val="004813C1"/>
    <w:rsid w:val="00482ABD"/>
    <w:rsid w:val="00483284"/>
    <w:rsid w:val="00483B58"/>
    <w:rsid w:val="00484803"/>
    <w:rsid w:val="004864E5"/>
    <w:rsid w:val="004875B4"/>
    <w:rsid w:val="0048772B"/>
    <w:rsid w:val="00490308"/>
    <w:rsid w:val="00492542"/>
    <w:rsid w:val="00495E70"/>
    <w:rsid w:val="0049653E"/>
    <w:rsid w:val="00496E5B"/>
    <w:rsid w:val="00497689"/>
    <w:rsid w:val="00497C4C"/>
    <w:rsid w:val="004A0D12"/>
    <w:rsid w:val="004A1931"/>
    <w:rsid w:val="004A1E09"/>
    <w:rsid w:val="004A1F1C"/>
    <w:rsid w:val="004A276F"/>
    <w:rsid w:val="004A47C3"/>
    <w:rsid w:val="004A6F3A"/>
    <w:rsid w:val="004A7109"/>
    <w:rsid w:val="004B043D"/>
    <w:rsid w:val="004B19AD"/>
    <w:rsid w:val="004B21F5"/>
    <w:rsid w:val="004B3D6D"/>
    <w:rsid w:val="004B42C9"/>
    <w:rsid w:val="004B482E"/>
    <w:rsid w:val="004B62FE"/>
    <w:rsid w:val="004B6819"/>
    <w:rsid w:val="004B690A"/>
    <w:rsid w:val="004C04EF"/>
    <w:rsid w:val="004C12BF"/>
    <w:rsid w:val="004C2A4B"/>
    <w:rsid w:val="004C327F"/>
    <w:rsid w:val="004C4018"/>
    <w:rsid w:val="004C4203"/>
    <w:rsid w:val="004C43D6"/>
    <w:rsid w:val="004C5BFD"/>
    <w:rsid w:val="004D003C"/>
    <w:rsid w:val="004D09E7"/>
    <w:rsid w:val="004D17DB"/>
    <w:rsid w:val="004D218C"/>
    <w:rsid w:val="004D21D0"/>
    <w:rsid w:val="004D4737"/>
    <w:rsid w:val="004D4F83"/>
    <w:rsid w:val="004D5AE2"/>
    <w:rsid w:val="004D6E9C"/>
    <w:rsid w:val="004D7160"/>
    <w:rsid w:val="004D77A2"/>
    <w:rsid w:val="004E1531"/>
    <w:rsid w:val="004E153A"/>
    <w:rsid w:val="004E2974"/>
    <w:rsid w:val="004E31A4"/>
    <w:rsid w:val="004E358E"/>
    <w:rsid w:val="004E472F"/>
    <w:rsid w:val="004E47BB"/>
    <w:rsid w:val="004E4857"/>
    <w:rsid w:val="004E705E"/>
    <w:rsid w:val="004F08E4"/>
    <w:rsid w:val="004F1211"/>
    <w:rsid w:val="004F139A"/>
    <w:rsid w:val="004F1448"/>
    <w:rsid w:val="004F3CA2"/>
    <w:rsid w:val="004F3D1C"/>
    <w:rsid w:val="004F787F"/>
    <w:rsid w:val="004F7D55"/>
    <w:rsid w:val="00500B4D"/>
    <w:rsid w:val="00500EE0"/>
    <w:rsid w:val="00501C46"/>
    <w:rsid w:val="00503CDD"/>
    <w:rsid w:val="005041E8"/>
    <w:rsid w:val="0050464E"/>
    <w:rsid w:val="00504BEF"/>
    <w:rsid w:val="00505E6E"/>
    <w:rsid w:val="00511A47"/>
    <w:rsid w:val="00511DA5"/>
    <w:rsid w:val="00511FD7"/>
    <w:rsid w:val="0051232F"/>
    <w:rsid w:val="0051361D"/>
    <w:rsid w:val="00513649"/>
    <w:rsid w:val="00514083"/>
    <w:rsid w:val="00514615"/>
    <w:rsid w:val="00514CE6"/>
    <w:rsid w:val="005158B0"/>
    <w:rsid w:val="00516593"/>
    <w:rsid w:val="00517142"/>
    <w:rsid w:val="0051716D"/>
    <w:rsid w:val="0052062F"/>
    <w:rsid w:val="0052085F"/>
    <w:rsid w:val="00527D75"/>
    <w:rsid w:val="005305C1"/>
    <w:rsid w:val="00530C7F"/>
    <w:rsid w:val="00531766"/>
    <w:rsid w:val="0053450A"/>
    <w:rsid w:val="00535414"/>
    <w:rsid w:val="00536062"/>
    <w:rsid w:val="00537FA7"/>
    <w:rsid w:val="00540A33"/>
    <w:rsid w:val="00540D25"/>
    <w:rsid w:val="00543167"/>
    <w:rsid w:val="005435D7"/>
    <w:rsid w:val="00543D88"/>
    <w:rsid w:val="0054451E"/>
    <w:rsid w:val="00544DB8"/>
    <w:rsid w:val="00546B76"/>
    <w:rsid w:val="00546C63"/>
    <w:rsid w:val="00553088"/>
    <w:rsid w:val="00553741"/>
    <w:rsid w:val="00554DDD"/>
    <w:rsid w:val="00554DF4"/>
    <w:rsid w:val="00555628"/>
    <w:rsid w:val="00556ECB"/>
    <w:rsid w:val="005578FE"/>
    <w:rsid w:val="0056015C"/>
    <w:rsid w:val="0056093B"/>
    <w:rsid w:val="00560BE0"/>
    <w:rsid w:val="00560F77"/>
    <w:rsid w:val="0056324C"/>
    <w:rsid w:val="00564498"/>
    <w:rsid w:val="005649DE"/>
    <w:rsid w:val="00565006"/>
    <w:rsid w:val="00565B59"/>
    <w:rsid w:val="00565CBB"/>
    <w:rsid w:val="00566A73"/>
    <w:rsid w:val="00567BB9"/>
    <w:rsid w:val="00570085"/>
    <w:rsid w:val="0057038D"/>
    <w:rsid w:val="00570F70"/>
    <w:rsid w:val="005727DB"/>
    <w:rsid w:val="005735D8"/>
    <w:rsid w:val="00573F92"/>
    <w:rsid w:val="005742D7"/>
    <w:rsid w:val="0057466B"/>
    <w:rsid w:val="005751AD"/>
    <w:rsid w:val="005766FF"/>
    <w:rsid w:val="00576D5B"/>
    <w:rsid w:val="00580D1A"/>
    <w:rsid w:val="00581570"/>
    <w:rsid w:val="00582A31"/>
    <w:rsid w:val="00583AED"/>
    <w:rsid w:val="0058438B"/>
    <w:rsid w:val="00584F26"/>
    <w:rsid w:val="0058532F"/>
    <w:rsid w:val="005871CB"/>
    <w:rsid w:val="00593835"/>
    <w:rsid w:val="005946BD"/>
    <w:rsid w:val="00595C4B"/>
    <w:rsid w:val="005964CD"/>
    <w:rsid w:val="0059691C"/>
    <w:rsid w:val="00597BA5"/>
    <w:rsid w:val="005A0224"/>
    <w:rsid w:val="005A0C5D"/>
    <w:rsid w:val="005A0FAF"/>
    <w:rsid w:val="005A173B"/>
    <w:rsid w:val="005A1EE5"/>
    <w:rsid w:val="005A28DB"/>
    <w:rsid w:val="005A3586"/>
    <w:rsid w:val="005A38E1"/>
    <w:rsid w:val="005A3F75"/>
    <w:rsid w:val="005A405E"/>
    <w:rsid w:val="005A4360"/>
    <w:rsid w:val="005A438A"/>
    <w:rsid w:val="005A4D97"/>
    <w:rsid w:val="005A5513"/>
    <w:rsid w:val="005A56BD"/>
    <w:rsid w:val="005A74A2"/>
    <w:rsid w:val="005A7804"/>
    <w:rsid w:val="005B0C3A"/>
    <w:rsid w:val="005B2505"/>
    <w:rsid w:val="005B2A46"/>
    <w:rsid w:val="005B4352"/>
    <w:rsid w:val="005B4C9E"/>
    <w:rsid w:val="005B5DFF"/>
    <w:rsid w:val="005B6468"/>
    <w:rsid w:val="005B6A06"/>
    <w:rsid w:val="005B6C5A"/>
    <w:rsid w:val="005B6EA7"/>
    <w:rsid w:val="005B7584"/>
    <w:rsid w:val="005C3168"/>
    <w:rsid w:val="005C3711"/>
    <w:rsid w:val="005C530C"/>
    <w:rsid w:val="005C581E"/>
    <w:rsid w:val="005C6C7E"/>
    <w:rsid w:val="005C74DB"/>
    <w:rsid w:val="005D03B0"/>
    <w:rsid w:val="005D07D4"/>
    <w:rsid w:val="005D139F"/>
    <w:rsid w:val="005D1F92"/>
    <w:rsid w:val="005D284E"/>
    <w:rsid w:val="005D397A"/>
    <w:rsid w:val="005D3BB7"/>
    <w:rsid w:val="005D47E5"/>
    <w:rsid w:val="005D533C"/>
    <w:rsid w:val="005D54DF"/>
    <w:rsid w:val="005D6263"/>
    <w:rsid w:val="005D6FE8"/>
    <w:rsid w:val="005D76AB"/>
    <w:rsid w:val="005E3FB3"/>
    <w:rsid w:val="005E4005"/>
    <w:rsid w:val="005E4EC4"/>
    <w:rsid w:val="005E4F95"/>
    <w:rsid w:val="005E5061"/>
    <w:rsid w:val="005E53EA"/>
    <w:rsid w:val="005E5EB2"/>
    <w:rsid w:val="005E6304"/>
    <w:rsid w:val="005F0383"/>
    <w:rsid w:val="005F1FDD"/>
    <w:rsid w:val="005F5B2E"/>
    <w:rsid w:val="005F5BD4"/>
    <w:rsid w:val="005F5FFB"/>
    <w:rsid w:val="005F75B6"/>
    <w:rsid w:val="0060018B"/>
    <w:rsid w:val="00600295"/>
    <w:rsid w:val="00600AC1"/>
    <w:rsid w:val="00600AF9"/>
    <w:rsid w:val="0060162D"/>
    <w:rsid w:val="00601D4E"/>
    <w:rsid w:val="00601D5F"/>
    <w:rsid w:val="00602339"/>
    <w:rsid w:val="00602B24"/>
    <w:rsid w:val="006039DB"/>
    <w:rsid w:val="00604513"/>
    <w:rsid w:val="006047B0"/>
    <w:rsid w:val="00604858"/>
    <w:rsid w:val="00606FDC"/>
    <w:rsid w:val="0060788A"/>
    <w:rsid w:val="00607E24"/>
    <w:rsid w:val="00610802"/>
    <w:rsid w:val="00610A55"/>
    <w:rsid w:val="00610FBC"/>
    <w:rsid w:val="0061139C"/>
    <w:rsid w:val="006114B0"/>
    <w:rsid w:val="00611A61"/>
    <w:rsid w:val="0061331B"/>
    <w:rsid w:val="00614508"/>
    <w:rsid w:val="00616197"/>
    <w:rsid w:val="00616864"/>
    <w:rsid w:val="00617587"/>
    <w:rsid w:val="00620608"/>
    <w:rsid w:val="006214BB"/>
    <w:rsid w:val="006214C7"/>
    <w:rsid w:val="006224FE"/>
    <w:rsid w:val="00623DC6"/>
    <w:rsid w:val="00624451"/>
    <w:rsid w:val="006255A4"/>
    <w:rsid w:val="00631A45"/>
    <w:rsid w:val="00633F15"/>
    <w:rsid w:val="00634D1D"/>
    <w:rsid w:val="0063561F"/>
    <w:rsid w:val="00635BF3"/>
    <w:rsid w:val="006401AC"/>
    <w:rsid w:val="006402FD"/>
    <w:rsid w:val="00640462"/>
    <w:rsid w:val="006424A0"/>
    <w:rsid w:val="006430E3"/>
    <w:rsid w:val="006432F6"/>
    <w:rsid w:val="00644962"/>
    <w:rsid w:val="00645828"/>
    <w:rsid w:val="00646383"/>
    <w:rsid w:val="00646829"/>
    <w:rsid w:val="0065008B"/>
    <w:rsid w:val="00650C98"/>
    <w:rsid w:val="00650EF8"/>
    <w:rsid w:val="00651BC3"/>
    <w:rsid w:val="00652564"/>
    <w:rsid w:val="006527C6"/>
    <w:rsid w:val="00652C55"/>
    <w:rsid w:val="00654A6C"/>
    <w:rsid w:val="0065588E"/>
    <w:rsid w:val="006561C7"/>
    <w:rsid w:val="0065666F"/>
    <w:rsid w:val="00656E5C"/>
    <w:rsid w:val="00657276"/>
    <w:rsid w:val="00660807"/>
    <w:rsid w:val="00660D1E"/>
    <w:rsid w:val="00661D8A"/>
    <w:rsid w:val="00661FF4"/>
    <w:rsid w:val="0066377E"/>
    <w:rsid w:val="006641A7"/>
    <w:rsid w:val="00666408"/>
    <w:rsid w:val="00667243"/>
    <w:rsid w:val="00670C22"/>
    <w:rsid w:val="0067136E"/>
    <w:rsid w:val="00671634"/>
    <w:rsid w:val="00671936"/>
    <w:rsid w:val="00671A4C"/>
    <w:rsid w:val="00671FE6"/>
    <w:rsid w:val="0067241F"/>
    <w:rsid w:val="00672AFD"/>
    <w:rsid w:val="00673006"/>
    <w:rsid w:val="00673397"/>
    <w:rsid w:val="00674D8D"/>
    <w:rsid w:val="00675C10"/>
    <w:rsid w:val="00677B7D"/>
    <w:rsid w:val="00677DE3"/>
    <w:rsid w:val="00680AD9"/>
    <w:rsid w:val="00682094"/>
    <w:rsid w:val="006822CD"/>
    <w:rsid w:val="00682F0C"/>
    <w:rsid w:val="006840FC"/>
    <w:rsid w:val="00687031"/>
    <w:rsid w:val="00687CED"/>
    <w:rsid w:val="00687E74"/>
    <w:rsid w:val="00691A2E"/>
    <w:rsid w:val="00692466"/>
    <w:rsid w:val="006939BA"/>
    <w:rsid w:val="006960B2"/>
    <w:rsid w:val="00696D27"/>
    <w:rsid w:val="006973B2"/>
    <w:rsid w:val="00697878"/>
    <w:rsid w:val="00697F3E"/>
    <w:rsid w:val="006A053E"/>
    <w:rsid w:val="006A0EA9"/>
    <w:rsid w:val="006A1118"/>
    <w:rsid w:val="006A15DE"/>
    <w:rsid w:val="006A31B0"/>
    <w:rsid w:val="006A48C0"/>
    <w:rsid w:val="006A4C6F"/>
    <w:rsid w:val="006A5A65"/>
    <w:rsid w:val="006A6DE0"/>
    <w:rsid w:val="006A6F10"/>
    <w:rsid w:val="006B0385"/>
    <w:rsid w:val="006B05E6"/>
    <w:rsid w:val="006B28DA"/>
    <w:rsid w:val="006B4080"/>
    <w:rsid w:val="006B4A22"/>
    <w:rsid w:val="006B6ACA"/>
    <w:rsid w:val="006B6BCD"/>
    <w:rsid w:val="006B6E4A"/>
    <w:rsid w:val="006B7CCC"/>
    <w:rsid w:val="006C03F6"/>
    <w:rsid w:val="006C0AD5"/>
    <w:rsid w:val="006C19F0"/>
    <w:rsid w:val="006C2AAA"/>
    <w:rsid w:val="006C3EB1"/>
    <w:rsid w:val="006C5523"/>
    <w:rsid w:val="006C7F18"/>
    <w:rsid w:val="006D21DF"/>
    <w:rsid w:val="006D225F"/>
    <w:rsid w:val="006D2712"/>
    <w:rsid w:val="006D34BB"/>
    <w:rsid w:val="006D446F"/>
    <w:rsid w:val="006D6E9E"/>
    <w:rsid w:val="006E2E6B"/>
    <w:rsid w:val="006E2EC1"/>
    <w:rsid w:val="006E364C"/>
    <w:rsid w:val="006E3F1C"/>
    <w:rsid w:val="006E4BC5"/>
    <w:rsid w:val="006E4E34"/>
    <w:rsid w:val="006E5371"/>
    <w:rsid w:val="006E58CB"/>
    <w:rsid w:val="006E62C1"/>
    <w:rsid w:val="006E6543"/>
    <w:rsid w:val="006E725D"/>
    <w:rsid w:val="006E79E0"/>
    <w:rsid w:val="006E7CFE"/>
    <w:rsid w:val="006F0E64"/>
    <w:rsid w:val="006F2302"/>
    <w:rsid w:val="006F37CD"/>
    <w:rsid w:val="006F43FD"/>
    <w:rsid w:val="006F5D4D"/>
    <w:rsid w:val="00700F68"/>
    <w:rsid w:val="00702403"/>
    <w:rsid w:val="00702911"/>
    <w:rsid w:val="00702CF1"/>
    <w:rsid w:val="00702E35"/>
    <w:rsid w:val="00703C4D"/>
    <w:rsid w:val="00704801"/>
    <w:rsid w:val="007048FB"/>
    <w:rsid w:val="00705955"/>
    <w:rsid w:val="00706443"/>
    <w:rsid w:val="00707353"/>
    <w:rsid w:val="00707623"/>
    <w:rsid w:val="00707970"/>
    <w:rsid w:val="00710237"/>
    <w:rsid w:val="00710686"/>
    <w:rsid w:val="007111C1"/>
    <w:rsid w:val="00711B05"/>
    <w:rsid w:val="00712A2D"/>
    <w:rsid w:val="00714CD3"/>
    <w:rsid w:val="00715433"/>
    <w:rsid w:val="00717258"/>
    <w:rsid w:val="007174A7"/>
    <w:rsid w:val="007210B1"/>
    <w:rsid w:val="007215A3"/>
    <w:rsid w:val="00721905"/>
    <w:rsid w:val="00721A79"/>
    <w:rsid w:val="00722129"/>
    <w:rsid w:val="007229A7"/>
    <w:rsid w:val="00722DA4"/>
    <w:rsid w:val="00723362"/>
    <w:rsid w:val="007264BE"/>
    <w:rsid w:val="00727D22"/>
    <w:rsid w:val="007318A9"/>
    <w:rsid w:val="00731F1D"/>
    <w:rsid w:val="00732D87"/>
    <w:rsid w:val="00735169"/>
    <w:rsid w:val="00735950"/>
    <w:rsid w:val="00735CC6"/>
    <w:rsid w:val="00737202"/>
    <w:rsid w:val="00737858"/>
    <w:rsid w:val="0073798B"/>
    <w:rsid w:val="00742ECF"/>
    <w:rsid w:val="00744EE8"/>
    <w:rsid w:val="00745384"/>
    <w:rsid w:val="0074539D"/>
    <w:rsid w:val="00745F8C"/>
    <w:rsid w:val="0074669E"/>
    <w:rsid w:val="007469AB"/>
    <w:rsid w:val="00746EC3"/>
    <w:rsid w:val="00747AD8"/>
    <w:rsid w:val="0075045C"/>
    <w:rsid w:val="00750873"/>
    <w:rsid w:val="00751697"/>
    <w:rsid w:val="00751F87"/>
    <w:rsid w:val="0075220D"/>
    <w:rsid w:val="00752366"/>
    <w:rsid w:val="00753079"/>
    <w:rsid w:val="00753560"/>
    <w:rsid w:val="007538D8"/>
    <w:rsid w:val="00753F2F"/>
    <w:rsid w:val="0075482F"/>
    <w:rsid w:val="00754B08"/>
    <w:rsid w:val="00754DCC"/>
    <w:rsid w:val="00754FC5"/>
    <w:rsid w:val="00755AD8"/>
    <w:rsid w:val="00755ED2"/>
    <w:rsid w:val="00757664"/>
    <w:rsid w:val="00757EE7"/>
    <w:rsid w:val="00760656"/>
    <w:rsid w:val="007623A8"/>
    <w:rsid w:val="00762544"/>
    <w:rsid w:val="00762C00"/>
    <w:rsid w:val="0076422C"/>
    <w:rsid w:val="00764A6E"/>
    <w:rsid w:val="0076721E"/>
    <w:rsid w:val="0076749D"/>
    <w:rsid w:val="00770A80"/>
    <w:rsid w:val="00771F25"/>
    <w:rsid w:val="00772526"/>
    <w:rsid w:val="00772B92"/>
    <w:rsid w:val="00772C41"/>
    <w:rsid w:val="007736C2"/>
    <w:rsid w:val="00773999"/>
    <w:rsid w:val="00774970"/>
    <w:rsid w:val="00775A7A"/>
    <w:rsid w:val="00776BCF"/>
    <w:rsid w:val="00776E35"/>
    <w:rsid w:val="0077703E"/>
    <w:rsid w:val="007776FB"/>
    <w:rsid w:val="00780134"/>
    <w:rsid w:val="007811B8"/>
    <w:rsid w:val="007820A4"/>
    <w:rsid w:val="0078235C"/>
    <w:rsid w:val="00782E46"/>
    <w:rsid w:val="0078327D"/>
    <w:rsid w:val="007836B6"/>
    <w:rsid w:val="00783B20"/>
    <w:rsid w:val="00784218"/>
    <w:rsid w:val="0078465F"/>
    <w:rsid w:val="00785AB4"/>
    <w:rsid w:val="00787871"/>
    <w:rsid w:val="007916B8"/>
    <w:rsid w:val="00791733"/>
    <w:rsid w:val="00794CF5"/>
    <w:rsid w:val="007958C0"/>
    <w:rsid w:val="00795F9C"/>
    <w:rsid w:val="0079607D"/>
    <w:rsid w:val="0079608B"/>
    <w:rsid w:val="00796CE7"/>
    <w:rsid w:val="007976CD"/>
    <w:rsid w:val="00797CC4"/>
    <w:rsid w:val="007A0130"/>
    <w:rsid w:val="007A057F"/>
    <w:rsid w:val="007A0A0F"/>
    <w:rsid w:val="007A38F3"/>
    <w:rsid w:val="007A51B6"/>
    <w:rsid w:val="007A62A8"/>
    <w:rsid w:val="007A6B9A"/>
    <w:rsid w:val="007A74FB"/>
    <w:rsid w:val="007B069B"/>
    <w:rsid w:val="007B1B6C"/>
    <w:rsid w:val="007B4FE8"/>
    <w:rsid w:val="007B60B3"/>
    <w:rsid w:val="007B6811"/>
    <w:rsid w:val="007B6CC6"/>
    <w:rsid w:val="007B7519"/>
    <w:rsid w:val="007B7DBD"/>
    <w:rsid w:val="007C1A6F"/>
    <w:rsid w:val="007C249D"/>
    <w:rsid w:val="007C2852"/>
    <w:rsid w:val="007C3FAB"/>
    <w:rsid w:val="007C5924"/>
    <w:rsid w:val="007C5FDA"/>
    <w:rsid w:val="007C64FA"/>
    <w:rsid w:val="007D0ABC"/>
    <w:rsid w:val="007D10E5"/>
    <w:rsid w:val="007D2668"/>
    <w:rsid w:val="007D27F9"/>
    <w:rsid w:val="007D2928"/>
    <w:rsid w:val="007D2C2D"/>
    <w:rsid w:val="007D35E1"/>
    <w:rsid w:val="007D5CA1"/>
    <w:rsid w:val="007D636B"/>
    <w:rsid w:val="007D7489"/>
    <w:rsid w:val="007D7C15"/>
    <w:rsid w:val="007E3420"/>
    <w:rsid w:val="007E35DF"/>
    <w:rsid w:val="007E516A"/>
    <w:rsid w:val="007E5B58"/>
    <w:rsid w:val="007E6A0C"/>
    <w:rsid w:val="007E6C46"/>
    <w:rsid w:val="007E798C"/>
    <w:rsid w:val="007F01A5"/>
    <w:rsid w:val="007F3572"/>
    <w:rsid w:val="007F3EC4"/>
    <w:rsid w:val="007F41E4"/>
    <w:rsid w:val="007F7A65"/>
    <w:rsid w:val="007F7DF7"/>
    <w:rsid w:val="00800074"/>
    <w:rsid w:val="0080174A"/>
    <w:rsid w:val="00802F72"/>
    <w:rsid w:val="008034D3"/>
    <w:rsid w:val="008047F0"/>
    <w:rsid w:val="0080494C"/>
    <w:rsid w:val="00807004"/>
    <w:rsid w:val="00811959"/>
    <w:rsid w:val="008121D4"/>
    <w:rsid w:val="00812386"/>
    <w:rsid w:val="00812B0A"/>
    <w:rsid w:val="00813B28"/>
    <w:rsid w:val="00815D3A"/>
    <w:rsid w:val="0082004C"/>
    <w:rsid w:val="008210F9"/>
    <w:rsid w:val="0082171D"/>
    <w:rsid w:val="00821B1A"/>
    <w:rsid w:val="008236B2"/>
    <w:rsid w:val="00823CF9"/>
    <w:rsid w:val="00824276"/>
    <w:rsid w:val="0082524C"/>
    <w:rsid w:val="0082557B"/>
    <w:rsid w:val="00825F46"/>
    <w:rsid w:val="0082610E"/>
    <w:rsid w:val="0082678E"/>
    <w:rsid w:val="0083088A"/>
    <w:rsid w:val="0083197B"/>
    <w:rsid w:val="00831AB8"/>
    <w:rsid w:val="0083250C"/>
    <w:rsid w:val="0083335A"/>
    <w:rsid w:val="00834D25"/>
    <w:rsid w:val="00835994"/>
    <w:rsid w:val="00835C16"/>
    <w:rsid w:val="008374E0"/>
    <w:rsid w:val="008379BF"/>
    <w:rsid w:val="00840060"/>
    <w:rsid w:val="00842070"/>
    <w:rsid w:val="00842403"/>
    <w:rsid w:val="0084313B"/>
    <w:rsid w:val="008437C9"/>
    <w:rsid w:val="0084547F"/>
    <w:rsid w:val="008454A3"/>
    <w:rsid w:val="00845F37"/>
    <w:rsid w:val="0084686E"/>
    <w:rsid w:val="00847C01"/>
    <w:rsid w:val="00850366"/>
    <w:rsid w:val="00851632"/>
    <w:rsid w:val="00851CF4"/>
    <w:rsid w:val="008524CE"/>
    <w:rsid w:val="0085308A"/>
    <w:rsid w:val="008541E3"/>
    <w:rsid w:val="00854918"/>
    <w:rsid w:val="00856C3A"/>
    <w:rsid w:val="00857ABC"/>
    <w:rsid w:val="00863E16"/>
    <w:rsid w:val="00864641"/>
    <w:rsid w:val="00864E63"/>
    <w:rsid w:val="008652F1"/>
    <w:rsid w:val="00867835"/>
    <w:rsid w:val="0087127F"/>
    <w:rsid w:val="00871A71"/>
    <w:rsid w:val="00873217"/>
    <w:rsid w:val="0087385C"/>
    <w:rsid w:val="00873F09"/>
    <w:rsid w:val="0087493C"/>
    <w:rsid w:val="0087529D"/>
    <w:rsid w:val="00875631"/>
    <w:rsid w:val="00875738"/>
    <w:rsid w:val="00875B31"/>
    <w:rsid w:val="0087628D"/>
    <w:rsid w:val="0087701B"/>
    <w:rsid w:val="00877DB9"/>
    <w:rsid w:val="00880299"/>
    <w:rsid w:val="00881E76"/>
    <w:rsid w:val="0088715F"/>
    <w:rsid w:val="00887515"/>
    <w:rsid w:val="0089153E"/>
    <w:rsid w:val="008922DA"/>
    <w:rsid w:val="008923ED"/>
    <w:rsid w:val="00892742"/>
    <w:rsid w:val="00894678"/>
    <w:rsid w:val="00896B46"/>
    <w:rsid w:val="00897BE0"/>
    <w:rsid w:val="008A06D2"/>
    <w:rsid w:val="008A1D47"/>
    <w:rsid w:val="008A27C4"/>
    <w:rsid w:val="008A3339"/>
    <w:rsid w:val="008A4D2F"/>
    <w:rsid w:val="008A5F52"/>
    <w:rsid w:val="008A6240"/>
    <w:rsid w:val="008A7DA0"/>
    <w:rsid w:val="008B0FEA"/>
    <w:rsid w:val="008B1017"/>
    <w:rsid w:val="008B1719"/>
    <w:rsid w:val="008B1C8F"/>
    <w:rsid w:val="008B1D29"/>
    <w:rsid w:val="008B474F"/>
    <w:rsid w:val="008B52E4"/>
    <w:rsid w:val="008B552E"/>
    <w:rsid w:val="008B5B27"/>
    <w:rsid w:val="008B6DB3"/>
    <w:rsid w:val="008C135F"/>
    <w:rsid w:val="008C5E14"/>
    <w:rsid w:val="008C718B"/>
    <w:rsid w:val="008D0C02"/>
    <w:rsid w:val="008D0E3C"/>
    <w:rsid w:val="008D221B"/>
    <w:rsid w:val="008D2298"/>
    <w:rsid w:val="008D2A9C"/>
    <w:rsid w:val="008D49C6"/>
    <w:rsid w:val="008D544E"/>
    <w:rsid w:val="008D5FFD"/>
    <w:rsid w:val="008D6CF1"/>
    <w:rsid w:val="008D79CE"/>
    <w:rsid w:val="008D7C02"/>
    <w:rsid w:val="008E03AD"/>
    <w:rsid w:val="008E08FE"/>
    <w:rsid w:val="008E3230"/>
    <w:rsid w:val="008E4921"/>
    <w:rsid w:val="008F1CC1"/>
    <w:rsid w:val="008F2B32"/>
    <w:rsid w:val="008F3718"/>
    <w:rsid w:val="008F424F"/>
    <w:rsid w:val="008F5551"/>
    <w:rsid w:val="008F5EB0"/>
    <w:rsid w:val="008F6412"/>
    <w:rsid w:val="008F6FE9"/>
    <w:rsid w:val="008F70AA"/>
    <w:rsid w:val="008F7E08"/>
    <w:rsid w:val="009008B9"/>
    <w:rsid w:val="00900D9B"/>
    <w:rsid w:val="009019B4"/>
    <w:rsid w:val="00901A08"/>
    <w:rsid w:val="00901B8F"/>
    <w:rsid w:val="009027CD"/>
    <w:rsid w:val="00902A4C"/>
    <w:rsid w:val="00903F95"/>
    <w:rsid w:val="0090667D"/>
    <w:rsid w:val="00907653"/>
    <w:rsid w:val="00911648"/>
    <w:rsid w:val="009122B0"/>
    <w:rsid w:val="00912A0B"/>
    <w:rsid w:val="00912A96"/>
    <w:rsid w:val="0091301F"/>
    <w:rsid w:val="00913EA3"/>
    <w:rsid w:val="0091415E"/>
    <w:rsid w:val="0092092C"/>
    <w:rsid w:val="00920CC7"/>
    <w:rsid w:val="00921B9B"/>
    <w:rsid w:val="00923639"/>
    <w:rsid w:val="009237C7"/>
    <w:rsid w:val="00923E03"/>
    <w:rsid w:val="00924722"/>
    <w:rsid w:val="00925DE6"/>
    <w:rsid w:val="00930FFF"/>
    <w:rsid w:val="009321E6"/>
    <w:rsid w:val="00933BBC"/>
    <w:rsid w:val="00933D74"/>
    <w:rsid w:val="00935410"/>
    <w:rsid w:val="0093668D"/>
    <w:rsid w:val="00936B4A"/>
    <w:rsid w:val="00936D2F"/>
    <w:rsid w:val="00937887"/>
    <w:rsid w:val="0093799E"/>
    <w:rsid w:val="00937EA6"/>
    <w:rsid w:val="009429F2"/>
    <w:rsid w:val="00942E83"/>
    <w:rsid w:val="009445FC"/>
    <w:rsid w:val="00944781"/>
    <w:rsid w:val="00945027"/>
    <w:rsid w:val="00945718"/>
    <w:rsid w:val="00950059"/>
    <w:rsid w:val="00950690"/>
    <w:rsid w:val="009514A5"/>
    <w:rsid w:val="009514EA"/>
    <w:rsid w:val="0095172D"/>
    <w:rsid w:val="00951EE0"/>
    <w:rsid w:val="00952F6A"/>
    <w:rsid w:val="00954412"/>
    <w:rsid w:val="009553EF"/>
    <w:rsid w:val="00955410"/>
    <w:rsid w:val="00956399"/>
    <w:rsid w:val="00957650"/>
    <w:rsid w:val="0096153D"/>
    <w:rsid w:val="00961C90"/>
    <w:rsid w:val="0096278B"/>
    <w:rsid w:val="00963B4C"/>
    <w:rsid w:val="009645D0"/>
    <w:rsid w:val="00964D84"/>
    <w:rsid w:val="00964FA6"/>
    <w:rsid w:val="00966C8C"/>
    <w:rsid w:val="0096708A"/>
    <w:rsid w:val="009676AF"/>
    <w:rsid w:val="009676BA"/>
    <w:rsid w:val="00967887"/>
    <w:rsid w:val="00967B33"/>
    <w:rsid w:val="00970DD5"/>
    <w:rsid w:val="00971394"/>
    <w:rsid w:val="00971D5A"/>
    <w:rsid w:val="00971F28"/>
    <w:rsid w:val="009728A6"/>
    <w:rsid w:val="009732FC"/>
    <w:rsid w:val="00974739"/>
    <w:rsid w:val="00975A93"/>
    <w:rsid w:val="00977149"/>
    <w:rsid w:val="00977FA3"/>
    <w:rsid w:val="0098084E"/>
    <w:rsid w:val="0098225F"/>
    <w:rsid w:val="00982E23"/>
    <w:rsid w:val="0098560D"/>
    <w:rsid w:val="00987641"/>
    <w:rsid w:val="00987E7B"/>
    <w:rsid w:val="009900F3"/>
    <w:rsid w:val="00991409"/>
    <w:rsid w:val="0099158E"/>
    <w:rsid w:val="009916AA"/>
    <w:rsid w:val="00991E7F"/>
    <w:rsid w:val="009957A5"/>
    <w:rsid w:val="00997B0A"/>
    <w:rsid w:val="009A00BA"/>
    <w:rsid w:val="009A0193"/>
    <w:rsid w:val="009A0403"/>
    <w:rsid w:val="009A09BE"/>
    <w:rsid w:val="009A0D58"/>
    <w:rsid w:val="009A1479"/>
    <w:rsid w:val="009A18F7"/>
    <w:rsid w:val="009A20E7"/>
    <w:rsid w:val="009A2211"/>
    <w:rsid w:val="009A3A7B"/>
    <w:rsid w:val="009A4A12"/>
    <w:rsid w:val="009A4F10"/>
    <w:rsid w:val="009A50FD"/>
    <w:rsid w:val="009A526A"/>
    <w:rsid w:val="009A5CB0"/>
    <w:rsid w:val="009A6746"/>
    <w:rsid w:val="009A7975"/>
    <w:rsid w:val="009A7CBE"/>
    <w:rsid w:val="009B05F7"/>
    <w:rsid w:val="009B3B50"/>
    <w:rsid w:val="009B3B7A"/>
    <w:rsid w:val="009B41A3"/>
    <w:rsid w:val="009B52FA"/>
    <w:rsid w:val="009B5B8A"/>
    <w:rsid w:val="009B5FC1"/>
    <w:rsid w:val="009C0969"/>
    <w:rsid w:val="009C144C"/>
    <w:rsid w:val="009C2A7F"/>
    <w:rsid w:val="009C2DCE"/>
    <w:rsid w:val="009C3EE7"/>
    <w:rsid w:val="009C6E4D"/>
    <w:rsid w:val="009D000C"/>
    <w:rsid w:val="009D1B07"/>
    <w:rsid w:val="009E02DF"/>
    <w:rsid w:val="009E416F"/>
    <w:rsid w:val="009E48E4"/>
    <w:rsid w:val="009E5142"/>
    <w:rsid w:val="009E6D40"/>
    <w:rsid w:val="009F099C"/>
    <w:rsid w:val="009F41FF"/>
    <w:rsid w:val="009F4D8B"/>
    <w:rsid w:val="009F4E7C"/>
    <w:rsid w:val="009F53B6"/>
    <w:rsid w:val="009F64F5"/>
    <w:rsid w:val="00A020F6"/>
    <w:rsid w:val="00A021AD"/>
    <w:rsid w:val="00A03847"/>
    <w:rsid w:val="00A03B11"/>
    <w:rsid w:val="00A03CDF"/>
    <w:rsid w:val="00A04F9C"/>
    <w:rsid w:val="00A05395"/>
    <w:rsid w:val="00A05C74"/>
    <w:rsid w:val="00A10411"/>
    <w:rsid w:val="00A1068A"/>
    <w:rsid w:val="00A10F26"/>
    <w:rsid w:val="00A1133B"/>
    <w:rsid w:val="00A12E5B"/>
    <w:rsid w:val="00A13A94"/>
    <w:rsid w:val="00A15DFC"/>
    <w:rsid w:val="00A16691"/>
    <w:rsid w:val="00A16731"/>
    <w:rsid w:val="00A1727D"/>
    <w:rsid w:val="00A17978"/>
    <w:rsid w:val="00A212B8"/>
    <w:rsid w:val="00A21599"/>
    <w:rsid w:val="00A24662"/>
    <w:rsid w:val="00A26515"/>
    <w:rsid w:val="00A2744C"/>
    <w:rsid w:val="00A27955"/>
    <w:rsid w:val="00A307E3"/>
    <w:rsid w:val="00A32392"/>
    <w:rsid w:val="00A32500"/>
    <w:rsid w:val="00A33963"/>
    <w:rsid w:val="00A34552"/>
    <w:rsid w:val="00A34626"/>
    <w:rsid w:val="00A3481D"/>
    <w:rsid w:val="00A349EF"/>
    <w:rsid w:val="00A34B8C"/>
    <w:rsid w:val="00A34BCC"/>
    <w:rsid w:val="00A350EC"/>
    <w:rsid w:val="00A35F53"/>
    <w:rsid w:val="00A37B24"/>
    <w:rsid w:val="00A400CC"/>
    <w:rsid w:val="00A4049C"/>
    <w:rsid w:val="00A41FBF"/>
    <w:rsid w:val="00A43481"/>
    <w:rsid w:val="00A44B8D"/>
    <w:rsid w:val="00A44CFC"/>
    <w:rsid w:val="00A45072"/>
    <w:rsid w:val="00A45CB2"/>
    <w:rsid w:val="00A45DDE"/>
    <w:rsid w:val="00A5008D"/>
    <w:rsid w:val="00A5085E"/>
    <w:rsid w:val="00A5184D"/>
    <w:rsid w:val="00A53AFA"/>
    <w:rsid w:val="00A54939"/>
    <w:rsid w:val="00A54FD1"/>
    <w:rsid w:val="00A57806"/>
    <w:rsid w:val="00A605C6"/>
    <w:rsid w:val="00A60E5B"/>
    <w:rsid w:val="00A618F1"/>
    <w:rsid w:val="00A61CEF"/>
    <w:rsid w:val="00A62D02"/>
    <w:rsid w:val="00A644A0"/>
    <w:rsid w:val="00A64989"/>
    <w:rsid w:val="00A65B8D"/>
    <w:rsid w:val="00A65BCF"/>
    <w:rsid w:val="00A65DF9"/>
    <w:rsid w:val="00A66508"/>
    <w:rsid w:val="00A6698C"/>
    <w:rsid w:val="00A67989"/>
    <w:rsid w:val="00A67D20"/>
    <w:rsid w:val="00A70646"/>
    <w:rsid w:val="00A70E56"/>
    <w:rsid w:val="00A72734"/>
    <w:rsid w:val="00A72AEC"/>
    <w:rsid w:val="00A73353"/>
    <w:rsid w:val="00A735BB"/>
    <w:rsid w:val="00A7495C"/>
    <w:rsid w:val="00A75E86"/>
    <w:rsid w:val="00A76523"/>
    <w:rsid w:val="00A768E1"/>
    <w:rsid w:val="00A77F36"/>
    <w:rsid w:val="00A804CB"/>
    <w:rsid w:val="00A80669"/>
    <w:rsid w:val="00A80777"/>
    <w:rsid w:val="00A80BC7"/>
    <w:rsid w:val="00A81AC6"/>
    <w:rsid w:val="00A831D4"/>
    <w:rsid w:val="00A832B7"/>
    <w:rsid w:val="00A83478"/>
    <w:rsid w:val="00A83E7D"/>
    <w:rsid w:val="00A84C4B"/>
    <w:rsid w:val="00A859E8"/>
    <w:rsid w:val="00A86754"/>
    <w:rsid w:val="00A86C04"/>
    <w:rsid w:val="00A86D15"/>
    <w:rsid w:val="00A876DD"/>
    <w:rsid w:val="00A877E6"/>
    <w:rsid w:val="00A9005D"/>
    <w:rsid w:val="00A916CB"/>
    <w:rsid w:val="00A92453"/>
    <w:rsid w:val="00A92B26"/>
    <w:rsid w:val="00A94D3B"/>
    <w:rsid w:val="00A94FB7"/>
    <w:rsid w:val="00A966EC"/>
    <w:rsid w:val="00AA2332"/>
    <w:rsid w:val="00AA52A6"/>
    <w:rsid w:val="00AA57DF"/>
    <w:rsid w:val="00AA6333"/>
    <w:rsid w:val="00AA63CB"/>
    <w:rsid w:val="00AA72AC"/>
    <w:rsid w:val="00AB08BC"/>
    <w:rsid w:val="00AB145C"/>
    <w:rsid w:val="00AB257B"/>
    <w:rsid w:val="00AB699F"/>
    <w:rsid w:val="00AB6D14"/>
    <w:rsid w:val="00AB725C"/>
    <w:rsid w:val="00AB7C2A"/>
    <w:rsid w:val="00AC00EF"/>
    <w:rsid w:val="00AC0207"/>
    <w:rsid w:val="00AC23A0"/>
    <w:rsid w:val="00AC25CD"/>
    <w:rsid w:val="00AC2A85"/>
    <w:rsid w:val="00AC40CF"/>
    <w:rsid w:val="00AC46AC"/>
    <w:rsid w:val="00AC4A4D"/>
    <w:rsid w:val="00AD1B6A"/>
    <w:rsid w:val="00AD28ED"/>
    <w:rsid w:val="00AD2FF9"/>
    <w:rsid w:val="00AD4BFA"/>
    <w:rsid w:val="00AD568A"/>
    <w:rsid w:val="00AD70F8"/>
    <w:rsid w:val="00AD7F40"/>
    <w:rsid w:val="00AE0160"/>
    <w:rsid w:val="00AE20C3"/>
    <w:rsid w:val="00AE26E6"/>
    <w:rsid w:val="00AE28F4"/>
    <w:rsid w:val="00AE4085"/>
    <w:rsid w:val="00AE5063"/>
    <w:rsid w:val="00AE512C"/>
    <w:rsid w:val="00AE558F"/>
    <w:rsid w:val="00AE55C7"/>
    <w:rsid w:val="00AE6428"/>
    <w:rsid w:val="00AE67EB"/>
    <w:rsid w:val="00AE6834"/>
    <w:rsid w:val="00AE7982"/>
    <w:rsid w:val="00AF0EC7"/>
    <w:rsid w:val="00AF1438"/>
    <w:rsid w:val="00AF23A8"/>
    <w:rsid w:val="00AF46B1"/>
    <w:rsid w:val="00B00046"/>
    <w:rsid w:val="00B008F0"/>
    <w:rsid w:val="00B01847"/>
    <w:rsid w:val="00B0308A"/>
    <w:rsid w:val="00B0451F"/>
    <w:rsid w:val="00B04F8A"/>
    <w:rsid w:val="00B06541"/>
    <w:rsid w:val="00B069FF"/>
    <w:rsid w:val="00B0719F"/>
    <w:rsid w:val="00B079F4"/>
    <w:rsid w:val="00B10155"/>
    <w:rsid w:val="00B10AC6"/>
    <w:rsid w:val="00B10E74"/>
    <w:rsid w:val="00B116AE"/>
    <w:rsid w:val="00B1460B"/>
    <w:rsid w:val="00B14F77"/>
    <w:rsid w:val="00B16E10"/>
    <w:rsid w:val="00B16E7C"/>
    <w:rsid w:val="00B20E6E"/>
    <w:rsid w:val="00B239F8"/>
    <w:rsid w:val="00B24FDD"/>
    <w:rsid w:val="00B261BD"/>
    <w:rsid w:val="00B27D94"/>
    <w:rsid w:val="00B30E5C"/>
    <w:rsid w:val="00B3161E"/>
    <w:rsid w:val="00B31C19"/>
    <w:rsid w:val="00B3290A"/>
    <w:rsid w:val="00B334B4"/>
    <w:rsid w:val="00B34D1B"/>
    <w:rsid w:val="00B36F01"/>
    <w:rsid w:val="00B37932"/>
    <w:rsid w:val="00B4011B"/>
    <w:rsid w:val="00B40E1F"/>
    <w:rsid w:val="00B41279"/>
    <w:rsid w:val="00B416A6"/>
    <w:rsid w:val="00B446C0"/>
    <w:rsid w:val="00B448CD"/>
    <w:rsid w:val="00B45114"/>
    <w:rsid w:val="00B465CF"/>
    <w:rsid w:val="00B47219"/>
    <w:rsid w:val="00B4784A"/>
    <w:rsid w:val="00B504FD"/>
    <w:rsid w:val="00B5180E"/>
    <w:rsid w:val="00B51FFF"/>
    <w:rsid w:val="00B5222F"/>
    <w:rsid w:val="00B5283F"/>
    <w:rsid w:val="00B532DE"/>
    <w:rsid w:val="00B54641"/>
    <w:rsid w:val="00B54716"/>
    <w:rsid w:val="00B5498C"/>
    <w:rsid w:val="00B56326"/>
    <w:rsid w:val="00B569B0"/>
    <w:rsid w:val="00B57832"/>
    <w:rsid w:val="00B579BD"/>
    <w:rsid w:val="00B60CB8"/>
    <w:rsid w:val="00B64087"/>
    <w:rsid w:val="00B648B0"/>
    <w:rsid w:val="00B67846"/>
    <w:rsid w:val="00B71333"/>
    <w:rsid w:val="00B71C37"/>
    <w:rsid w:val="00B71D29"/>
    <w:rsid w:val="00B71D30"/>
    <w:rsid w:val="00B720CB"/>
    <w:rsid w:val="00B72B6C"/>
    <w:rsid w:val="00B72EAC"/>
    <w:rsid w:val="00B73595"/>
    <w:rsid w:val="00B73FB4"/>
    <w:rsid w:val="00B75FD4"/>
    <w:rsid w:val="00B76195"/>
    <w:rsid w:val="00B7639D"/>
    <w:rsid w:val="00B766AE"/>
    <w:rsid w:val="00B80218"/>
    <w:rsid w:val="00B83094"/>
    <w:rsid w:val="00B8317C"/>
    <w:rsid w:val="00B83666"/>
    <w:rsid w:val="00B86CA9"/>
    <w:rsid w:val="00B91057"/>
    <w:rsid w:val="00B91E9C"/>
    <w:rsid w:val="00B93647"/>
    <w:rsid w:val="00B95B13"/>
    <w:rsid w:val="00B96673"/>
    <w:rsid w:val="00B96E61"/>
    <w:rsid w:val="00B975E0"/>
    <w:rsid w:val="00B976AF"/>
    <w:rsid w:val="00BA0BFA"/>
    <w:rsid w:val="00BA2A4D"/>
    <w:rsid w:val="00BA49EA"/>
    <w:rsid w:val="00BA5636"/>
    <w:rsid w:val="00BA59FE"/>
    <w:rsid w:val="00BA5D74"/>
    <w:rsid w:val="00BA5FAF"/>
    <w:rsid w:val="00BA6219"/>
    <w:rsid w:val="00BA66C2"/>
    <w:rsid w:val="00BA7792"/>
    <w:rsid w:val="00BB0B38"/>
    <w:rsid w:val="00BB3760"/>
    <w:rsid w:val="00BB3867"/>
    <w:rsid w:val="00BB3AFA"/>
    <w:rsid w:val="00BB4459"/>
    <w:rsid w:val="00BB5C8B"/>
    <w:rsid w:val="00BC030A"/>
    <w:rsid w:val="00BC258D"/>
    <w:rsid w:val="00BC27AE"/>
    <w:rsid w:val="00BC2EDD"/>
    <w:rsid w:val="00BC670A"/>
    <w:rsid w:val="00BC7D57"/>
    <w:rsid w:val="00BD0BC7"/>
    <w:rsid w:val="00BD271D"/>
    <w:rsid w:val="00BD5CBD"/>
    <w:rsid w:val="00BD5FDD"/>
    <w:rsid w:val="00BE09E9"/>
    <w:rsid w:val="00BE13E6"/>
    <w:rsid w:val="00BE1873"/>
    <w:rsid w:val="00BE24AB"/>
    <w:rsid w:val="00BE3143"/>
    <w:rsid w:val="00BE3E18"/>
    <w:rsid w:val="00BE3FCC"/>
    <w:rsid w:val="00BE4086"/>
    <w:rsid w:val="00BE5B7F"/>
    <w:rsid w:val="00BE65EA"/>
    <w:rsid w:val="00BE7402"/>
    <w:rsid w:val="00BE75FE"/>
    <w:rsid w:val="00BE773B"/>
    <w:rsid w:val="00BF16A7"/>
    <w:rsid w:val="00BF544A"/>
    <w:rsid w:val="00BF65C5"/>
    <w:rsid w:val="00BF6FD2"/>
    <w:rsid w:val="00BF7B7A"/>
    <w:rsid w:val="00C0004B"/>
    <w:rsid w:val="00C00086"/>
    <w:rsid w:val="00C01111"/>
    <w:rsid w:val="00C01797"/>
    <w:rsid w:val="00C035F6"/>
    <w:rsid w:val="00C03A6B"/>
    <w:rsid w:val="00C03E85"/>
    <w:rsid w:val="00C069D3"/>
    <w:rsid w:val="00C07861"/>
    <w:rsid w:val="00C07EEE"/>
    <w:rsid w:val="00C1313D"/>
    <w:rsid w:val="00C13703"/>
    <w:rsid w:val="00C14B10"/>
    <w:rsid w:val="00C15367"/>
    <w:rsid w:val="00C1576C"/>
    <w:rsid w:val="00C15985"/>
    <w:rsid w:val="00C1645E"/>
    <w:rsid w:val="00C20793"/>
    <w:rsid w:val="00C211BB"/>
    <w:rsid w:val="00C214E4"/>
    <w:rsid w:val="00C22177"/>
    <w:rsid w:val="00C221D3"/>
    <w:rsid w:val="00C243DD"/>
    <w:rsid w:val="00C24E79"/>
    <w:rsid w:val="00C25F0B"/>
    <w:rsid w:val="00C27D72"/>
    <w:rsid w:val="00C30B5F"/>
    <w:rsid w:val="00C30D9A"/>
    <w:rsid w:val="00C32615"/>
    <w:rsid w:val="00C33460"/>
    <w:rsid w:val="00C34C41"/>
    <w:rsid w:val="00C34EAE"/>
    <w:rsid w:val="00C34F0B"/>
    <w:rsid w:val="00C35B23"/>
    <w:rsid w:val="00C370F9"/>
    <w:rsid w:val="00C40CA1"/>
    <w:rsid w:val="00C41762"/>
    <w:rsid w:val="00C421C4"/>
    <w:rsid w:val="00C42AD0"/>
    <w:rsid w:val="00C43937"/>
    <w:rsid w:val="00C44129"/>
    <w:rsid w:val="00C46954"/>
    <w:rsid w:val="00C47C5A"/>
    <w:rsid w:val="00C50039"/>
    <w:rsid w:val="00C507DF"/>
    <w:rsid w:val="00C51CBF"/>
    <w:rsid w:val="00C527E7"/>
    <w:rsid w:val="00C537C8"/>
    <w:rsid w:val="00C55170"/>
    <w:rsid w:val="00C55881"/>
    <w:rsid w:val="00C55A86"/>
    <w:rsid w:val="00C55ECB"/>
    <w:rsid w:val="00C56CD6"/>
    <w:rsid w:val="00C56DF0"/>
    <w:rsid w:val="00C574BB"/>
    <w:rsid w:val="00C57602"/>
    <w:rsid w:val="00C60251"/>
    <w:rsid w:val="00C6251E"/>
    <w:rsid w:val="00C631B7"/>
    <w:rsid w:val="00C642EF"/>
    <w:rsid w:val="00C65C3E"/>
    <w:rsid w:val="00C66300"/>
    <w:rsid w:val="00C664EB"/>
    <w:rsid w:val="00C6672C"/>
    <w:rsid w:val="00C668BD"/>
    <w:rsid w:val="00C6754D"/>
    <w:rsid w:val="00C70E7A"/>
    <w:rsid w:val="00C719D9"/>
    <w:rsid w:val="00C74364"/>
    <w:rsid w:val="00C75646"/>
    <w:rsid w:val="00C76DCB"/>
    <w:rsid w:val="00C77551"/>
    <w:rsid w:val="00C80094"/>
    <w:rsid w:val="00C80764"/>
    <w:rsid w:val="00C80EE8"/>
    <w:rsid w:val="00C82002"/>
    <w:rsid w:val="00C824F2"/>
    <w:rsid w:val="00C83543"/>
    <w:rsid w:val="00C841D6"/>
    <w:rsid w:val="00C874C4"/>
    <w:rsid w:val="00C87F69"/>
    <w:rsid w:val="00C9008B"/>
    <w:rsid w:val="00C92DC5"/>
    <w:rsid w:val="00C93BC3"/>
    <w:rsid w:val="00C944D2"/>
    <w:rsid w:val="00C94697"/>
    <w:rsid w:val="00C95F5E"/>
    <w:rsid w:val="00C962A5"/>
    <w:rsid w:val="00C96999"/>
    <w:rsid w:val="00CA0C99"/>
    <w:rsid w:val="00CA12BF"/>
    <w:rsid w:val="00CA16B4"/>
    <w:rsid w:val="00CA2906"/>
    <w:rsid w:val="00CA2978"/>
    <w:rsid w:val="00CA3C89"/>
    <w:rsid w:val="00CA47D2"/>
    <w:rsid w:val="00CA4E02"/>
    <w:rsid w:val="00CB1639"/>
    <w:rsid w:val="00CB16D2"/>
    <w:rsid w:val="00CB3046"/>
    <w:rsid w:val="00CB3048"/>
    <w:rsid w:val="00CB387D"/>
    <w:rsid w:val="00CB39F3"/>
    <w:rsid w:val="00CB42CD"/>
    <w:rsid w:val="00CB5AA5"/>
    <w:rsid w:val="00CB672A"/>
    <w:rsid w:val="00CB7B39"/>
    <w:rsid w:val="00CC0E79"/>
    <w:rsid w:val="00CC2359"/>
    <w:rsid w:val="00CC41F6"/>
    <w:rsid w:val="00CD102C"/>
    <w:rsid w:val="00CD271A"/>
    <w:rsid w:val="00CD3F06"/>
    <w:rsid w:val="00CD4174"/>
    <w:rsid w:val="00CD56A2"/>
    <w:rsid w:val="00CD585F"/>
    <w:rsid w:val="00CD6249"/>
    <w:rsid w:val="00CD6518"/>
    <w:rsid w:val="00CD6520"/>
    <w:rsid w:val="00CD6528"/>
    <w:rsid w:val="00CE15E2"/>
    <w:rsid w:val="00CE2933"/>
    <w:rsid w:val="00CE30A5"/>
    <w:rsid w:val="00CE3A13"/>
    <w:rsid w:val="00CE44A1"/>
    <w:rsid w:val="00CE4ACE"/>
    <w:rsid w:val="00CE4BD2"/>
    <w:rsid w:val="00CE4FF3"/>
    <w:rsid w:val="00CE564D"/>
    <w:rsid w:val="00CE6098"/>
    <w:rsid w:val="00CE773D"/>
    <w:rsid w:val="00CF00A2"/>
    <w:rsid w:val="00CF0479"/>
    <w:rsid w:val="00CF0BE6"/>
    <w:rsid w:val="00CF18EF"/>
    <w:rsid w:val="00CF2363"/>
    <w:rsid w:val="00CF262C"/>
    <w:rsid w:val="00CF2DD7"/>
    <w:rsid w:val="00CF3085"/>
    <w:rsid w:val="00CF39F5"/>
    <w:rsid w:val="00CF4A57"/>
    <w:rsid w:val="00CF7B38"/>
    <w:rsid w:val="00CF7C78"/>
    <w:rsid w:val="00D00CED"/>
    <w:rsid w:val="00D01CF2"/>
    <w:rsid w:val="00D03D41"/>
    <w:rsid w:val="00D101BE"/>
    <w:rsid w:val="00D102FA"/>
    <w:rsid w:val="00D10EED"/>
    <w:rsid w:val="00D119A3"/>
    <w:rsid w:val="00D13A9D"/>
    <w:rsid w:val="00D14A27"/>
    <w:rsid w:val="00D14DBF"/>
    <w:rsid w:val="00D16544"/>
    <w:rsid w:val="00D16F36"/>
    <w:rsid w:val="00D175FF"/>
    <w:rsid w:val="00D17D99"/>
    <w:rsid w:val="00D17DD8"/>
    <w:rsid w:val="00D17E4F"/>
    <w:rsid w:val="00D2150D"/>
    <w:rsid w:val="00D22238"/>
    <w:rsid w:val="00D222C9"/>
    <w:rsid w:val="00D2246E"/>
    <w:rsid w:val="00D2253F"/>
    <w:rsid w:val="00D237BD"/>
    <w:rsid w:val="00D23F21"/>
    <w:rsid w:val="00D23FC8"/>
    <w:rsid w:val="00D2520F"/>
    <w:rsid w:val="00D25DBB"/>
    <w:rsid w:val="00D26E0B"/>
    <w:rsid w:val="00D30516"/>
    <w:rsid w:val="00D3200F"/>
    <w:rsid w:val="00D34D20"/>
    <w:rsid w:val="00D3557C"/>
    <w:rsid w:val="00D35F76"/>
    <w:rsid w:val="00D36508"/>
    <w:rsid w:val="00D3784D"/>
    <w:rsid w:val="00D3793F"/>
    <w:rsid w:val="00D37E0F"/>
    <w:rsid w:val="00D37F15"/>
    <w:rsid w:val="00D40985"/>
    <w:rsid w:val="00D41360"/>
    <w:rsid w:val="00D41587"/>
    <w:rsid w:val="00D41D88"/>
    <w:rsid w:val="00D43409"/>
    <w:rsid w:val="00D43592"/>
    <w:rsid w:val="00D45AE4"/>
    <w:rsid w:val="00D460F5"/>
    <w:rsid w:val="00D4651B"/>
    <w:rsid w:val="00D4710F"/>
    <w:rsid w:val="00D47645"/>
    <w:rsid w:val="00D51015"/>
    <w:rsid w:val="00D513AB"/>
    <w:rsid w:val="00D51E86"/>
    <w:rsid w:val="00D51FED"/>
    <w:rsid w:val="00D52D52"/>
    <w:rsid w:val="00D54300"/>
    <w:rsid w:val="00D54F6B"/>
    <w:rsid w:val="00D56880"/>
    <w:rsid w:val="00D57183"/>
    <w:rsid w:val="00D6198D"/>
    <w:rsid w:val="00D634A3"/>
    <w:rsid w:val="00D63CF7"/>
    <w:rsid w:val="00D646AB"/>
    <w:rsid w:val="00D64D97"/>
    <w:rsid w:val="00D64E81"/>
    <w:rsid w:val="00D6508F"/>
    <w:rsid w:val="00D66F0D"/>
    <w:rsid w:val="00D72B29"/>
    <w:rsid w:val="00D75090"/>
    <w:rsid w:val="00D75D5D"/>
    <w:rsid w:val="00D7607A"/>
    <w:rsid w:val="00D82E57"/>
    <w:rsid w:val="00D8528A"/>
    <w:rsid w:val="00D85346"/>
    <w:rsid w:val="00D854C2"/>
    <w:rsid w:val="00D85BA1"/>
    <w:rsid w:val="00D86562"/>
    <w:rsid w:val="00D86A0B"/>
    <w:rsid w:val="00D86A3F"/>
    <w:rsid w:val="00D8743E"/>
    <w:rsid w:val="00D87F03"/>
    <w:rsid w:val="00D87F12"/>
    <w:rsid w:val="00D87F5D"/>
    <w:rsid w:val="00D90682"/>
    <w:rsid w:val="00D91A16"/>
    <w:rsid w:val="00D91C86"/>
    <w:rsid w:val="00D921ED"/>
    <w:rsid w:val="00D92A63"/>
    <w:rsid w:val="00D93452"/>
    <w:rsid w:val="00D94561"/>
    <w:rsid w:val="00D946EC"/>
    <w:rsid w:val="00D94871"/>
    <w:rsid w:val="00DA0425"/>
    <w:rsid w:val="00DA430A"/>
    <w:rsid w:val="00DA4550"/>
    <w:rsid w:val="00DA586A"/>
    <w:rsid w:val="00DA6004"/>
    <w:rsid w:val="00DA6101"/>
    <w:rsid w:val="00DA6AA2"/>
    <w:rsid w:val="00DA7059"/>
    <w:rsid w:val="00DA7EA7"/>
    <w:rsid w:val="00DB0FD7"/>
    <w:rsid w:val="00DB1E60"/>
    <w:rsid w:val="00DB439B"/>
    <w:rsid w:val="00DB4E16"/>
    <w:rsid w:val="00DB4F74"/>
    <w:rsid w:val="00DB4FD7"/>
    <w:rsid w:val="00DB583A"/>
    <w:rsid w:val="00DB73E2"/>
    <w:rsid w:val="00DB756C"/>
    <w:rsid w:val="00DB7AFD"/>
    <w:rsid w:val="00DC0266"/>
    <w:rsid w:val="00DC0E1A"/>
    <w:rsid w:val="00DC30A1"/>
    <w:rsid w:val="00DC361B"/>
    <w:rsid w:val="00DC5E81"/>
    <w:rsid w:val="00DC6526"/>
    <w:rsid w:val="00DC7916"/>
    <w:rsid w:val="00DD12A5"/>
    <w:rsid w:val="00DD1686"/>
    <w:rsid w:val="00DD1865"/>
    <w:rsid w:val="00DD1A7A"/>
    <w:rsid w:val="00DD30F9"/>
    <w:rsid w:val="00DD437C"/>
    <w:rsid w:val="00DD4DD9"/>
    <w:rsid w:val="00DD5B28"/>
    <w:rsid w:val="00DD5F1B"/>
    <w:rsid w:val="00DD6A32"/>
    <w:rsid w:val="00DD7340"/>
    <w:rsid w:val="00DD7F70"/>
    <w:rsid w:val="00DE0705"/>
    <w:rsid w:val="00DE1391"/>
    <w:rsid w:val="00DE1C4E"/>
    <w:rsid w:val="00DE34D1"/>
    <w:rsid w:val="00DE4337"/>
    <w:rsid w:val="00DE49C0"/>
    <w:rsid w:val="00DE5330"/>
    <w:rsid w:val="00DE65BC"/>
    <w:rsid w:val="00DE6DE4"/>
    <w:rsid w:val="00DF1AEE"/>
    <w:rsid w:val="00DF2A4C"/>
    <w:rsid w:val="00DF3BF0"/>
    <w:rsid w:val="00DF54CE"/>
    <w:rsid w:val="00DF5996"/>
    <w:rsid w:val="00DF5BD3"/>
    <w:rsid w:val="00DF5F92"/>
    <w:rsid w:val="00DF6562"/>
    <w:rsid w:val="00DF660B"/>
    <w:rsid w:val="00DF7EE5"/>
    <w:rsid w:val="00E00C50"/>
    <w:rsid w:val="00E00FE5"/>
    <w:rsid w:val="00E022E3"/>
    <w:rsid w:val="00E02CDB"/>
    <w:rsid w:val="00E03225"/>
    <w:rsid w:val="00E03AC3"/>
    <w:rsid w:val="00E03AE7"/>
    <w:rsid w:val="00E03EF5"/>
    <w:rsid w:val="00E04272"/>
    <w:rsid w:val="00E04F71"/>
    <w:rsid w:val="00E05A1B"/>
    <w:rsid w:val="00E05DE2"/>
    <w:rsid w:val="00E106E9"/>
    <w:rsid w:val="00E140EA"/>
    <w:rsid w:val="00E144EE"/>
    <w:rsid w:val="00E14662"/>
    <w:rsid w:val="00E1599B"/>
    <w:rsid w:val="00E168C8"/>
    <w:rsid w:val="00E17492"/>
    <w:rsid w:val="00E206C3"/>
    <w:rsid w:val="00E22B5F"/>
    <w:rsid w:val="00E22C67"/>
    <w:rsid w:val="00E24F71"/>
    <w:rsid w:val="00E26ADE"/>
    <w:rsid w:val="00E27437"/>
    <w:rsid w:val="00E27AE8"/>
    <w:rsid w:val="00E30A13"/>
    <w:rsid w:val="00E320FE"/>
    <w:rsid w:val="00E32C02"/>
    <w:rsid w:val="00E34553"/>
    <w:rsid w:val="00E3694E"/>
    <w:rsid w:val="00E36ADB"/>
    <w:rsid w:val="00E374F7"/>
    <w:rsid w:val="00E44FB3"/>
    <w:rsid w:val="00E45953"/>
    <w:rsid w:val="00E45C09"/>
    <w:rsid w:val="00E45DB8"/>
    <w:rsid w:val="00E47B06"/>
    <w:rsid w:val="00E503D3"/>
    <w:rsid w:val="00E50802"/>
    <w:rsid w:val="00E50B1D"/>
    <w:rsid w:val="00E51B37"/>
    <w:rsid w:val="00E52888"/>
    <w:rsid w:val="00E5445D"/>
    <w:rsid w:val="00E55D47"/>
    <w:rsid w:val="00E564A0"/>
    <w:rsid w:val="00E568D8"/>
    <w:rsid w:val="00E57FD2"/>
    <w:rsid w:val="00E63619"/>
    <w:rsid w:val="00E636F3"/>
    <w:rsid w:val="00E64FDA"/>
    <w:rsid w:val="00E65165"/>
    <w:rsid w:val="00E65428"/>
    <w:rsid w:val="00E65973"/>
    <w:rsid w:val="00E660E0"/>
    <w:rsid w:val="00E70034"/>
    <w:rsid w:val="00E700A3"/>
    <w:rsid w:val="00E70CE1"/>
    <w:rsid w:val="00E70FCA"/>
    <w:rsid w:val="00E71D51"/>
    <w:rsid w:val="00E72C19"/>
    <w:rsid w:val="00E72D43"/>
    <w:rsid w:val="00E72EAA"/>
    <w:rsid w:val="00E74161"/>
    <w:rsid w:val="00E74DF6"/>
    <w:rsid w:val="00E76C08"/>
    <w:rsid w:val="00E76F01"/>
    <w:rsid w:val="00E80A9B"/>
    <w:rsid w:val="00E80CF2"/>
    <w:rsid w:val="00E80EED"/>
    <w:rsid w:val="00E8280F"/>
    <w:rsid w:val="00E829A0"/>
    <w:rsid w:val="00E8372E"/>
    <w:rsid w:val="00E91C5C"/>
    <w:rsid w:val="00E91CBC"/>
    <w:rsid w:val="00E920F6"/>
    <w:rsid w:val="00E94443"/>
    <w:rsid w:val="00E95598"/>
    <w:rsid w:val="00E958D4"/>
    <w:rsid w:val="00E95E00"/>
    <w:rsid w:val="00E96300"/>
    <w:rsid w:val="00E97B31"/>
    <w:rsid w:val="00EA0FE5"/>
    <w:rsid w:val="00EA428B"/>
    <w:rsid w:val="00EA457D"/>
    <w:rsid w:val="00EA53D1"/>
    <w:rsid w:val="00EA554D"/>
    <w:rsid w:val="00EA5DA7"/>
    <w:rsid w:val="00EA5F66"/>
    <w:rsid w:val="00EA6550"/>
    <w:rsid w:val="00EB016A"/>
    <w:rsid w:val="00EB39F4"/>
    <w:rsid w:val="00EB4CDA"/>
    <w:rsid w:val="00EB55B1"/>
    <w:rsid w:val="00EB57F0"/>
    <w:rsid w:val="00EB5F4D"/>
    <w:rsid w:val="00EB6DA3"/>
    <w:rsid w:val="00EB7C73"/>
    <w:rsid w:val="00EC090E"/>
    <w:rsid w:val="00EC0ED0"/>
    <w:rsid w:val="00EC0EDA"/>
    <w:rsid w:val="00EC1C0D"/>
    <w:rsid w:val="00EC3EED"/>
    <w:rsid w:val="00EC5027"/>
    <w:rsid w:val="00EC7534"/>
    <w:rsid w:val="00EC7921"/>
    <w:rsid w:val="00EC7C4D"/>
    <w:rsid w:val="00ED02E9"/>
    <w:rsid w:val="00ED2F84"/>
    <w:rsid w:val="00ED357F"/>
    <w:rsid w:val="00ED3E04"/>
    <w:rsid w:val="00ED5E7F"/>
    <w:rsid w:val="00ED6248"/>
    <w:rsid w:val="00ED71B5"/>
    <w:rsid w:val="00EE2DDE"/>
    <w:rsid w:val="00EE34DF"/>
    <w:rsid w:val="00EE360E"/>
    <w:rsid w:val="00EE3A13"/>
    <w:rsid w:val="00EE3C49"/>
    <w:rsid w:val="00EE42D3"/>
    <w:rsid w:val="00EE435E"/>
    <w:rsid w:val="00EE4C6F"/>
    <w:rsid w:val="00EE5A97"/>
    <w:rsid w:val="00EE5DAA"/>
    <w:rsid w:val="00EE758F"/>
    <w:rsid w:val="00EF0C6D"/>
    <w:rsid w:val="00EF1B9A"/>
    <w:rsid w:val="00EF2586"/>
    <w:rsid w:val="00EF36D1"/>
    <w:rsid w:val="00EF40F0"/>
    <w:rsid w:val="00EF7FF3"/>
    <w:rsid w:val="00F00614"/>
    <w:rsid w:val="00F017AA"/>
    <w:rsid w:val="00F01E84"/>
    <w:rsid w:val="00F03027"/>
    <w:rsid w:val="00F03B0A"/>
    <w:rsid w:val="00F04BDE"/>
    <w:rsid w:val="00F05C3E"/>
    <w:rsid w:val="00F05CDF"/>
    <w:rsid w:val="00F06121"/>
    <w:rsid w:val="00F06A61"/>
    <w:rsid w:val="00F078EF"/>
    <w:rsid w:val="00F07D18"/>
    <w:rsid w:val="00F104F9"/>
    <w:rsid w:val="00F10915"/>
    <w:rsid w:val="00F117F7"/>
    <w:rsid w:val="00F12922"/>
    <w:rsid w:val="00F12C23"/>
    <w:rsid w:val="00F12FEA"/>
    <w:rsid w:val="00F1493A"/>
    <w:rsid w:val="00F152A9"/>
    <w:rsid w:val="00F16E53"/>
    <w:rsid w:val="00F1732C"/>
    <w:rsid w:val="00F1734E"/>
    <w:rsid w:val="00F17760"/>
    <w:rsid w:val="00F208A4"/>
    <w:rsid w:val="00F2169E"/>
    <w:rsid w:val="00F22969"/>
    <w:rsid w:val="00F2302F"/>
    <w:rsid w:val="00F250A0"/>
    <w:rsid w:val="00F275AC"/>
    <w:rsid w:val="00F27EB7"/>
    <w:rsid w:val="00F27FAC"/>
    <w:rsid w:val="00F306C0"/>
    <w:rsid w:val="00F332A9"/>
    <w:rsid w:val="00F34378"/>
    <w:rsid w:val="00F364D1"/>
    <w:rsid w:val="00F379A8"/>
    <w:rsid w:val="00F37DCA"/>
    <w:rsid w:val="00F42861"/>
    <w:rsid w:val="00F4303C"/>
    <w:rsid w:val="00F4467B"/>
    <w:rsid w:val="00F44BE9"/>
    <w:rsid w:val="00F44F0C"/>
    <w:rsid w:val="00F44F4C"/>
    <w:rsid w:val="00F45A0C"/>
    <w:rsid w:val="00F4699B"/>
    <w:rsid w:val="00F479C0"/>
    <w:rsid w:val="00F51A0F"/>
    <w:rsid w:val="00F52755"/>
    <w:rsid w:val="00F539EC"/>
    <w:rsid w:val="00F53FD6"/>
    <w:rsid w:val="00F542B6"/>
    <w:rsid w:val="00F55FA0"/>
    <w:rsid w:val="00F57306"/>
    <w:rsid w:val="00F574F2"/>
    <w:rsid w:val="00F60440"/>
    <w:rsid w:val="00F60560"/>
    <w:rsid w:val="00F6084D"/>
    <w:rsid w:val="00F62559"/>
    <w:rsid w:val="00F62F45"/>
    <w:rsid w:val="00F63033"/>
    <w:rsid w:val="00F64814"/>
    <w:rsid w:val="00F67501"/>
    <w:rsid w:val="00F67721"/>
    <w:rsid w:val="00F7538F"/>
    <w:rsid w:val="00F755F2"/>
    <w:rsid w:val="00F75AEA"/>
    <w:rsid w:val="00F7694D"/>
    <w:rsid w:val="00F774AF"/>
    <w:rsid w:val="00F86F41"/>
    <w:rsid w:val="00F90570"/>
    <w:rsid w:val="00F90684"/>
    <w:rsid w:val="00F91865"/>
    <w:rsid w:val="00F9376D"/>
    <w:rsid w:val="00F937E7"/>
    <w:rsid w:val="00F960BF"/>
    <w:rsid w:val="00F965CD"/>
    <w:rsid w:val="00F96FDD"/>
    <w:rsid w:val="00F972FF"/>
    <w:rsid w:val="00F97A9E"/>
    <w:rsid w:val="00F97E97"/>
    <w:rsid w:val="00FA094E"/>
    <w:rsid w:val="00FA2728"/>
    <w:rsid w:val="00FA3A51"/>
    <w:rsid w:val="00FA4A3A"/>
    <w:rsid w:val="00FA5923"/>
    <w:rsid w:val="00FA5E80"/>
    <w:rsid w:val="00FA7551"/>
    <w:rsid w:val="00FA766B"/>
    <w:rsid w:val="00FA7C25"/>
    <w:rsid w:val="00FB1F40"/>
    <w:rsid w:val="00FB3288"/>
    <w:rsid w:val="00FB3A8E"/>
    <w:rsid w:val="00FB6370"/>
    <w:rsid w:val="00FB6B74"/>
    <w:rsid w:val="00FC0BF7"/>
    <w:rsid w:val="00FC0CE5"/>
    <w:rsid w:val="00FC108C"/>
    <w:rsid w:val="00FC1DF2"/>
    <w:rsid w:val="00FC205E"/>
    <w:rsid w:val="00FC2176"/>
    <w:rsid w:val="00FC39C1"/>
    <w:rsid w:val="00FC41FC"/>
    <w:rsid w:val="00FC4E17"/>
    <w:rsid w:val="00FC522D"/>
    <w:rsid w:val="00FC7C4E"/>
    <w:rsid w:val="00FC7D51"/>
    <w:rsid w:val="00FD0F65"/>
    <w:rsid w:val="00FD5EA1"/>
    <w:rsid w:val="00FD6FBD"/>
    <w:rsid w:val="00FE038F"/>
    <w:rsid w:val="00FE07AE"/>
    <w:rsid w:val="00FE0913"/>
    <w:rsid w:val="00FE0B74"/>
    <w:rsid w:val="00FE66BD"/>
    <w:rsid w:val="00FE79DF"/>
    <w:rsid w:val="00FF18EB"/>
    <w:rsid w:val="00FF2749"/>
    <w:rsid w:val="00FF2BF4"/>
    <w:rsid w:val="00FF30B6"/>
    <w:rsid w:val="00FF3B8E"/>
    <w:rsid w:val="00FF4796"/>
    <w:rsid w:val="00FF49C0"/>
    <w:rsid w:val="00FF49FD"/>
    <w:rsid w:val="00FF51F6"/>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58369"/>
    <o:shapelayout v:ext="edit">
      <o:idmap v:ext="edit" data="1"/>
    </o:shapelayout>
  </w:shapeDefaults>
  <w:decimalSymbol w:val="."/>
  <w:listSeparator w:val=";"/>
  <w15:docId w15:val="{01312E9D-5388-4404-9C6C-1AACD4E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A4"/>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locked/>
    <w:rsid w:val="0041500B"/>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semiHidden/>
    <w:unhideWhenUsed/>
    <w:rsid w:val="0002053E"/>
    <w:rPr>
      <w:sz w:val="20"/>
      <w:szCs w:val="20"/>
    </w:rPr>
  </w:style>
  <w:style w:type="character" w:customStyle="1" w:styleId="FootnoteTextChar">
    <w:name w:val="Footnote Text Char"/>
    <w:basedOn w:val="DefaultParagraphFont"/>
    <w:link w:val="FootnoteText"/>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4">
    <w:name w:val="Rakstz. Char Char Rakstz. Char Char Rakstz.4"/>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nhideWhenUsed/>
    <w:rsid w:val="00DD30F9"/>
    <w:rPr>
      <w:sz w:val="20"/>
      <w:szCs w:val="20"/>
    </w:rPr>
  </w:style>
  <w:style w:type="character" w:customStyle="1" w:styleId="CommentTextChar">
    <w:name w:val="Comment Text Char"/>
    <w:basedOn w:val="DefaultParagraphFont"/>
    <w:link w:val="CommentText"/>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3">
    <w:name w:val="Rakstz. Char Char Rakstz. Char Char Rakstz.3"/>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2"/>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uiPriority w:val="59"/>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1">
    <w:name w:val="Rakstz. Char Char Rakstz. Char Char Rakstz.1"/>
    <w:basedOn w:val="Normal"/>
    <w:rsid w:val="00F7538F"/>
    <w:pPr>
      <w:suppressAutoHyphens w:val="0"/>
      <w:spacing w:after="160" w:line="240" w:lineRule="exact"/>
    </w:pPr>
    <w:rPr>
      <w:rFonts w:ascii="Tahoma" w:hAnsi="Tahoma"/>
      <w:sz w:val="20"/>
      <w:szCs w:val="20"/>
      <w:lang w:val="en-US" w:eastAsia="en-US"/>
    </w:rPr>
  </w:style>
  <w:style w:type="paragraph" w:customStyle="1" w:styleId="xl31">
    <w:name w:val="xl31"/>
    <w:basedOn w:val="Normal"/>
    <w:rsid w:val="009B3B7A"/>
    <w:pPr>
      <w:suppressAutoHyphens w:val="0"/>
      <w:spacing w:before="100" w:beforeAutospacing="1" w:after="100" w:afterAutospacing="1"/>
    </w:pPr>
    <w:rPr>
      <w:rFonts w:ascii="Arial" w:hAnsi="Arial"/>
      <w:b/>
      <w:bCs/>
      <w:noProof/>
      <w:lang w:eastAsia="en-US"/>
    </w:rPr>
  </w:style>
  <w:style w:type="character" w:customStyle="1" w:styleId="Heading5Char">
    <w:name w:val="Heading 5 Char"/>
    <w:basedOn w:val="DefaultParagraphFont"/>
    <w:link w:val="Heading5"/>
    <w:semiHidden/>
    <w:rsid w:val="0041500B"/>
    <w:rPr>
      <w:rFonts w:asciiTheme="majorHAnsi" w:eastAsiaTheme="majorEastAsia" w:hAnsiTheme="majorHAnsi" w:cstheme="majorBidi"/>
      <w:color w:val="365F91" w:themeColor="accent1" w:themeShade="BF"/>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04156">
      <w:bodyDiv w:val="1"/>
      <w:marLeft w:val="0"/>
      <w:marRight w:val="0"/>
      <w:marTop w:val="0"/>
      <w:marBottom w:val="0"/>
      <w:divBdr>
        <w:top w:val="none" w:sz="0" w:space="0" w:color="auto"/>
        <w:left w:val="none" w:sz="0" w:space="0" w:color="auto"/>
        <w:bottom w:val="none" w:sz="0" w:space="0" w:color="auto"/>
        <w:right w:val="none" w:sz="0" w:space="0" w:color="auto"/>
      </w:divBdr>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9607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yperlink" Target="mailto:arturs.dzerin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7C2F-DADE-4999-877F-0633A276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30</Pages>
  <Words>11849</Words>
  <Characters>67544</Characters>
  <Application>Microsoft Office Word</Application>
  <DocSecurity>0</DocSecurity>
  <Lines>562</Lines>
  <Paragraphs>158</Paragraphs>
  <ScaleCrop>false</ScaleCrop>
  <HeadingPairs>
    <vt:vector size="6" baseType="variant">
      <vt:variant>
        <vt:lpstr>Title</vt:lpstr>
      </vt:variant>
      <vt:variant>
        <vt:i4>1</vt:i4>
      </vt:variant>
      <vt:variant>
        <vt:lpstr>Headings</vt:lpstr>
      </vt:variant>
      <vt:variant>
        <vt:i4>8</vt:i4>
      </vt:variant>
      <vt:variant>
        <vt:lpstr>Nosaukums</vt:lpstr>
      </vt:variant>
      <vt:variant>
        <vt:i4>1</vt:i4>
      </vt:variant>
    </vt:vector>
  </HeadingPairs>
  <TitlesOfParts>
    <vt:vector size="10" baseType="lpstr">
      <vt:lpstr>APSTIPRINĀTS</vt:lpstr>
      <vt:lpstr>    „Daugavpils pilsētas pašvaldības ielu pārbūve” identifikācijas numurs DPD 2017/9</vt:lpstr>
      <vt:lpstr>    „Daugavpils pilsētas pašvaldības ielu pārbūve” Identifikācijas numurs DPD 2017/9</vt:lpstr>
      <vt:lpstr>    „Daugavpils pilsētas pašvaldības ielu pārbūve” Identifikācijas numurs DPD 2017/9</vt:lpstr>
      <vt:lpstr>    </vt:lpstr>
      <vt:lpstr>    „Daugavpils pilsētas pašvaldības ielu pārbūve” Identifikācijas numurs DPD 2017/9</vt:lpstr>
      <vt:lpstr>    „Daugavpils pilsētas pašvaldības ielu pārbūve” Identifikācijas numurs DPD 2017/9</vt:lpstr>
      <vt:lpstr>    „Daugavpils pilsētas pašvaldības ielu pārbūve” Identifikācijas numurs DPD 2017/9</vt:lpstr>
      <vt:lpstr>    </vt:lpstr>
      <vt:lpstr>APSTIPRINĀTS</vt:lpstr>
    </vt:vector>
  </TitlesOfParts>
  <Company>MultiDVD Team</Company>
  <LinksUpToDate>false</LinksUpToDate>
  <CharactersWithSpaces>79235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Jurijs Bartuls</cp:lastModifiedBy>
  <cp:revision>243</cp:revision>
  <cp:lastPrinted>2017-01-25T14:17:00Z</cp:lastPrinted>
  <dcterms:created xsi:type="dcterms:W3CDTF">2015-03-10T17:29:00Z</dcterms:created>
  <dcterms:modified xsi:type="dcterms:W3CDTF">2017-01-25T14:17:00Z</dcterms:modified>
</cp:coreProperties>
</file>